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FA9EC">
      <w:pPr>
        <w:pageBreakBefore/>
        <w:autoSpaceDE/>
        <w:autoSpaceDN/>
        <w:spacing w:before="158" w:beforeLines="50" w:after="317" w:afterLines="100"/>
        <w:jc w:val="center"/>
        <w:outlineLvl w:val="0"/>
        <w:rPr>
          <w:rFonts w:ascii="Times New Roman" w:hAnsi="Times New Roman" w:eastAsia="华文中宋" w:cs="Times New Roman"/>
          <w:bCs/>
          <w:kern w:val="2"/>
          <w:sz w:val="30"/>
          <w:szCs w:val="30"/>
          <w:highlight w:val="none"/>
          <w:lang w:bidi="ar-SA"/>
        </w:rPr>
      </w:pPr>
      <w:bookmarkStart w:id="0" w:name="_Toc27231"/>
      <w:r>
        <w:rPr>
          <w:rFonts w:hint="eastAsia" w:ascii="Times New Roman" w:hAnsi="Times New Roman" w:eastAsia="华文中宋" w:cs="Times New Roman"/>
          <w:bCs/>
          <w:kern w:val="2"/>
          <w:sz w:val="30"/>
          <w:szCs w:val="30"/>
          <w:highlight w:val="none"/>
          <w:lang w:bidi="ar-SA"/>
        </w:rPr>
        <w:t>新能源材料与器件专业</w:t>
      </w:r>
      <w:r>
        <w:rPr>
          <w:rFonts w:hint="eastAsia" w:ascii="Times New Roman" w:hAnsi="Times New Roman" w:eastAsia="华文中宋" w:cs="Times New Roman"/>
          <w:bCs/>
          <w:kern w:val="2"/>
          <w:sz w:val="30"/>
          <w:szCs w:val="30"/>
          <w:highlight w:val="none"/>
          <w:lang w:val="en-US" w:bidi="ar-SA"/>
        </w:rPr>
        <w:t>人才</w:t>
      </w:r>
      <w:r>
        <w:rPr>
          <w:rFonts w:hint="eastAsia" w:ascii="Times New Roman" w:hAnsi="Times New Roman" w:eastAsia="华文中宋" w:cs="Times New Roman"/>
          <w:bCs/>
          <w:kern w:val="2"/>
          <w:sz w:val="30"/>
          <w:szCs w:val="30"/>
          <w:highlight w:val="none"/>
          <w:lang w:bidi="ar-SA"/>
        </w:rPr>
        <w:t>培养方案</w:t>
      </w:r>
      <w:bookmarkEnd w:id="0"/>
    </w:p>
    <w:p w14:paraId="737BED81">
      <w:pPr>
        <w:keepNext w:val="0"/>
        <w:keepLines w:val="0"/>
        <w:pageBreakBefore w:val="0"/>
        <w:widowControl w:val="0"/>
        <w:kinsoku/>
        <w:wordWrap/>
        <w:overflowPunct/>
        <w:topLinePunct w:val="0"/>
        <w:autoSpaceDE w:val="0"/>
        <w:autoSpaceDN w:val="0"/>
        <w:bidi w:val="0"/>
        <w:adjustRightInd/>
        <w:snapToGrid/>
        <w:spacing w:before="160" w:beforeLines="50" w:after="160" w:afterLines="50" w:line="400" w:lineRule="exact"/>
        <w:textAlignment w:val="auto"/>
        <w:rPr>
          <w:rFonts w:ascii="Times New Roman" w:hAnsi="Times New Roman"/>
          <w:b/>
          <w:sz w:val="24"/>
          <w:szCs w:val="24"/>
          <w:highlight w:val="none"/>
        </w:rPr>
      </w:pPr>
      <w:r>
        <w:rPr>
          <w:rFonts w:hint="eastAsia" w:ascii="Times New Roman" w:hAnsi="Times New Roman"/>
          <w:b/>
          <w:sz w:val="24"/>
          <w:szCs w:val="24"/>
          <w:highlight w:val="none"/>
        </w:rPr>
        <w:t>一、培养目标</w:t>
      </w:r>
    </w:p>
    <w:p w14:paraId="36D1E6D6">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本专业培养德、智、体、美、劳全面发展的社会主义事业建设者，专业面向“新能源”、“新材料”、“新能源汽车”等国家战略性新兴产业，培养理论基础扎实、专业能力卓越兼具需求分析并能引领本专业领域学术与工程技术创新潜质的工程应用型人才。</w:t>
      </w:r>
    </w:p>
    <w:p w14:paraId="153F171D">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bCs/>
          <w:sz w:val="21"/>
          <w:szCs w:val="21"/>
          <w:highlight w:val="none"/>
        </w:rPr>
      </w:pPr>
      <w:r>
        <w:rPr>
          <w:rFonts w:hint="eastAsia" w:ascii="Times New Roman" w:hAnsi="Times New Roman"/>
          <w:bCs/>
          <w:sz w:val="21"/>
          <w:szCs w:val="21"/>
          <w:highlight w:val="none"/>
        </w:rPr>
        <w:t>毕业五年左右的预期目标：</w:t>
      </w:r>
    </w:p>
    <w:p w14:paraId="36B0040C">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bCs/>
          <w:sz w:val="21"/>
          <w:szCs w:val="21"/>
          <w:highlight w:val="none"/>
        </w:rPr>
      </w:pPr>
      <w:r>
        <w:rPr>
          <w:rFonts w:hint="eastAsia" w:ascii="Times New Roman" w:hAnsi="Times New Roman"/>
          <w:bCs/>
          <w:sz w:val="21"/>
          <w:szCs w:val="21"/>
          <w:highlight w:val="none"/>
        </w:rPr>
        <w:t>1.掌握新能源材料组成、结构、性能的测试技术与分析方法，了解新能源材料科学的发展方向，具备开发新能源材料、研究工艺、改善和提高材料性能的基本能力的新能源材料专门人才。</w:t>
      </w:r>
    </w:p>
    <w:p w14:paraId="111AD77F">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2.立足学院的传</w:t>
      </w:r>
      <w:r>
        <w:rPr>
          <w:rFonts w:hint="eastAsia" w:ascii="Times New Roman" w:hAnsi="Times New Roman"/>
          <w:spacing w:val="-6"/>
          <w:sz w:val="21"/>
          <w:szCs w:val="21"/>
          <w:highlight w:val="none"/>
        </w:rPr>
        <w:t>统特色与优势，学习储能、能量转化系统领域的专业知识，了解新能源材料与器件在各产业领域中的</w:t>
      </w:r>
      <w:r>
        <w:rPr>
          <w:rFonts w:hint="eastAsia" w:ascii="Times New Roman" w:hAnsi="Times New Roman"/>
          <w:sz w:val="21"/>
          <w:szCs w:val="21"/>
          <w:highlight w:val="none"/>
        </w:rPr>
        <w:t>发展方向，在新能源产业中从事研究、技术开发、工艺和器件设计及相关研究。</w:t>
      </w:r>
    </w:p>
    <w:p w14:paraId="3B33670E">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3.有良好的科学素养、人文素养和职业道德，系统掌握新能源材料、新能源器件设计与制造工艺、测试技术与质量评价、新能源系统与工程等方面的基本知识和基本能力。</w:t>
      </w:r>
    </w:p>
    <w:p w14:paraId="07CB986B">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4.在团队工作中担任技术骨干，并发挥有效的作用。</w:t>
      </w:r>
    </w:p>
    <w:p w14:paraId="46F77476">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5.有较强的创新能力和务实精神社会责任感，具有终身学习能力，能够在国内外高等院校、科研机构从事创新研究或者在新能源、新材料、新能源汽车、节能环保、高端装备制造等国家战略性新兴产业从事技术开发、工艺和器件设计或管理工作。</w:t>
      </w:r>
    </w:p>
    <w:p w14:paraId="6A714AAE">
      <w:pPr>
        <w:keepNext w:val="0"/>
        <w:keepLines w:val="0"/>
        <w:pageBreakBefore w:val="0"/>
        <w:widowControl w:val="0"/>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sz w:val="24"/>
          <w:szCs w:val="24"/>
          <w:highlight w:val="none"/>
        </w:rPr>
      </w:pPr>
      <w:r>
        <w:rPr>
          <w:rFonts w:hint="eastAsia" w:ascii="Times New Roman" w:hAnsi="Times New Roman"/>
          <w:b/>
          <w:sz w:val="24"/>
          <w:szCs w:val="24"/>
          <w:highlight w:val="none"/>
        </w:rPr>
        <w:t>二、毕业要求</w:t>
      </w:r>
    </w:p>
    <w:p w14:paraId="0317AF8D">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本专业本科毕业生应在规定年限内完成教学计划中所有课程的学习并取得学分，具有相应的知识、能力和素质，达到毕业要求，实现以下基本要求：</w:t>
      </w:r>
    </w:p>
    <w:p w14:paraId="704779FF">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1.工程知识：具有数学、自然科学、化学与工程基础专业知识，并能够将其应用于新能源材料与器件相关领域工作，解决新能源材料与器件领域的复杂工程问题。</w:t>
      </w:r>
    </w:p>
    <w:p w14:paraId="5033B495">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2.问题分析：能够应用数学、自然科学和工程科学的基本原理，识别、表达材料与器件性能的关系，并通过文献研究分析新能源材料与器件相关产业领域的复杂工程问题，以获得有效结论。</w:t>
      </w:r>
    </w:p>
    <w:p w14:paraId="6A540B38">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3.设计/开发解决方案：在考虑安全、环保、法律法规等相关标准，以及社会、健康、文化等制约因素的前提下，能够针对新能源材料与器件相关产业的特定需求，设计满足需求的系统、新能源材料与器件或工艺流程，并能够在设计与开发环节中体现创新意识。</w:t>
      </w:r>
    </w:p>
    <w:p w14:paraId="03BA89AD">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4.研究：基于新能源材料制备的基础知识和器件设计的基本原理，能够对新能源材料与器件领域的工程问题进行研究，能够确定研究路线，选择和设计可行的实验方案，安全进行实验操作，分析与解释数据、并通过信息综合得到合理有效的结论。</w:t>
      </w:r>
    </w:p>
    <w:p w14:paraId="06722E33">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5.使用现代工具：了解和掌握新能源材料结构与性能的专业知识，具有较强的计算机应用能力，能够通过恰当的技术手段和现代信息技术实现文献检索、资料查询、资源整合，获取、分析与解决相关问题，并能够理解其局限性。</w:t>
      </w:r>
    </w:p>
    <w:p w14:paraId="2B211FF4">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6.工程与社会：基于新能源材料与器件涉及的工程相关背景知识，能够对新能源材料与器件新产品、新工艺的开发及工程项目进行合理分析，评价其对社会、健康、安全、法律以及文化的影响，并理解应承担的责任。</w:t>
      </w:r>
    </w:p>
    <w:p w14:paraId="0B30F4AB">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7.环境和可持续发展：能够理解和评价针对新能源材料与器件相关领域复杂工程问题的工程实践对环境、社会可持续发展的影响。</w:t>
      </w:r>
    </w:p>
    <w:p w14:paraId="3D6B1129">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8.职业规范：具有较强的科学素养、社会责任感和道德情操，在实际工作中理解并遵守职业道德规范，履行职责义务，承担责任。</w:t>
      </w:r>
    </w:p>
    <w:p w14:paraId="6830026F">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9.个人和团队：具有较强的团队合作精神，有一定的组织管理能力和社会交往能力，能够在多学科背景下的团队中承担个体、团队成员以及负责人的角色。</w:t>
      </w:r>
    </w:p>
    <w:p w14:paraId="44D92FF1">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10.沟通：能够就新能源材料与器件相关领域复杂工程问题与业界同行及社会公众进行有效沟通和交流，包括撰写报告和设计文稿、陈述发言、清晰表达或回应指令。并具备一定的国际视野，能够在跨文化背景下进行沟通和交流。</w:t>
      </w:r>
    </w:p>
    <w:p w14:paraId="6D6E3D6A">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11.项目管理：理解并掌握工程管理原理与经济决策方法，并能在解决新能源材料与器件制备、结构设计和加工等复杂工程问题及多学科环境中应用。</w:t>
      </w:r>
    </w:p>
    <w:p w14:paraId="1CC9BD64">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12.终身学习：具有自主学习和终身学习的意识，有不断学习和适应发展的能力和动力，在不断变化的新环境中适应并发展自身。</w:t>
      </w:r>
    </w:p>
    <w:p w14:paraId="5FCFC71A">
      <w:pPr>
        <w:keepNext w:val="0"/>
        <w:keepLines w:val="0"/>
        <w:pageBreakBefore w:val="0"/>
        <w:widowControl w:val="0"/>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sz w:val="24"/>
          <w:szCs w:val="24"/>
          <w:highlight w:val="none"/>
        </w:rPr>
      </w:pPr>
      <w:r>
        <w:rPr>
          <w:rFonts w:hint="eastAsia" w:ascii="Times New Roman" w:hAnsi="Times New Roman"/>
          <w:b/>
          <w:sz w:val="24"/>
          <w:szCs w:val="24"/>
          <w:highlight w:val="none"/>
        </w:rPr>
        <w:t>三、主干学科</w:t>
      </w:r>
    </w:p>
    <w:p w14:paraId="7F204C61">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材料学</w:t>
      </w:r>
    </w:p>
    <w:p w14:paraId="32E0702F">
      <w:pPr>
        <w:keepNext w:val="0"/>
        <w:keepLines w:val="0"/>
        <w:pageBreakBefore w:val="0"/>
        <w:widowControl w:val="0"/>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sz w:val="24"/>
          <w:szCs w:val="24"/>
          <w:highlight w:val="none"/>
        </w:rPr>
      </w:pPr>
      <w:r>
        <w:rPr>
          <w:rFonts w:hint="eastAsia" w:ascii="Times New Roman" w:hAnsi="Times New Roman"/>
          <w:b/>
          <w:sz w:val="24"/>
          <w:szCs w:val="24"/>
          <w:highlight w:val="none"/>
        </w:rPr>
        <w:t>四、学制与学习年限</w:t>
      </w:r>
    </w:p>
    <w:p w14:paraId="1FAA9E96">
      <w:pPr>
        <w:pStyle w:val="5"/>
        <w:keepNext w:val="0"/>
        <w:keepLines w:val="0"/>
        <w:pageBreakBefore w:val="0"/>
        <w:widowControl w:val="0"/>
        <w:kinsoku/>
        <w:wordWrap/>
        <w:overflowPunct/>
        <w:topLinePunct w:val="0"/>
        <w:bidi w:val="0"/>
        <w:adjustRightInd/>
        <w:snapToGrid/>
        <w:spacing w:line="400" w:lineRule="exact"/>
        <w:textAlignment w:val="auto"/>
        <w:rPr>
          <w:rFonts w:ascii="Times New Roman" w:hAnsi="Times New Roman" w:cs="宋体"/>
          <w:szCs w:val="21"/>
          <w:highlight w:val="none"/>
        </w:rPr>
      </w:pPr>
      <w:r>
        <w:rPr>
          <w:rFonts w:hint="eastAsia" w:ascii="Times New Roman" w:hAnsi="Times New Roman" w:cs="宋体"/>
          <w:szCs w:val="21"/>
          <w:highlight w:val="none"/>
        </w:rPr>
        <w:t>学制为4年，最长修业年限为8年。</w:t>
      </w:r>
    </w:p>
    <w:p w14:paraId="1CB057A9">
      <w:pPr>
        <w:keepNext w:val="0"/>
        <w:keepLines w:val="0"/>
        <w:pageBreakBefore w:val="0"/>
        <w:widowControl w:val="0"/>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sz w:val="24"/>
          <w:szCs w:val="24"/>
          <w:highlight w:val="none"/>
        </w:rPr>
      </w:pPr>
      <w:r>
        <w:rPr>
          <w:rFonts w:hint="eastAsia" w:ascii="Times New Roman" w:hAnsi="Times New Roman"/>
          <w:b/>
          <w:sz w:val="24"/>
          <w:szCs w:val="24"/>
          <w:highlight w:val="none"/>
        </w:rPr>
        <w:t>五、学分与学位</w:t>
      </w:r>
    </w:p>
    <w:p w14:paraId="13FA44AD">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在修业年限内，学生修满本专业教学计划规定的</w:t>
      </w:r>
      <w:r>
        <w:rPr>
          <w:rFonts w:hint="eastAsia" w:ascii="Times New Roman" w:hAnsi="Times New Roman"/>
          <w:sz w:val="21"/>
          <w:szCs w:val="21"/>
          <w:highlight w:val="none"/>
          <w:lang w:val="en-US" w:eastAsia="zh-CN"/>
        </w:rPr>
        <w:t>170</w:t>
      </w:r>
      <w:r>
        <w:rPr>
          <w:rFonts w:hint="eastAsia" w:ascii="Times New Roman" w:hAnsi="Times New Roman"/>
          <w:sz w:val="21"/>
          <w:szCs w:val="21"/>
          <w:highlight w:val="none"/>
        </w:rPr>
        <w:t>学分，其中通识教育课程平台</w:t>
      </w:r>
      <w:r>
        <w:rPr>
          <w:rFonts w:hint="eastAsia" w:ascii="Times New Roman" w:hAnsi="Times New Roman"/>
          <w:sz w:val="21"/>
          <w:szCs w:val="21"/>
          <w:highlight w:val="none"/>
        </w:rPr>
        <w:t>4</w:t>
      </w:r>
      <w:r>
        <w:rPr>
          <w:rFonts w:hint="eastAsia" w:ascii="Times New Roman" w:hAnsi="Times New Roman"/>
          <w:sz w:val="21"/>
          <w:szCs w:val="21"/>
          <w:highlight w:val="none"/>
          <w:lang w:val="en-US" w:eastAsia="zh-CN"/>
        </w:rPr>
        <w:t>2</w:t>
      </w:r>
      <w:r>
        <w:rPr>
          <w:rFonts w:hint="eastAsia" w:ascii="Times New Roman" w:hAnsi="Times New Roman"/>
          <w:sz w:val="21"/>
          <w:szCs w:val="21"/>
          <w:highlight w:val="none"/>
        </w:rPr>
        <w:t>学分、综合素质培养课程平台</w:t>
      </w:r>
      <w:r>
        <w:rPr>
          <w:rFonts w:ascii="Times New Roman" w:hAnsi="Times New Roman"/>
          <w:sz w:val="21"/>
          <w:szCs w:val="21"/>
          <w:highlight w:val="none"/>
        </w:rPr>
        <w:t>10</w:t>
      </w:r>
      <w:r>
        <w:rPr>
          <w:rFonts w:hint="eastAsia" w:ascii="Times New Roman" w:hAnsi="Times New Roman"/>
          <w:sz w:val="21"/>
          <w:szCs w:val="21"/>
          <w:highlight w:val="none"/>
        </w:rPr>
        <w:t>学分、学科基础课程平台39学分、专业教育课程平台79学分方可申请毕业，符合学位授予要求者经申请可授予工学学士学位。</w:t>
      </w:r>
    </w:p>
    <w:p w14:paraId="587B2F5B">
      <w:pPr>
        <w:keepNext w:val="0"/>
        <w:keepLines w:val="0"/>
        <w:pageBreakBefore w:val="0"/>
        <w:widowControl w:val="0"/>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sz w:val="24"/>
          <w:szCs w:val="24"/>
          <w:highlight w:val="none"/>
        </w:rPr>
      </w:pPr>
      <w:r>
        <w:rPr>
          <w:rFonts w:hint="eastAsia" w:ascii="Times New Roman" w:hAnsi="Times New Roman"/>
          <w:b/>
          <w:sz w:val="24"/>
          <w:szCs w:val="24"/>
          <w:highlight w:val="none"/>
        </w:rPr>
        <w:t>六、专业核心课程</w:t>
      </w:r>
    </w:p>
    <w:p w14:paraId="702B8CAD">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化学电源工艺学，纳米材料与技术，物理化学，材料科学基础，电化学基础，材料研究方法，无机化学，表面化学与物理，环境化学，化工原理。</w:t>
      </w:r>
    </w:p>
    <w:p w14:paraId="57D912BB">
      <w:pPr>
        <w:keepNext w:val="0"/>
        <w:keepLines w:val="0"/>
        <w:pageBreakBefore w:val="0"/>
        <w:widowControl w:val="0"/>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sz w:val="24"/>
          <w:szCs w:val="24"/>
          <w:highlight w:val="none"/>
        </w:rPr>
      </w:pPr>
      <w:r>
        <w:rPr>
          <w:rFonts w:hint="eastAsia" w:ascii="Times New Roman" w:hAnsi="Times New Roman"/>
          <w:b/>
          <w:sz w:val="24"/>
          <w:szCs w:val="24"/>
          <w:highlight w:val="none"/>
        </w:rPr>
        <w:t>七、学位课程</w:t>
      </w:r>
    </w:p>
    <w:p w14:paraId="068EAA72">
      <w:pPr>
        <w:keepNext w:val="0"/>
        <w:keepLines w:val="0"/>
        <w:pageBreakBefore w:val="0"/>
        <w:widowControl w:val="0"/>
        <w:kinsoku/>
        <w:wordWrap/>
        <w:overflowPunct/>
        <w:topLinePunct w:val="0"/>
        <w:bidi w:val="0"/>
        <w:adjustRightInd/>
        <w:snapToGrid/>
        <w:spacing w:line="400" w:lineRule="exac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化学电源工艺学，纳米材料与技术，物理化学，材料科学基础，电化学基础，材料研究方法。</w:t>
      </w:r>
    </w:p>
    <w:p w14:paraId="106050CA">
      <w:pPr>
        <w:rPr>
          <w:rFonts w:ascii="Times New Roman" w:hAnsi="Times New Roman"/>
          <w:b/>
          <w:sz w:val="24"/>
          <w:szCs w:val="24"/>
          <w:highlight w:val="none"/>
        </w:rPr>
      </w:pPr>
      <w:r>
        <w:rPr>
          <w:rFonts w:hint="eastAsia" w:ascii="Times New Roman" w:hAnsi="Times New Roman"/>
          <w:b/>
          <w:sz w:val="24"/>
          <w:szCs w:val="24"/>
          <w:highlight w:val="none"/>
        </w:rPr>
        <w:br w:type="page"/>
      </w:r>
    </w:p>
    <w:p w14:paraId="753492E6">
      <w:pPr>
        <w:spacing w:line="380" w:lineRule="exact"/>
        <w:rPr>
          <w:rFonts w:ascii="Times New Roman" w:hAnsi="Times New Roman"/>
          <w:b/>
          <w:sz w:val="24"/>
          <w:szCs w:val="24"/>
          <w:highlight w:val="none"/>
        </w:rPr>
      </w:pPr>
      <w:r>
        <w:rPr>
          <w:rFonts w:hint="eastAsia" w:ascii="Times New Roman" w:hAnsi="Times New Roman"/>
          <w:b/>
          <w:sz w:val="24"/>
          <w:szCs w:val="24"/>
          <w:highlight w:val="none"/>
        </w:rPr>
        <w:t>八、课程设置</w:t>
      </w:r>
    </w:p>
    <w:p w14:paraId="220B3739">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（一）通识教育课程平台（</w:t>
      </w:r>
      <w:r>
        <w:rPr>
          <w:rFonts w:hint="eastAsia" w:ascii="Times New Roman" w:hAnsi="Times New Roman"/>
          <w:sz w:val="21"/>
          <w:szCs w:val="21"/>
          <w:highlight w:val="none"/>
        </w:rPr>
        <w:t>4</w:t>
      </w:r>
      <w:r>
        <w:rPr>
          <w:rFonts w:hint="eastAsia" w:ascii="Times New Roman" w:hAnsi="Times New Roman"/>
          <w:sz w:val="21"/>
          <w:szCs w:val="21"/>
          <w:highlight w:val="none"/>
          <w:lang w:val="en-US" w:eastAsia="zh-CN"/>
        </w:rPr>
        <w:t>2</w:t>
      </w:r>
      <w:r>
        <w:rPr>
          <w:rFonts w:hint="eastAsia" w:ascii="Times New Roman" w:hAnsi="Times New Roman"/>
          <w:sz w:val="21"/>
          <w:szCs w:val="21"/>
          <w:highlight w:val="none"/>
        </w:rPr>
        <w:t>学分）</w:t>
      </w:r>
    </w:p>
    <w:p w14:paraId="2E6348D1">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1.必修课（</w:t>
      </w:r>
      <w:r>
        <w:rPr>
          <w:rFonts w:hint="eastAsia" w:ascii="Times New Roman" w:hAnsi="Times New Roman"/>
          <w:sz w:val="21"/>
          <w:szCs w:val="21"/>
          <w:highlight w:val="none"/>
        </w:rPr>
        <w:t>3</w:t>
      </w:r>
      <w:r>
        <w:rPr>
          <w:rFonts w:hint="eastAsia" w:ascii="Times New Roman" w:hAnsi="Times New Roman"/>
          <w:sz w:val="21"/>
          <w:szCs w:val="21"/>
          <w:highlight w:val="none"/>
          <w:lang w:val="en-US" w:eastAsia="zh-CN"/>
        </w:rPr>
        <w:t>6</w:t>
      </w:r>
      <w:r>
        <w:rPr>
          <w:rFonts w:hint="eastAsia" w:ascii="Times New Roman" w:hAnsi="Times New Roman"/>
          <w:sz w:val="21"/>
          <w:szCs w:val="21"/>
          <w:highlight w:val="none"/>
        </w:rPr>
        <w:t>）学分</w:t>
      </w:r>
    </w:p>
    <w:tbl>
      <w:tblPr>
        <w:tblStyle w:val="3"/>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695"/>
        <w:gridCol w:w="621"/>
        <w:gridCol w:w="644"/>
        <w:gridCol w:w="667"/>
        <w:gridCol w:w="585"/>
        <w:gridCol w:w="653"/>
        <w:gridCol w:w="618"/>
        <w:gridCol w:w="656"/>
        <w:gridCol w:w="877"/>
      </w:tblGrid>
      <w:tr w14:paraId="32A9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00" w:type="dxa"/>
            <w:vMerge w:val="restart"/>
            <w:shd w:val="clear" w:color="auto" w:fill="auto"/>
            <w:vAlign w:val="center"/>
          </w:tcPr>
          <w:p w14:paraId="443C244B">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2695" w:type="dxa"/>
            <w:vMerge w:val="restart"/>
            <w:shd w:val="clear" w:color="auto" w:fill="auto"/>
            <w:vAlign w:val="center"/>
          </w:tcPr>
          <w:p w14:paraId="4C0015AD">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621" w:type="dxa"/>
            <w:vMerge w:val="restart"/>
            <w:shd w:val="clear" w:color="auto" w:fill="auto"/>
            <w:vAlign w:val="center"/>
          </w:tcPr>
          <w:p w14:paraId="560AF64C">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644" w:type="dxa"/>
            <w:vMerge w:val="restart"/>
            <w:shd w:val="clear" w:color="auto" w:fill="auto"/>
            <w:vAlign w:val="center"/>
          </w:tcPr>
          <w:p w14:paraId="2F08D2A9">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总学时数</w:t>
            </w:r>
          </w:p>
        </w:tc>
        <w:tc>
          <w:tcPr>
            <w:tcW w:w="1905" w:type="dxa"/>
            <w:gridSpan w:val="3"/>
            <w:shd w:val="clear" w:color="auto" w:fill="auto"/>
            <w:vAlign w:val="center"/>
          </w:tcPr>
          <w:p w14:paraId="651604CA">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618" w:type="dxa"/>
            <w:vMerge w:val="restart"/>
            <w:shd w:val="clear" w:color="auto" w:fill="auto"/>
            <w:vAlign w:val="center"/>
          </w:tcPr>
          <w:p w14:paraId="17E194AD">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考试课程</w:t>
            </w:r>
          </w:p>
        </w:tc>
        <w:tc>
          <w:tcPr>
            <w:tcW w:w="656" w:type="dxa"/>
            <w:vMerge w:val="restart"/>
            <w:shd w:val="clear" w:color="auto" w:fill="auto"/>
            <w:vAlign w:val="center"/>
          </w:tcPr>
          <w:p w14:paraId="132D21CA">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877" w:type="dxa"/>
            <w:vMerge w:val="restart"/>
            <w:shd w:val="clear" w:color="auto" w:fill="auto"/>
            <w:vAlign w:val="center"/>
          </w:tcPr>
          <w:p w14:paraId="49FC7BC9">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5671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00" w:type="dxa"/>
            <w:vMerge w:val="continue"/>
            <w:vAlign w:val="center"/>
          </w:tcPr>
          <w:p w14:paraId="035F18B8">
            <w:pPr>
              <w:widowControl/>
              <w:adjustRightInd w:val="0"/>
              <w:snapToGrid w:val="0"/>
              <w:rPr>
                <w:rFonts w:ascii="Times New Roman" w:hAnsi="Times New Roman"/>
                <w:sz w:val="18"/>
                <w:szCs w:val="18"/>
                <w:highlight w:val="none"/>
              </w:rPr>
            </w:pPr>
          </w:p>
        </w:tc>
        <w:tc>
          <w:tcPr>
            <w:tcW w:w="2695" w:type="dxa"/>
            <w:vMerge w:val="continue"/>
            <w:vAlign w:val="center"/>
          </w:tcPr>
          <w:p w14:paraId="1EA7C1E1">
            <w:pPr>
              <w:widowControl/>
              <w:adjustRightInd w:val="0"/>
              <w:snapToGrid w:val="0"/>
              <w:rPr>
                <w:rFonts w:ascii="Times New Roman" w:hAnsi="Times New Roman"/>
                <w:sz w:val="18"/>
                <w:szCs w:val="18"/>
                <w:highlight w:val="none"/>
              </w:rPr>
            </w:pPr>
          </w:p>
        </w:tc>
        <w:tc>
          <w:tcPr>
            <w:tcW w:w="621" w:type="dxa"/>
            <w:vMerge w:val="continue"/>
            <w:vAlign w:val="center"/>
          </w:tcPr>
          <w:p w14:paraId="46B0C4DF">
            <w:pPr>
              <w:widowControl/>
              <w:adjustRightInd w:val="0"/>
              <w:snapToGrid w:val="0"/>
              <w:rPr>
                <w:rFonts w:ascii="Times New Roman" w:hAnsi="Times New Roman"/>
                <w:sz w:val="18"/>
                <w:szCs w:val="18"/>
                <w:highlight w:val="none"/>
              </w:rPr>
            </w:pPr>
          </w:p>
        </w:tc>
        <w:tc>
          <w:tcPr>
            <w:tcW w:w="644" w:type="dxa"/>
            <w:vMerge w:val="continue"/>
            <w:vAlign w:val="center"/>
          </w:tcPr>
          <w:p w14:paraId="6340596E">
            <w:pPr>
              <w:widowControl/>
              <w:adjustRightInd w:val="0"/>
              <w:snapToGrid w:val="0"/>
              <w:rPr>
                <w:rFonts w:ascii="Times New Roman" w:hAnsi="Times New Roman"/>
                <w:sz w:val="18"/>
                <w:szCs w:val="18"/>
                <w:highlight w:val="none"/>
              </w:rPr>
            </w:pPr>
          </w:p>
        </w:tc>
        <w:tc>
          <w:tcPr>
            <w:tcW w:w="667" w:type="dxa"/>
            <w:shd w:val="clear" w:color="auto" w:fill="auto"/>
            <w:vAlign w:val="center"/>
          </w:tcPr>
          <w:p w14:paraId="3E0174A3">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585" w:type="dxa"/>
            <w:shd w:val="clear" w:color="auto" w:fill="auto"/>
            <w:vAlign w:val="center"/>
          </w:tcPr>
          <w:p w14:paraId="5E467A4F">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653" w:type="dxa"/>
            <w:shd w:val="clear" w:color="auto" w:fill="auto"/>
            <w:vAlign w:val="center"/>
          </w:tcPr>
          <w:p w14:paraId="73F76804">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618" w:type="dxa"/>
            <w:vMerge w:val="continue"/>
            <w:vAlign w:val="center"/>
          </w:tcPr>
          <w:p w14:paraId="279BB6E2">
            <w:pPr>
              <w:widowControl/>
              <w:adjustRightInd w:val="0"/>
              <w:snapToGrid w:val="0"/>
              <w:rPr>
                <w:rFonts w:ascii="Times New Roman" w:hAnsi="Times New Roman"/>
                <w:sz w:val="18"/>
                <w:szCs w:val="18"/>
                <w:highlight w:val="none"/>
              </w:rPr>
            </w:pPr>
          </w:p>
        </w:tc>
        <w:tc>
          <w:tcPr>
            <w:tcW w:w="656" w:type="dxa"/>
            <w:vMerge w:val="continue"/>
            <w:vAlign w:val="center"/>
          </w:tcPr>
          <w:p w14:paraId="3A8DAAE5">
            <w:pPr>
              <w:widowControl/>
              <w:adjustRightInd w:val="0"/>
              <w:snapToGrid w:val="0"/>
              <w:rPr>
                <w:rFonts w:ascii="Times New Roman" w:hAnsi="Times New Roman"/>
                <w:sz w:val="18"/>
                <w:szCs w:val="18"/>
                <w:highlight w:val="none"/>
              </w:rPr>
            </w:pPr>
          </w:p>
        </w:tc>
        <w:tc>
          <w:tcPr>
            <w:tcW w:w="877" w:type="dxa"/>
            <w:vMerge w:val="continue"/>
            <w:vAlign w:val="center"/>
          </w:tcPr>
          <w:p w14:paraId="37D36549">
            <w:pPr>
              <w:widowControl/>
              <w:adjustRightInd w:val="0"/>
              <w:snapToGrid w:val="0"/>
              <w:rPr>
                <w:rFonts w:ascii="Times New Roman" w:hAnsi="Times New Roman"/>
                <w:sz w:val="18"/>
                <w:szCs w:val="18"/>
                <w:highlight w:val="none"/>
              </w:rPr>
            </w:pPr>
          </w:p>
        </w:tc>
      </w:tr>
      <w:tr w14:paraId="1309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00" w:type="dxa"/>
            <w:vAlign w:val="center"/>
          </w:tcPr>
          <w:p w14:paraId="79E64349">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176031001</w:t>
            </w:r>
          </w:p>
        </w:tc>
        <w:tc>
          <w:tcPr>
            <w:tcW w:w="2695" w:type="dxa"/>
            <w:vAlign w:val="center"/>
          </w:tcPr>
          <w:p w14:paraId="0F6FDDAF">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形势与政策</w:t>
            </w:r>
          </w:p>
          <w:p w14:paraId="3328B2C6">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Current Situation and Policies</w:t>
            </w:r>
          </w:p>
        </w:tc>
        <w:tc>
          <w:tcPr>
            <w:tcW w:w="621" w:type="dxa"/>
            <w:vAlign w:val="center"/>
          </w:tcPr>
          <w:p w14:paraId="0356D0A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2.0</w:t>
            </w:r>
          </w:p>
        </w:tc>
        <w:tc>
          <w:tcPr>
            <w:tcW w:w="644" w:type="dxa"/>
            <w:vAlign w:val="center"/>
          </w:tcPr>
          <w:p w14:paraId="1D2290B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67" w:type="dxa"/>
            <w:vAlign w:val="center"/>
          </w:tcPr>
          <w:p w14:paraId="2AAC42B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5" w:type="dxa"/>
            <w:vAlign w:val="center"/>
          </w:tcPr>
          <w:p w14:paraId="5F09F22D">
            <w:pPr>
              <w:widowControl/>
              <w:adjustRightInd w:val="0"/>
              <w:snapToGrid w:val="0"/>
              <w:jc w:val="center"/>
              <w:rPr>
                <w:rFonts w:ascii="Times New Roman" w:hAnsi="Times New Roman"/>
                <w:sz w:val="18"/>
                <w:szCs w:val="18"/>
                <w:highlight w:val="none"/>
              </w:rPr>
            </w:pPr>
          </w:p>
        </w:tc>
        <w:tc>
          <w:tcPr>
            <w:tcW w:w="653" w:type="dxa"/>
            <w:vAlign w:val="center"/>
          </w:tcPr>
          <w:p w14:paraId="7A44E73E">
            <w:pPr>
              <w:widowControl/>
              <w:adjustRightInd w:val="0"/>
              <w:snapToGrid w:val="0"/>
              <w:jc w:val="center"/>
              <w:rPr>
                <w:rFonts w:ascii="Times New Roman" w:hAnsi="Times New Roman"/>
                <w:sz w:val="18"/>
                <w:szCs w:val="18"/>
                <w:highlight w:val="none"/>
              </w:rPr>
            </w:pPr>
          </w:p>
        </w:tc>
        <w:tc>
          <w:tcPr>
            <w:tcW w:w="618" w:type="dxa"/>
            <w:vAlign w:val="center"/>
          </w:tcPr>
          <w:p w14:paraId="71EB2A66">
            <w:pPr>
              <w:widowControl/>
              <w:adjustRightInd w:val="0"/>
              <w:snapToGrid w:val="0"/>
              <w:jc w:val="center"/>
              <w:rPr>
                <w:rFonts w:ascii="Times New Roman" w:hAnsi="Times New Roman"/>
                <w:sz w:val="18"/>
                <w:szCs w:val="18"/>
                <w:highlight w:val="none"/>
              </w:rPr>
            </w:pPr>
          </w:p>
        </w:tc>
        <w:tc>
          <w:tcPr>
            <w:tcW w:w="656" w:type="dxa"/>
            <w:vAlign w:val="center"/>
          </w:tcPr>
          <w:p w14:paraId="0063D27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1-8</w:t>
            </w:r>
          </w:p>
        </w:tc>
        <w:tc>
          <w:tcPr>
            <w:tcW w:w="877" w:type="dxa"/>
            <w:vAlign w:val="center"/>
          </w:tcPr>
          <w:p w14:paraId="538E6BC2">
            <w:pPr>
              <w:widowControl/>
              <w:adjustRightInd w:val="0"/>
              <w:snapToGrid w:val="0"/>
              <w:jc w:val="center"/>
              <w:rPr>
                <w:rFonts w:ascii="Times New Roman" w:hAnsi="Times New Roman"/>
                <w:sz w:val="18"/>
                <w:szCs w:val="18"/>
                <w:highlight w:val="none"/>
              </w:rPr>
            </w:pPr>
          </w:p>
        </w:tc>
      </w:tr>
      <w:tr w14:paraId="61A6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00" w:type="dxa"/>
            <w:vAlign w:val="center"/>
          </w:tcPr>
          <w:p w14:paraId="08DAC26F">
            <w:pPr>
              <w:widowControl/>
              <w:adjustRightInd w:val="0"/>
              <w:snapToGrid w:val="0"/>
              <w:jc w:val="center"/>
              <w:rPr>
                <w:rFonts w:hint="eastAsia" w:ascii="Times New Roman" w:hAnsi="Times New Roman"/>
                <w:sz w:val="18"/>
                <w:szCs w:val="18"/>
                <w:highlight w:val="none"/>
              </w:rPr>
            </w:pPr>
            <w:r>
              <w:rPr>
                <w:rFonts w:ascii="Times New Roman" w:hAnsi="Times New Roman"/>
                <w:sz w:val="18"/>
                <w:szCs w:val="18"/>
                <w:highlight w:val="none"/>
              </w:rPr>
              <w:t>246031001</w:t>
            </w:r>
          </w:p>
        </w:tc>
        <w:tc>
          <w:tcPr>
            <w:tcW w:w="2695" w:type="dxa"/>
            <w:vAlign w:val="center"/>
          </w:tcPr>
          <w:p w14:paraId="1B6D3B82">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国家安全教育</w:t>
            </w:r>
          </w:p>
          <w:p w14:paraId="5D099D75">
            <w:pPr>
              <w:widowControl/>
              <w:adjustRightInd w:val="0"/>
              <w:snapToGrid w:val="0"/>
              <w:rPr>
                <w:rFonts w:hint="eastAsia" w:ascii="Times New Roman" w:hAnsi="Times New Roman"/>
                <w:sz w:val="18"/>
                <w:szCs w:val="18"/>
                <w:highlight w:val="none"/>
              </w:rPr>
            </w:pPr>
            <w:r>
              <w:rPr>
                <w:rFonts w:ascii="Times New Roman" w:hAnsi="Times New Roman"/>
                <w:sz w:val="18"/>
                <w:szCs w:val="18"/>
                <w:highlight w:val="none"/>
              </w:rPr>
              <w:t>National Security Education</w:t>
            </w:r>
          </w:p>
        </w:tc>
        <w:tc>
          <w:tcPr>
            <w:tcW w:w="621" w:type="dxa"/>
            <w:vAlign w:val="center"/>
          </w:tcPr>
          <w:p w14:paraId="4D29B1EF">
            <w:pPr>
              <w:widowControl/>
              <w:adjustRightInd w:val="0"/>
              <w:snapToGrid w:val="0"/>
              <w:jc w:val="center"/>
              <w:rPr>
                <w:rFonts w:hint="eastAsia"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.0</w:t>
            </w:r>
          </w:p>
        </w:tc>
        <w:tc>
          <w:tcPr>
            <w:tcW w:w="644" w:type="dxa"/>
            <w:vAlign w:val="center"/>
          </w:tcPr>
          <w:p w14:paraId="4DCB880B">
            <w:pPr>
              <w:widowControl/>
              <w:adjustRightInd w:val="0"/>
              <w:snapToGrid w:val="0"/>
              <w:jc w:val="center"/>
              <w:rPr>
                <w:rFonts w:hint="eastAsia"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6</w:t>
            </w:r>
          </w:p>
        </w:tc>
        <w:tc>
          <w:tcPr>
            <w:tcW w:w="667" w:type="dxa"/>
            <w:vAlign w:val="center"/>
          </w:tcPr>
          <w:p w14:paraId="0A1F3A17">
            <w:pPr>
              <w:widowControl/>
              <w:adjustRightInd w:val="0"/>
              <w:snapToGrid w:val="0"/>
              <w:jc w:val="center"/>
              <w:rPr>
                <w:rFonts w:hint="eastAsia"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6</w:t>
            </w:r>
          </w:p>
        </w:tc>
        <w:tc>
          <w:tcPr>
            <w:tcW w:w="585" w:type="dxa"/>
            <w:vAlign w:val="center"/>
          </w:tcPr>
          <w:p w14:paraId="3097180C">
            <w:pPr>
              <w:widowControl/>
              <w:adjustRightInd w:val="0"/>
              <w:snapToGrid w:val="0"/>
              <w:jc w:val="center"/>
              <w:rPr>
                <w:rFonts w:ascii="Times New Roman" w:hAnsi="Times New Roman"/>
                <w:sz w:val="18"/>
                <w:szCs w:val="18"/>
                <w:highlight w:val="none"/>
              </w:rPr>
            </w:pPr>
          </w:p>
        </w:tc>
        <w:tc>
          <w:tcPr>
            <w:tcW w:w="653" w:type="dxa"/>
            <w:vAlign w:val="center"/>
          </w:tcPr>
          <w:p w14:paraId="1B150E7E">
            <w:pPr>
              <w:widowControl/>
              <w:adjustRightInd w:val="0"/>
              <w:snapToGrid w:val="0"/>
              <w:jc w:val="center"/>
              <w:rPr>
                <w:rFonts w:ascii="Times New Roman" w:hAnsi="Times New Roman"/>
                <w:sz w:val="18"/>
                <w:szCs w:val="18"/>
                <w:highlight w:val="none"/>
              </w:rPr>
            </w:pPr>
          </w:p>
        </w:tc>
        <w:tc>
          <w:tcPr>
            <w:tcW w:w="618" w:type="dxa"/>
            <w:vAlign w:val="center"/>
          </w:tcPr>
          <w:p w14:paraId="055A6EA4">
            <w:pPr>
              <w:widowControl/>
              <w:adjustRightInd w:val="0"/>
              <w:snapToGrid w:val="0"/>
              <w:jc w:val="center"/>
              <w:rPr>
                <w:rFonts w:ascii="Times New Roman" w:hAnsi="Times New Roman"/>
                <w:sz w:val="18"/>
                <w:szCs w:val="18"/>
                <w:highlight w:val="none"/>
              </w:rPr>
            </w:pPr>
          </w:p>
        </w:tc>
        <w:tc>
          <w:tcPr>
            <w:tcW w:w="656" w:type="dxa"/>
            <w:vAlign w:val="center"/>
          </w:tcPr>
          <w:p w14:paraId="63BDB835">
            <w:pPr>
              <w:widowControl/>
              <w:adjustRightInd w:val="0"/>
              <w:snapToGrid w:val="0"/>
              <w:jc w:val="center"/>
              <w:rPr>
                <w:rFonts w:hint="eastAsia" w:ascii="Times New Roman" w:hAnsi="Times New Roman"/>
                <w:sz w:val="18"/>
                <w:szCs w:val="18"/>
                <w:highlight w:val="none"/>
              </w:rPr>
            </w:pPr>
            <w:r>
              <w:rPr>
                <w:rFonts w:hint="eastAsia" w:ascii="Times New Roman" w:hAnsi="Times New Roman"/>
                <w:sz w:val="18"/>
                <w:szCs w:val="18"/>
                <w:highlight w:val="none"/>
              </w:rPr>
              <w:t>1-8</w:t>
            </w:r>
          </w:p>
        </w:tc>
        <w:tc>
          <w:tcPr>
            <w:tcW w:w="877" w:type="dxa"/>
            <w:vAlign w:val="center"/>
          </w:tcPr>
          <w:p w14:paraId="20B2D7FC">
            <w:pPr>
              <w:widowControl/>
              <w:adjustRightInd w:val="0"/>
              <w:snapToGrid w:val="0"/>
              <w:jc w:val="center"/>
              <w:rPr>
                <w:rFonts w:ascii="Times New Roman" w:hAnsi="Times New Roman"/>
                <w:sz w:val="18"/>
                <w:szCs w:val="18"/>
                <w:highlight w:val="none"/>
              </w:rPr>
            </w:pPr>
          </w:p>
        </w:tc>
      </w:tr>
      <w:tr w14:paraId="7589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6D1E5FE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216031002</w:t>
            </w:r>
          </w:p>
        </w:tc>
        <w:tc>
          <w:tcPr>
            <w:tcW w:w="2695" w:type="dxa"/>
            <w:vAlign w:val="center"/>
          </w:tcPr>
          <w:p w14:paraId="37FF1846">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rPr>
              <w:t>思想道德与法治</w:t>
            </w:r>
          </w:p>
          <w:p w14:paraId="7AA08D43">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Cultivation of Ideological Morality and Rule of Law</w:t>
            </w:r>
          </w:p>
        </w:tc>
        <w:tc>
          <w:tcPr>
            <w:tcW w:w="621" w:type="dxa"/>
            <w:vAlign w:val="center"/>
          </w:tcPr>
          <w:p w14:paraId="2D9CA67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3.0</w:t>
            </w:r>
          </w:p>
        </w:tc>
        <w:tc>
          <w:tcPr>
            <w:tcW w:w="644" w:type="dxa"/>
            <w:vAlign w:val="center"/>
          </w:tcPr>
          <w:p w14:paraId="37E5EB2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67" w:type="dxa"/>
            <w:vAlign w:val="center"/>
          </w:tcPr>
          <w:p w14:paraId="2C588CC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42</w:t>
            </w:r>
          </w:p>
        </w:tc>
        <w:tc>
          <w:tcPr>
            <w:tcW w:w="585" w:type="dxa"/>
            <w:vAlign w:val="center"/>
          </w:tcPr>
          <w:p w14:paraId="684326F9">
            <w:pPr>
              <w:widowControl/>
              <w:adjustRightInd w:val="0"/>
              <w:snapToGrid w:val="0"/>
              <w:jc w:val="center"/>
              <w:rPr>
                <w:rFonts w:ascii="Times New Roman" w:hAnsi="Times New Roman"/>
                <w:sz w:val="18"/>
                <w:szCs w:val="18"/>
                <w:highlight w:val="none"/>
              </w:rPr>
            </w:pPr>
          </w:p>
        </w:tc>
        <w:tc>
          <w:tcPr>
            <w:tcW w:w="653" w:type="dxa"/>
            <w:vAlign w:val="center"/>
          </w:tcPr>
          <w:p w14:paraId="65B2E58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18" w:type="dxa"/>
            <w:vAlign w:val="center"/>
          </w:tcPr>
          <w:p w14:paraId="02AF2FDB">
            <w:pPr>
              <w:widowControl/>
              <w:adjustRightInd w:val="0"/>
              <w:snapToGrid w:val="0"/>
              <w:jc w:val="center"/>
              <w:rPr>
                <w:rFonts w:ascii="Times New Roman" w:hAnsi="Times New Roman"/>
                <w:sz w:val="18"/>
                <w:szCs w:val="18"/>
                <w:highlight w:val="none"/>
              </w:rPr>
            </w:pPr>
          </w:p>
        </w:tc>
        <w:tc>
          <w:tcPr>
            <w:tcW w:w="656" w:type="dxa"/>
            <w:vAlign w:val="center"/>
          </w:tcPr>
          <w:p w14:paraId="3F47002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877" w:type="dxa"/>
            <w:vAlign w:val="center"/>
          </w:tcPr>
          <w:p w14:paraId="0787F32D">
            <w:pPr>
              <w:widowControl/>
              <w:adjustRightInd w:val="0"/>
              <w:snapToGrid w:val="0"/>
              <w:jc w:val="center"/>
              <w:rPr>
                <w:rFonts w:ascii="Times New Roman" w:hAnsi="Times New Roman"/>
                <w:sz w:val="18"/>
                <w:szCs w:val="18"/>
                <w:highlight w:val="none"/>
              </w:rPr>
            </w:pPr>
          </w:p>
        </w:tc>
      </w:tr>
      <w:tr w14:paraId="331E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391F4F3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216031003</w:t>
            </w:r>
          </w:p>
        </w:tc>
        <w:tc>
          <w:tcPr>
            <w:tcW w:w="2695" w:type="dxa"/>
            <w:vAlign w:val="center"/>
          </w:tcPr>
          <w:p w14:paraId="5C91C53F">
            <w:pPr>
              <w:widowControl/>
              <w:adjustRightInd w:val="0"/>
              <w:snapToGrid w:val="0"/>
              <w:ind w:left="180" w:hanging="180" w:hangingChars="100"/>
              <w:rPr>
                <w:rFonts w:ascii="Times New Roman" w:hAnsi="Times New Roman"/>
                <w:sz w:val="18"/>
                <w:szCs w:val="18"/>
                <w:highlight w:val="none"/>
              </w:rPr>
            </w:pPr>
            <w:r>
              <w:rPr>
                <w:rFonts w:hint="eastAsia" w:ascii="Times New Roman" w:hAnsi="Times New Roman"/>
                <w:sz w:val="18"/>
                <w:szCs w:val="18"/>
                <w:highlight w:val="none"/>
              </w:rPr>
              <w:t>马克思主义基本原理</w:t>
            </w:r>
          </w:p>
          <w:p w14:paraId="33140BC5">
            <w:pPr>
              <w:widowControl/>
              <w:adjustRightInd w:val="0"/>
              <w:snapToGrid w:val="0"/>
              <w:ind w:left="180" w:hanging="180" w:hangingChars="100"/>
              <w:rPr>
                <w:rFonts w:ascii="Times New Roman" w:hAnsi="Times New Roman"/>
                <w:sz w:val="18"/>
                <w:szCs w:val="18"/>
                <w:highlight w:val="none"/>
              </w:rPr>
            </w:pPr>
            <w:r>
              <w:rPr>
                <w:rFonts w:hint="eastAsia" w:ascii="Times New Roman" w:hAnsi="Times New Roman"/>
                <w:sz w:val="18"/>
                <w:szCs w:val="18"/>
                <w:highlight w:val="none"/>
              </w:rPr>
              <w:t>Elementary Theory of Marxism</w:t>
            </w:r>
          </w:p>
        </w:tc>
        <w:tc>
          <w:tcPr>
            <w:tcW w:w="621" w:type="dxa"/>
            <w:vAlign w:val="center"/>
          </w:tcPr>
          <w:p w14:paraId="529B1F0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3.0</w:t>
            </w:r>
          </w:p>
        </w:tc>
        <w:tc>
          <w:tcPr>
            <w:tcW w:w="644" w:type="dxa"/>
            <w:vAlign w:val="center"/>
          </w:tcPr>
          <w:p w14:paraId="1FAAFBC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67" w:type="dxa"/>
            <w:vAlign w:val="center"/>
          </w:tcPr>
          <w:p w14:paraId="18E506E0">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42</w:t>
            </w:r>
          </w:p>
        </w:tc>
        <w:tc>
          <w:tcPr>
            <w:tcW w:w="585" w:type="dxa"/>
            <w:vAlign w:val="center"/>
          </w:tcPr>
          <w:p w14:paraId="7B1D26F9">
            <w:pPr>
              <w:widowControl/>
              <w:adjustRightInd w:val="0"/>
              <w:snapToGrid w:val="0"/>
              <w:jc w:val="center"/>
              <w:rPr>
                <w:rFonts w:ascii="Times New Roman" w:hAnsi="Times New Roman"/>
                <w:sz w:val="18"/>
                <w:szCs w:val="18"/>
                <w:highlight w:val="none"/>
              </w:rPr>
            </w:pPr>
          </w:p>
        </w:tc>
        <w:tc>
          <w:tcPr>
            <w:tcW w:w="653" w:type="dxa"/>
            <w:vAlign w:val="center"/>
          </w:tcPr>
          <w:p w14:paraId="1D2820F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18" w:type="dxa"/>
            <w:vAlign w:val="center"/>
          </w:tcPr>
          <w:p w14:paraId="12B680CC">
            <w:pPr>
              <w:widowControl/>
              <w:adjustRightInd w:val="0"/>
              <w:snapToGrid w:val="0"/>
              <w:jc w:val="center"/>
              <w:rPr>
                <w:rFonts w:ascii="Times New Roman" w:hAnsi="Times New Roman"/>
                <w:sz w:val="18"/>
                <w:szCs w:val="18"/>
                <w:highlight w:val="none"/>
              </w:rPr>
            </w:pPr>
          </w:p>
        </w:tc>
        <w:tc>
          <w:tcPr>
            <w:tcW w:w="656" w:type="dxa"/>
            <w:vAlign w:val="center"/>
          </w:tcPr>
          <w:p w14:paraId="022E1D8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877" w:type="dxa"/>
            <w:vAlign w:val="center"/>
          </w:tcPr>
          <w:p w14:paraId="5765F27C">
            <w:pPr>
              <w:widowControl/>
              <w:adjustRightInd w:val="0"/>
              <w:snapToGrid w:val="0"/>
              <w:jc w:val="center"/>
              <w:rPr>
                <w:rFonts w:ascii="Times New Roman" w:hAnsi="Times New Roman"/>
                <w:sz w:val="18"/>
                <w:szCs w:val="18"/>
                <w:highlight w:val="none"/>
              </w:rPr>
            </w:pPr>
          </w:p>
        </w:tc>
      </w:tr>
      <w:tr w14:paraId="2718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4348875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216031004</w:t>
            </w:r>
          </w:p>
        </w:tc>
        <w:tc>
          <w:tcPr>
            <w:tcW w:w="2695" w:type="dxa"/>
            <w:vAlign w:val="center"/>
          </w:tcPr>
          <w:p w14:paraId="3B644919">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中国近现代史纲要</w:t>
            </w:r>
          </w:p>
          <w:p w14:paraId="30131BB4">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Outline of Chinese Contemporary and Modern History</w:t>
            </w:r>
          </w:p>
        </w:tc>
        <w:tc>
          <w:tcPr>
            <w:tcW w:w="621" w:type="dxa"/>
            <w:vAlign w:val="center"/>
          </w:tcPr>
          <w:p w14:paraId="6704D77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3.0</w:t>
            </w:r>
          </w:p>
        </w:tc>
        <w:tc>
          <w:tcPr>
            <w:tcW w:w="644" w:type="dxa"/>
            <w:vAlign w:val="center"/>
          </w:tcPr>
          <w:p w14:paraId="361BBE8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67" w:type="dxa"/>
            <w:vAlign w:val="center"/>
          </w:tcPr>
          <w:p w14:paraId="133D06B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42</w:t>
            </w:r>
          </w:p>
        </w:tc>
        <w:tc>
          <w:tcPr>
            <w:tcW w:w="585" w:type="dxa"/>
            <w:vAlign w:val="center"/>
          </w:tcPr>
          <w:p w14:paraId="3C46CF54">
            <w:pPr>
              <w:widowControl/>
              <w:adjustRightInd w:val="0"/>
              <w:snapToGrid w:val="0"/>
              <w:jc w:val="center"/>
              <w:rPr>
                <w:rFonts w:ascii="Times New Roman" w:hAnsi="Times New Roman"/>
                <w:sz w:val="18"/>
                <w:szCs w:val="18"/>
                <w:highlight w:val="none"/>
              </w:rPr>
            </w:pPr>
          </w:p>
        </w:tc>
        <w:tc>
          <w:tcPr>
            <w:tcW w:w="653" w:type="dxa"/>
            <w:vAlign w:val="center"/>
          </w:tcPr>
          <w:p w14:paraId="05BB37F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18" w:type="dxa"/>
            <w:vAlign w:val="center"/>
          </w:tcPr>
          <w:p w14:paraId="24089E16">
            <w:pPr>
              <w:widowControl/>
              <w:adjustRightInd w:val="0"/>
              <w:snapToGrid w:val="0"/>
              <w:jc w:val="center"/>
              <w:rPr>
                <w:rFonts w:ascii="Times New Roman" w:hAnsi="Times New Roman"/>
                <w:sz w:val="18"/>
                <w:szCs w:val="18"/>
                <w:highlight w:val="none"/>
              </w:rPr>
            </w:pPr>
          </w:p>
        </w:tc>
        <w:tc>
          <w:tcPr>
            <w:tcW w:w="656" w:type="dxa"/>
            <w:vAlign w:val="center"/>
          </w:tcPr>
          <w:p w14:paraId="0926BF8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877" w:type="dxa"/>
            <w:vAlign w:val="center"/>
          </w:tcPr>
          <w:p w14:paraId="679C6AD1">
            <w:pPr>
              <w:widowControl/>
              <w:adjustRightInd w:val="0"/>
              <w:snapToGrid w:val="0"/>
              <w:jc w:val="center"/>
              <w:rPr>
                <w:rFonts w:ascii="Times New Roman" w:hAnsi="Times New Roman"/>
                <w:sz w:val="18"/>
                <w:szCs w:val="18"/>
                <w:highlight w:val="none"/>
              </w:rPr>
            </w:pPr>
          </w:p>
        </w:tc>
      </w:tr>
      <w:tr w14:paraId="76F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0B2E488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216031005</w:t>
            </w:r>
          </w:p>
        </w:tc>
        <w:tc>
          <w:tcPr>
            <w:tcW w:w="2695" w:type="dxa"/>
            <w:vAlign w:val="center"/>
          </w:tcPr>
          <w:p w14:paraId="2AC3EB69">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毛泽东思想和中国特色社会主义理论体系概论 Mao Zedong Thought and Theory of Socialism with Chinese Characteristics</w:t>
            </w:r>
          </w:p>
        </w:tc>
        <w:tc>
          <w:tcPr>
            <w:tcW w:w="621" w:type="dxa"/>
            <w:vAlign w:val="center"/>
          </w:tcPr>
          <w:p w14:paraId="377F0DB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3.0</w:t>
            </w:r>
          </w:p>
        </w:tc>
        <w:tc>
          <w:tcPr>
            <w:tcW w:w="644" w:type="dxa"/>
            <w:vAlign w:val="center"/>
          </w:tcPr>
          <w:p w14:paraId="67DC9E5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67" w:type="dxa"/>
            <w:vAlign w:val="center"/>
          </w:tcPr>
          <w:p w14:paraId="33D4ACA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585" w:type="dxa"/>
            <w:vAlign w:val="center"/>
          </w:tcPr>
          <w:p w14:paraId="778C2CF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　</w:t>
            </w:r>
          </w:p>
        </w:tc>
        <w:tc>
          <w:tcPr>
            <w:tcW w:w="653" w:type="dxa"/>
            <w:vAlign w:val="center"/>
          </w:tcPr>
          <w:p w14:paraId="05853CE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12</w:t>
            </w:r>
          </w:p>
        </w:tc>
        <w:tc>
          <w:tcPr>
            <w:tcW w:w="618" w:type="dxa"/>
            <w:vAlign w:val="center"/>
          </w:tcPr>
          <w:p w14:paraId="5D83F6A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vAlign w:val="center"/>
          </w:tcPr>
          <w:p w14:paraId="6568043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877" w:type="dxa"/>
            <w:vAlign w:val="center"/>
          </w:tcPr>
          <w:p w14:paraId="72FAE548">
            <w:pPr>
              <w:widowControl/>
              <w:adjustRightInd w:val="0"/>
              <w:snapToGrid w:val="0"/>
              <w:jc w:val="center"/>
              <w:rPr>
                <w:rFonts w:ascii="Times New Roman" w:hAnsi="Times New Roman"/>
                <w:sz w:val="18"/>
                <w:szCs w:val="18"/>
                <w:highlight w:val="none"/>
              </w:rPr>
            </w:pPr>
          </w:p>
        </w:tc>
      </w:tr>
      <w:tr w14:paraId="5EA6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0E60641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216031033</w:t>
            </w:r>
          </w:p>
        </w:tc>
        <w:tc>
          <w:tcPr>
            <w:tcW w:w="2695" w:type="dxa"/>
            <w:vAlign w:val="center"/>
          </w:tcPr>
          <w:p w14:paraId="73CC190B">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习近平新时代中国特色社会主义思想概论</w:t>
            </w:r>
          </w:p>
          <w:p w14:paraId="2767A625">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Introduction to Xi Jinping Thought on Socialism with Chinese Characteristics for a New Era</w:t>
            </w:r>
          </w:p>
        </w:tc>
        <w:tc>
          <w:tcPr>
            <w:tcW w:w="621" w:type="dxa"/>
            <w:vAlign w:val="center"/>
          </w:tcPr>
          <w:p w14:paraId="4DC4A68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3.0</w:t>
            </w:r>
          </w:p>
        </w:tc>
        <w:tc>
          <w:tcPr>
            <w:tcW w:w="644" w:type="dxa"/>
            <w:vAlign w:val="center"/>
          </w:tcPr>
          <w:p w14:paraId="77BA094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67" w:type="dxa"/>
            <w:vAlign w:val="center"/>
          </w:tcPr>
          <w:p w14:paraId="0180388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585" w:type="dxa"/>
            <w:vAlign w:val="center"/>
          </w:tcPr>
          <w:p w14:paraId="01EDC559">
            <w:pPr>
              <w:widowControl/>
              <w:adjustRightInd w:val="0"/>
              <w:snapToGrid w:val="0"/>
              <w:jc w:val="center"/>
              <w:rPr>
                <w:rFonts w:ascii="Times New Roman" w:hAnsi="Times New Roman"/>
                <w:sz w:val="18"/>
                <w:szCs w:val="18"/>
                <w:highlight w:val="none"/>
              </w:rPr>
            </w:pPr>
          </w:p>
        </w:tc>
        <w:tc>
          <w:tcPr>
            <w:tcW w:w="653" w:type="dxa"/>
            <w:vAlign w:val="center"/>
          </w:tcPr>
          <w:p w14:paraId="410EFCD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12</w:t>
            </w:r>
          </w:p>
        </w:tc>
        <w:tc>
          <w:tcPr>
            <w:tcW w:w="618" w:type="dxa"/>
            <w:vAlign w:val="center"/>
          </w:tcPr>
          <w:p w14:paraId="4699AA59">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vAlign w:val="center"/>
          </w:tcPr>
          <w:p w14:paraId="0E23B33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877" w:type="dxa"/>
            <w:vAlign w:val="center"/>
          </w:tcPr>
          <w:p w14:paraId="663F0F6F">
            <w:pPr>
              <w:widowControl/>
              <w:adjustRightInd w:val="0"/>
              <w:snapToGrid w:val="0"/>
              <w:jc w:val="center"/>
              <w:rPr>
                <w:rFonts w:ascii="Times New Roman" w:hAnsi="Times New Roman"/>
                <w:sz w:val="18"/>
                <w:szCs w:val="18"/>
                <w:highlight w:val="none"/>
              </w:rPr>
            </w:pPr>
          </w:p>
        </w:tc>
      </w:tr>
      <w:tr w14:paraId="1EEE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00" w:type="dxa"/>
            <w:noWrap/>
            <w:vAlign w:val="center"/>
          </w:tcPr>
          <w:p w14:paraId="1CA075E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216071001</w:t>
            </w:r>
          </w:p>
        </w:tc>
        <w:tc>
          <w:tcPr>
            <w:tcW w:w="2695" w:type="dxa"/>
            <w:vAlign w:val="center"/>
          </w:tcPr>
          <w:p w14:paraId="166F1F38">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大学英语（一）</w:t>
            </w:r>
          </w:p>
          <w:p w14:paraId="6FA9BA27">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College English Ⅰ</w:t>
            </w:r>
          </w:p>
        </w:tc>
        <w:tc>
          <w:tcPr>
            <w:tcW w:w="621" w:type="dxa"/>
            <w:noWrap/>
            <w:vAlign w:val="center"/>
          </w:tcPr>
          <w:p w14:paraId="6035AB5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2.0</w:t>
            </w:r>
          </w:p>
        </w:tc>
        <w:tc>
          <w:tcPr>
            <w:tcW w:w="644" w:type="dxa"/>
            <w:noWrap/>
            <w:vAlign w:val="center"/>
          </w:tcPr>
          <w:p w14:paraId="72AA043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42</w:t>
            </w:r>
          </w:p>
        </w:tc>
        <w:tc>
          <w:tcPr>
            <w:tcW w:w="667" w:type="dxa"/>
            <w:noWrap/>
            <w:vAlign w:val="center"/>
          </w:tcPr>
          <w:p w14:paraId="51F5D81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5" w:type="dxa"/>
            <w:noWrap/>
            <w:vAlign w:val="center"/>
          </w:tcPr>
          <w:p w14:paraId="330FDC96">
            <w:pPr>
              <w:widowControl/>
              <w:adjustRightInd w:val="0"/>
              <w:snapToGrid w:val="0"/>
              <w:jc w:val="center"/>
              <w:rPr>
                <w:rFonts w:ascii="Times New Roman" w:hAnsi="Times New Roman"/>
                <w:sz w:val="18"/>
                <w:szCs w:val="18"/>
                <w:highlight w:val="none"/>
              </w:rPr>
            </w:pPr>
          </w:p>
        </w:tc>
        <w:tc>
          <w:tcPr>
            <w:tcW w:w="653" w:type="dxa"/>
            <w:noWrap/>
            <w:vAlign w:val="center"/>
          </w:tcPr>
          <w:p w14:paraId="453AF4D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18" w:type="dxa"/>
            <w:vAlign w:val="center"/>
          </w:tcPr>
          <w:p w14:paraId="312E4DF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noWrap/>
            <w:vAlign w:val="center"/>
          </w:tcPr>
          <w:p w14:paraId="112CC05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877" w:type="dxa"/>
            <w:vAlign w:val="center"/>
          </w:tcPr>
          <w:p w14:paraId="218CE416">
            <w:pPr>
              <w:widowControl/>
              <w:adjustRightInd w:val="0"/>
              <w:snapToGrid w:val="0"/>
              <w:jc w:val="center"/>
              <w:rPr>
                <w:rFonts w:ascii="Times New Roman" w:hAnsi="Times New Roman"/>
                <w:sz w:val="18"/>
                <w:szCs w:val="18"/>
                <w:highlight w:val="none"/>
              </w:rPr>
            </w:pPr>
          </w:p>
        </w:tc>
      </w:tr>
      <w:tr w14:paraId="636D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0" w:type="dxa"/>
            <w:noWrap/>
            <w:vAlign w:val="center"/>
          </w:tcPr>
          <w:p w14:paraId="630B56E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216071002</w:t>
            </w:r>
          </w:p>
        </w:tc>
        <w:tc>
          <w:tcPr>
            <w:tcW w:w="2695" w:type="dxa"/>
            <w:vAlign w:val="center"/>
          </w:tcPr>
          <w:p w14:paraId="579B32CF">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大学英语（二）</w:t>
            </w:r>
          </w:p>
          <w:p w14:paraId="0578D910">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College English Ⅱ</w:t>
            </w:r>
          </w:p>
        </w:tc>
        <w:tc>
          <w:tcPr>
            <w:tcW w:w="621" w:type="dxa"/>
            <w:noWrap/>
            <w:vAlign w:val="center"/>
          </w:tcPr>
          <w:p w14:paraId="59A7CD7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3.0</w:t>
            </w:r>
          </w:p>
        </w:tc>
        <w:tc>
          <w:tcPr>
            <w:tcW w:w="644" w:type="dxa"/>
            <w:noWrap/>
            <w:vAlign w:val="center"/>
          </w:tcPr>
          <w:p w14:paraId="019421D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58</w:t>
            </w:r>
          </w:p>
        </w:tc>
        <w:tc>
          <w:tcPr>
            <w:tcW w:w="667" w:type="dxa"/>
            <w:noWrap/>
            <w:vAlign w:val="center"/>
          </w:tcPr>
          <w:p w14:paraId="1F20200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85" w:type="dxa"/>
            <w:noWrap/>
            <w:vAlign w:val="center"/>
          </w:tcPr>
          <w:p w14:paraId="539CCB78">
            <w:pPr>
              <w:widowControl/>
              <w:adjustRightInd w:val="0"/>
              <w:snapToGrid w:val="0"/>
              <w:jc w:val="center"/>
              <w:rPr>
                <w:rFonts w:ascii="Times New Roman" w:hAnsi="Times New Roman"/>
                <w:sz w:val="18"/>
                <w:szCs w:val="18"/>
                <w:highlight w:val="none"/>
              </w:rPr>
            </w:pPr>
          </w:p>
        </w:tc>
        <w:tc>
          <w:tcPr>
            <w:tcW w:w="653" w:type="dxa"/>
            <w:noWrap/>
            <w:vAlign w:val="center"/>
          </w:tcPr>
          <w:p w14:paraId="55D5AE1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18" w:type="dxa"/>
            <w:vAlign w:val="center"/>
          </w:tcPr>
          <w:p w14:paraId="1F8B3690">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noWrap/>
            <w:vAlign w:val="center"/>
          </w:tcPr>
          <w:p w14:paraId="08812CE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877" w:type="dxa"/>
            <w:vAlign w:val="center"/>
          </w:tcPr>
          <w:p w14:paraId="7E30C7C8">
            <w:pPr>
              <w:widowControl/>
              <w:adjustRightInd w:val="0"/>
              <w:snapToGrid w:val="0"/>
              <w:jc w:val="center"/>
              <w:rPr>
                <w:rFonts w:ascii="Times New Roman" w:hAnsi="Times New Roman"/>
                <w:sz w:val="18"/>
                <w:szCs w:val="18"/>
                <w:highlight w:val="none"/>
              </w:rPr>
            </w:pPr>
          </w:p>
        </w:tc>
      </w:tr>
      <w:tr w14:paraId="527F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100" w:type="dxa"/>
            <w:noWrap/>
            <w:vAlign w:val="center"/>
          </w:tcPr>
          <w:p w14:paraId="13742A9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216071003</w:t>
            </w:r>
          </w:p>
        </w:tc>
        <w:tc>
          <w:tcPr>
            <w:tcW w:w="2695" w:type="dxa"/>
            <w:vAlign w:val="center"/>
          </w:tcPr>
          <w:p w14:paraId="66E0D298">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大学英语（三）</w:t>
            </w:r>
          </w:p>
          <w:p w14:paraId="23AB7FB9">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College English Ⅲ</w:t>
            </w:r>
          </w:p>
        </w:tc>
        <w:tc>
          <w:tcPr>
            <w:tcW w:w="621" w:type="dxa"/>
            <w:noWrap/>
            <w:vAlign w:val="center"/>
          </w:tcPr>
          <w:p w14:paraId="69E329E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2.0</w:t>
            </w:r>
          </w:p>
        </w:tc>
        <w:tc>
          <w:tcPr>
            <w:tcW w:w="644" w:type="dxa"/>
            <w:noWrap/>
            <w:vAlign w:val="center"/>
          </w:tcPr>
          <w:p w14:paraId="6246201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42</w:t>
            </w:r>
          </w:p>
        </w:tc>
        <w:tc>
          <w:tcPr>
            <w:tcW w:w="667" w:type="dxa"/>
            <w:noWrap/>
            <w:vAlign w:val="center"/>
          </w:tcPr>
          <w:p w14:paraId="622889C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5" w:type="dxa"/>
            <w:noWrap/>
            <w:vAlign w:val="center"/>
          </w:tcPr>
          <w:p w14:paraId="53A49706">
            <w:pPr>
              <w:widowControl/>
              <w:adjustRightInd w:val="0"/>
              <w:snapToGrid w:val="0"/>
              <w:jc w:val="center"/>
              <w:rPr>
                <w:rFonts w:ascii="Times New Roman" w:hAnsi="Times New Roman"/>
                <w:sz w:val="18"/>
                <w:szCs w:val="18"/>
                <w:highlight w:val="none"/>
              </w:rPr>
            </w:pPr>
          </w:p>
        </w:tc>
        <w:tc>
          <w:tcPr>
            <w:tcW w:w="653" w:type="dxa"/>
            <w:noWrap/>
            <w:vAlign w:val="center"/>
          </w:tcPr>
          <w:p w14:paraId="267D04C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18" w:type="dxa"/>
            <w:vAlign w:val="center"/>
          </w:tcPr>
          <w:p w14:paraId="1DCDF25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noWrap/>
            <w:vAlign w:val="center"/>
          </w:tcPr>
          <w:p w14:paraId="340AD13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877" w:type="dxa"/>
            <w:vAlign w:val="center"/>
          </w:tcPr>
          <w:p w14:paraId="1C39B4FB">
            <w:pPr>
              <w:widowControl/>
              <w:adjustRightInd w:val="0"/>
              <w:snapToGrid w:val="0"/>
              <w:jc w:val="center"/>
              <w:rPr>
                <w:rFonts w:ascii="Times New Roman" w:hAnsi="Times New Roman"/>
                <w:sz w:val="18"/>
                <w:szCs w:val="18"/>
                <w:highlight w:val="none"/>
              </w:rPr>
            </w:pPr>
          </w:p>
        </w:tc>
      </w:tr>
      <w:tr w14:paraId="293C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00" w:type="dxa"/>
            <w:noWrap/>
            <w:vAlign w:val="center"/>
          </w:tcPr>
          <w:p w14:paraId="45B61DB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216071004</w:t>
            </w:r>
          </w:p>
        </w:tc>
        <w:tc>
          <w:tcPr>
            <w:tcW w:w="2695" w:type="dxa"/>
            <w:vAlign w:val="center"/>
          </w:tcPr>
          <w:p w14:paraId="3EC6E37F">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大学英语（四）</w:t>
            </w:r>
          </w:p>
          <w:p w14:paraId="67059005">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College English Ⅳ</w:t>
            </w:r>
          </w:p>
        </w:tc>
        <w:tc>
          <w:tcPr>
            <w:tcW w:w="621" w:type="dxa"/>
            <w:noWrap/>
            <w:vAlign w:val="center"/>
          </w:tcPr>
          <w:p w14:paraId="0519E80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2.0</w:t>
            </w:r>
          </w:p>
        </w:tc>
        <w:tc>
          <w:tcPr>
            <w:tcW w:w="644" w:type="dxa"/>
            <w:vAlign w:val="center"/>
          </w:tcPr>
          <w:p w14:paraId="136A6F9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42</w:t>
            </w:r>
          </w:p>
        </w:tc>
        <w:tc>
          <w:tcPr>
            <w:tcW w:w="667" w:type="dxa"/>
            <w:vAlign w:val="center"/>
          </w:tcPr>
          <w:p w14:paraId="54D8E5C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5" w:type="dxa"/>
            <w:vAlign w:val="center"/>
          </w:tcPr>
          <w:p w14:paraId="1CF87906">
            <w:pPr>
              <w:widowControl/>
              <w:adjustRightInd w:val="0"/>
              <w:snapToGrid w:val="0"/>
              <w:jc w:val="center"/>
              <w:rPr>
                <w:rFonts w:ascii="Times New Roman" w:hAnsi="Times New Roman"/>
                <w:sz w:val="18"/>
                <w:szCs w:val="18"/>
                <w:highlight w:val="none"/>
              </w:rPr>
            </w:pPr>
          </w:p>
        </w:tc>
        <w:tc>
          <w:tcPr>
            <w:tcW w:w="653" w:type="dxa"/>
            <w:vAlign w:val="center"/>
          </w:tcPr>
          <w:p w14:paraId="3FAA96E0">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18" w:type="dxa"/>
            <w:vAlign w:val="center"/>
          </w:tcPr>
          <w:p w14:paraId="4021DE0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vAlign w:val="center"/>
          </w:tcPr>
          <w:p w14:paraId="48EE75F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877" w:type="dxa"/>
            <w:vAlign w:val="center"/>
          </w:tcPr>
          <w:p w14:paraId="514B91EA">
            <w:pPr>
              <w:widowControl/>
              <w:adjustRightInd w:val="0"/>
              <w:snapToGrid w:val="0"/>
              <w:jc w:val="center"/>
              <w:rPr>
                <w:rFonts w:ascii="Times New Roman" w:hAnsi="Times New Roman"/>
                <w:sz w:val="18"/>
                <w:szCs w:val="18"/>
                <w:highlight w:val="none"/>
              </w:rPr>
            </w:pPr>
          </w:p>
        </w:tc>
      </w:tr>
      <w:tr w14:paraId="56E9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0" w:type="dxa"/>
            <w:shd w:val="clear" w:color="auto" w:fill="auto"/>
            <w:vAlign w:val="center"/>
          </w:tcPr>
          <w:p w14:paraId="362853F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176191005</w:t>
            </w:r>
          </w:p>
        </w:tc>
        <w:tc>
          <w:tcPr>
            <w:tcW w:w="2695" w:type="dxa"/>
            <w:shd w:val="clear" w:color="auto" w:fill="auto"/>
            <w:vAlign w:val="center"/>
          </w:tcPr>
          <w:p w14:paraId="38D82EC2">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军事理论</w:t>
            </w:r>
          </w:p>
          <w:p w14:paraId="3579D9F0">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Military Theory</w:t>
            </w:r>
          </w:p>
        </w:tc>
        <w:tc>
          <w:tcPr>
            <w:tcW w:w="621" w:type="dxa"/>
            <w:shd w:val="clear" w:color="auto" w:fill="auto"/>
            <w:vAlign w:val="center"/>
          </w:tcPr>
          <w:p w14:paraId="3F9FE119">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2.0</w:t>
            </w:r>
          </w:p>
        </w:tc>
        <w:tc>
          <w:tcPr>
            <w:tcW w:w="644" w:type="dxa"/>
            <w:shd w:val="clear" w:color="auto" w:fill="auto"/>
            <w:vAlign w:val="center"/>
          </w:tcPr>
          <w:p w14:paraId="05C0401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67" w:type="dxa"/>
            <w:shd w:val="clear" w:color="auto" w:fill="auto"/>
            <w:vAlign w:val="center"/>
          </w:tcPr>
          <w:p w14:paraId="6279252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585" w:type="dxa"/>
            <w:shd w:val="clear" w:color="auto" w:fill="auto"/>
            <w:vAlign w:val="center"/>
          </w:tcPr>
          <w:p w14:paraId="217A02D0">
            <w:pPr>
              <w:widowControl/>
              <w:adjustRightInd w:val="0"/>
              <w:snapToGrid w:val="0"/>
              <w:jc w:val="center"/>
              <w:rPr>
                <w:rFonts w:ascii="Times New Roman" w:hAnsi="Times New Roman"/>
                <w:sz w:val="18"/>
                <w:szCs w:val="18"/>
                <w:highlight w:val="none"/>
              </w:rPr>
            </w:pPr>
          </w:p>
        </w:tc>
        <w:tc>
          <w:tcPr>
            <w:tcW w:w="653" w:type="dxa"/>
            <w:shd w:val="clear" w:color="auto" w:fill="auto"/>
            <w:vAlign w:val="center"/>
          </w:tcPr>
          <w:p w14:paraId="663EF9A6">
            <w:pPr>
              <w:widowControl/>
              <w:adjustRightInd w:val="0"/>
              <w:snapToGrid w:val="0"/>
              <w:jc w:val="center"/>
              <w:rPr>
                <w:rFonts w:ascii="Times New Roman" w:hAnsi="Times New Roman"/>
                <w:sz w:val="18"/>
                <w:szCs w:val="18"/>
                <w:highlight w:val="none"/>
              </w:rPr>
            </w:pPr>
          </w:p>
        </w:tc>
        <w:tc>
          <w:tcPr>
            <w:tcW w:w="618" w:type="dxa"/>
            <w:shd w:val="clear" w:color="auto" w:fill="auto"/>
            <w:vAlign w:val="center"/>
          </w:tcPr>
          <w:p w14:paraId="44D2FCC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shd w:val="clear" w:color="000000" w:fill="FFFFFF"/>
            <w:vAlign w:val="center"/>
          </w:tcPr>
          <w:p w14:paraId="3009015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877" w:type="dxa"/>
            <w:vAlign w:val="center"/>
          </w:tcPr>
          <w:p w14:paraId="3559AA26">
            <w:pPr>
              <w:widowControl/>
              <w:adjustRightInd w:val="0"/>
              <w:snapToGrid w:val="0"/>
              <w:jc w:val="center"/>
              <w:rPr>
                <w:rFonts w:ascii="Times New Roman" w:hAnsi="Times New Roman"/>
                <w:sz w:val="18"/>
                <w:szCs w:val="18"/>
                <w:highlight w:val="none"/>
              </w:rPr>
            </w:pPr>
          </w:p>
        </w:tc>
      </w:tr>
      <w:tr w14:paraId="3C20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0" w:type="dxa"/>
            <w:vAlign w:val="center"/>
          </w:tcPr>
          <w:p w14:paraId="0ED05F2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176191001</w:t>
            </w:r>
          </w:p>
        </w:tc>
        <w:tc>
          <w:tcPr>
            <w:tcW w:w="2695" w:type="dxa"/>
            <w:vAlign w:val="center"/>
          </w:tcPr>
          <w:p w14:paraId="667CBC41">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rPr>
              <w:t>体育</w:t>
            </w:r>
            <w:r>
              <w:rPr>
                <w:rFonts w:hint="eastAsia" w:ascii="Times New Roman" w:hAnsi="Times New Roman"/>
                <w:sz w:val="18"/>
                <w:szCs w:val="18"/>
                <w:highlight w:val="none"/>
                <w:lang w:val="en-US"/>
              </w:rPr>
              <w:t>（</w:t>
            </w:r>
            <w:r>
              <w:rPr>
                <w:rFonts w:hint="eastAsia" w:ascii="Times New Roman" w:hAnsi="Times New Roman"/>
                <w:sz w:val="18"/>
                <w:szCs w:val="18"/>
                <w:highlight w:val="none"/>
              </w:rPr>
              <w:t>一</w:t>
            </w:r>
            <w:r>
              <w:rPr>
                <w:rFonts w:hint="eastAsia" w:ascii="Times New Roman" w:hAnsi="Times New Roman"/>
                <w:sz w:val="18"/>
                <w:szCs w:val="18"/>
                <w:highlight w:val="none"/>
                <w:lang w:val="en-US"/>
              </w:rPr>
              <w:t>）</w:t>
            </w:r>
          </w:p>
          <w:p w14:paraId="624EB472">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Physical Education Ⅰ</w:t>
            </w:r>
          </w:p>
        </w:tc>
        <w:tc>
          <w:tcPr>
            <w:tcW w:w="621" w:type="dxa"/>
            <w:vAlign w:val="center"/>
          </w:tcPr>
          <w:p w14:paraId="4AD8A7A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44" w:type="dxa"/>
            <w:vAlign w:val="center"/>
          </w:tcPr>
          <w:p w14:paraId="42ACF71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67" w:type="dxa"/>
            <w:vAlign w:val="center"/>
          </w:tcPr>
          <w:p w14:paraId="39C554BF">
            <w:pPr>
              <w:widowControl/>
              <w:adjustRightInd w:val="0"/>
              <w:snapToGrid w:val="0"/>
              <w:jc w:val="center"/>
              <w:rPr>
                <w:rFonts w:ascii="Times New Roman" w:hAnsi="Times New Roman"/>
                <w:sz w:val="18"/>
                <w:szCs w:val="18"/>
                <w:highlight w:val="none"/>
              </w:rPr>
            </w:pPr>
          </w:p>
        </w:tc>
        <w:tc>
          <w:tcPr>
            <w:tcW w:w="585" w:type="dxa"/>
            <w:vAlign w:val="center"/>
          </w:tcPr>
          <w:p w14:paraId="66052E02">
            <w:pPr>
              <w:widowControl/>
              <w:adjustRightInd w:val="0"/>
              <w:snapToGrid w:val="0"/>
              <w:jc w:val="center"/>
              <w:rPr>
                <w:rFonts w:ascii="Times New Roman" w:hAnsi="Times New Roman"/>
                <w:sz w:val="18"/>
                <w:szCs w:val="18"/>
                <w:highlight w:val="none"/>
              </w:rPr>
            </w:pPr>
          </w:p>
        </w:tc>
        <w:tc>
          <w:tcPr>
            <w:tcW w:w="653" w:type="dxa"/>
            <w:vAlign w:val="center"/>
          </w:tcPr>
          <w:p w14:paraId="5429152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18" w:type="dxa"/>
            <w:vAlign w:val="center"/>
          </w:tcPr>
          <w:p w14:paraId="06980E8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vAlign w:val="center"/>
          </w:tcPr>
          <w:p w14:paraId="6A20E6F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877" w:type="dxa"/>
            <w:vAlign w:val="center"/>
          </w:tcPr>
          <w:p w14:paraId="3D700D11">
            <w:pPr>
              <w:widowControl/>
              <w:adjustRightInd w:val="0"/>
              <w:snapToGrid w:val="0"/>
              <w:jc w:val="center"/>
              <w:rPr>
                <w:rFonts w:ascii="Times New Roman" w:hAnsi="Times New Roman"/>
                <w:sz w:val="18"/>
                <w:szCs w:val="18"/>
                <w:highlight w:val="none"/>
              </w:rPr>
            </w:pPr>
          </w:p>
        </w:tc>
      </w:tr>
      <w:tr w14:paraId="5D7A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5C7BC6F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176191002</w:t>
            </w:r>
          </w:p>
        </w:tc>
        <w:tc>
          <w:tcPr>
            <w:tcW w:w="2695" w:type="dxa"/>
            <w:vAlign w:val="center"/>
          </w:tcPr>
          <w:p w14:paraId="51550C4C">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rPr>
              <w:t>体育</w:t>
            </w:r>
            <w:r>
              <w:rPr>
                <w:rFonts w:hint="eastAsia" w:ascii="Times New Roman" w:hAnsi="Times New Roman"/>
                <w:sz w:val="18"/>
                <w:szCs w:val="18"/>
                <w:highlight w:val="none"/>
                <w:lang w:val="en-US"/>
              </w:rPr>
              <w:t>（</w:t>
            </w:r>
            <w:r>
              <w:rPr>
                <w:rFonts w:hint="eastAsia" w:ascii="Times New Roman" w:hAnsi="Times New Roman"/>
                <w:sz w:val="18"/>
                <w:szCs w:val="18"/>
                <w:highlight w:val="none"/>
              </w:rPr>
              <w:t>二</w:t>
            </w:r>
            <w:r>
              <w:rPr>
                <w:rFonts w:hint="eastAsia" w:ascii="Times New Roman" w:hAnsi="Times New Roman"/>
                <w:sz w:val="18"/>
                <w:szCs w:val="18"/>
                <w:highlight w:val="none"/>
                <w:lang w:val="en-US"/>
              </w:rPr>
              <w:t>）</w:t>
            </w:r>
          </w:p>
          <w:p w14:paraId="0A98F7A3">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Physical Education Ⅱ</w:t>
            </w:r>
          </w:p>
        </w:tc>
        <w:tc>
          <w:tcPr>
            <w:tcW w:w="621" w:type="dxa"/>
            <w:vAlign w:val="center"/>
          </w:tcPr>
          <w:p w14:paraId="3DD35D8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44" w:type="dxa"/>
            <w:vAlign w:val="center"/>
          </w:tcPr>
          <w:p w14:paraId="5B8A227D">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67" w:type="dxa"/>
            <w:vAlign w:val="center"/>
          </w:tcPr>
          <w:p w14:paraId="6349A75D">
            <w:pPr>
              <w:widowControl/>
              <w:adjustRightInd w:val="0"/>
              <w:snapToGrid w:val="0"/>
              <w:jc w:val="center"/>
              <w:rPr>
                <w:rFonts w:ascii="Times New Roman" w:hAnsi="Times New Roman"/>
                <w:sz w:val="18"/>
                <w:szCs w:val="18"/>
                <w:highlight w:val="none"/>
              </w:rPr>
            </w:pPr>
          </w:p>
        </w:tc>
        <w:tc>
          <w:tcPr>
            <w:tcW w:w="585" w:type="dxa"/>
            <w:vAlign w:val="center"/>
          </w:tcPr>
          <w:p w14:paraId="1DEBDAD6">
            <w:pPr>
              <w:widowControl/>
              <w:adjustRightInd w:val="0"/>
              <w:snapToGrid w:val="0"/>
              <w:jc w:val="center"/>
              <w:rPr>
                <w:rFonts w:ascii="Times New Roman" w:hAnsi="Times New Roman"/>
                <w:sz w:val="18"/>
                <w:szCs w:val="18"/>
                <w:highlight w:val="none"/>
              </w:rPr>
            </w:pPr>
          </w:p>
        </w:tc>
        <w:tc>
          <w:tcPr>
            <w:tcW w:w="653" w:type="dxa"/>
            <w:vAlign w:val="center"/>
          </w:tcPr>
          <w:p w14:paraId="6C9473C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18" w:type="dxa"/>
            <w:vAlign w:val="center"/>
          </w:tcPr>
          <w:p w14:paraId="001FF15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vAlign w:val="center"/>
          </w:tcPr>
          <w:p w14:paraId="7CAB8A7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877" w:type="dxa"/>
            <w:vAlign w:val="center"/>
          </w:tcPr>
          <w:p w14:paraId="01A5D2D6">
            <w:pPr>
              <w:widowControl/>
              <w:adjustRightInd w:val="0"/>
              <w:snapToGrid w:val="0"/>
              <w:jc w:val="center"/>
              <w:rPr>
                <w:rFonts w:ascii="Times New Roman" w:hAnsi="Times New Roman"/>
                <w:sz w:val="18"/>
                <w:szCs w:val="18"/>
                <w:highlight w:val="none"/>
              </w:rPr>
            </w:pPr>
          </w:p>
        </w:tc>
      </w:tr>
      <w:tr w14:paraId="1072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31E2F2D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176191003</w:t>
            </w:r>
          </w:p>
        </w:tc>
        <w:tc>
          <w:tcPr>
            <w:tcW w:w="2695" w:type="dxa"/>
            <w:vAlign w:val="center"/>
          </w:tcPr>
          <w:p w14:paraId="300FFF37">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rPr>
              <w:t>体育</w:t>
            </w:r>
            <w:r>
              <w:rPr>
                <w:rFonts w:hint="eastAsia" w:ascii="Times New Roman" w:hAnsi="Times New Roman"/>
                <w:sz w:val="18"/>
                <w:szCs w:val="18"/>
                <w:highlight w:val="none"/>
                <w:lang w:val="en-US"/>
              </w:rPr>
              <w:t>（</w:t>
            </w:r>
            <w:r>
              <w:rPr>
                <w:rFonts w:hint="eastAsia" w:ascii="Times New Roman" w:hAnsi="Times New Roman"/>
                <w:sz w:val="18"/>
                <w:szCs w:val="18"/>
                <w:highlight w:val="none"/>
              </w:rPr>
              <w:t>三</w:t>
            </w:r>
            <w:r>
              <w:rPr>
                <w:rFonts w:hint="eastAsia" w:ascii="Times New Roman" w:hAnsi="Times New Roman"/>
                <w:sz w:val="18"/>
                <w:szCs w:val="18"/>
                <w:highlight w:val="none"/>
                <w:lang w:val="en-US"/>
              </w:rPr>
              <w:t>）</w:t>
            </w:r>
          </w:p>
          <w:p w14:paraId="5AF74CC4">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Physical Education Ⅲ</w:t>
            </w:r>
          </w:p>
        </w:tc>
        <w:tc>
          <w:tcPr>
            <w:tcW w:w="621" w:type="dxa"/>
            <w:vAlign w:val="center"/>
          </w:tcPr>
          <w:p w14:paraId="7A2004D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44" w:type="dxa"/>
            <w:vAlign w:val="center"/>
          </w:tcPr>
          <w:p w14:paraId="7478943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67" w:type="dxa"/>
            <w:vAlign w:val="center"/>
          </w:tcPr>
          <w:p w14:paraId="63D1F0D8">
            <w:pPr>
              <w:widowControl/>
              <w:adjustRightInd w:val="0"/>
              <w:snapToGrid w:val="0"/>
              <w:jc w:val="center"/>
              <w:rPr>
                <w:rFonts w:ascii="Times New Roman" w:hAnsi="Times New Roman"/>
                <w:sz w:val="18"/>
                <w:szCs w:val="18"/>
                <w:highlight w:val="none"/>
              </w:rPr>
            </w:pPr>
          </w:p>
        </w:tc>
        <w:tc>
          <w:tcPr>
            <w:tcW w:w="585" w:type="dxa"/>
            <w:vAlign w:val="center"/>
          </w:tcPr>
          <w:p w14:paraId="3EFA3731">
            <w:pPr>
              <w:widowControl/>
              <w:adjustRightInd w:val="0"/>
              <w:snapToGrid w:val="0"/>
              <w:jc w:val="center"/>
              <w:rPr>
                <w:rFonts w:ascii="Times New Roman" w:hAnsi="Times New Roman"/>
                <w:sz w:val="18"/>
                <w:szCs w:val="18"/>
                <w:highlight w:val="none"/>
              </w:rPr>
            </w:pPr>
          </w:p>
        </w:tc>
        <w:tc>
          <w:tcPr>
            <w:tcW w:w="653" w:type="dxa"/>
            <w:vAlign w:val="center"/>
          </w:tcPr>
          <w:p w14:paraId="5CDE523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18" w:type="dxa"/>
            <w:vAlign w:val="center"/>
          </w:tcPr>
          <w:p w14:paraId="5BF7FE8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vAlign w:val="center"/>
          </w:tcPr>
          <w:p w14:paraId="1488AA9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877" w:type="dxa"/>
            <w:vAlign w:val="center"/>
          </w:tcPr>
          <w:p w14:paraId="46108C85">
            <w:pPr>
              <w:widowControl/>
              <w:adjustRightInd w:val="0"/>
              <w:snapToGrid w:val="0"/>
              <w:jc w:val="center"/>
              <w:rPr>
                <w:rFonts w:ascii="Times New Roman" w:hAnsi="Times New Roman"/>
                <w:sz w:val="18"/>
                <w:szCs w:val="18"/>
                <w:highlight w:val="none"/>
              </w:rPr>
            </w:pPr>
          </w:p>
        </w:tc>
      </w:tr>
      <w:tr w14:paraId="7F02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0" w:type="dxa"/>
            <w:vAlign w:val="center"/>
          </w:tcPr>
          <w:p w14:paraId="40AFE1A0">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176191004</w:t>
            </w:r>
          </w:p>
        </w:tc>
        <w:tc>
          <w:tcPr>
            <w:tcW w:w="2695" w:type="dxa"/>
            <w:vAlign w:val="center"/>
          </w:tcPr>
          <w:p w14:paraId="1C447C6B">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rPr>
              <w:t>体育</w:t>
            </w:r>
            <w:r>
              <w:rPr>
                <w:rFonts w:hint="eastAsia" w:ascii="Times New Roman" w:hAnsi="Times New Roman"/>
                <w:sz w:val="18"/>
                <w:szCs w:val="18"/>
                <w:highlight w:val="none"/>
                <w:lang w:val="en-US"/>
              </w:rPr>
              <w:t>（</w:t>
            </w:r>
            <w:r>
              <w:rPr>
                <w:rFonts w:hint="eastAsia" w:ascii="Times New Roman" w:hAnsi="Times New Roman"/>
                <w:sz w:val="18"/>
                <w:szCs w:val="18"/>
                <w:highlight w:val="none"/>
              </w:rPr>
              <w:t>四</w:t>
            </w:r>
            <w:r>
              <w:rPr>
                <w:rFonts w:hint="eastAsia" w:ascii="Times New Roman" w:hAnsi="Times New Roman"/>
                <w:sz w:val="18"/>
                <w:szCs w:val="18"/>
                <w:highlight w:val="none"/>
                <w:lang w:val="en-US"/>
              </w:rPr>
              <w:t>）</w:t>
            </w:r>
          </w:p>
          <w:p w14:paraId="32500773">
            <w:pPr>
              <w:widowControl/>
              <w:adjustRightInd w:val="0"/>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Physical Education Ⅳ</w:t>
            </w:r>
          </w:p>
        </w:tc>
        <w:tc>
          <w:tcPr>
            <w:tcW w:w="621" w:type="dxa"/>
            <w:vAlign w:val="center"/>
          </w:tcPr>
          <w:p w14:paraId="18FEED6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44" w:type="dxa"/>
            <w:vAlign w:val="center"/>
          </w:tcPr>
          <w:p w14:paraId="6B82C65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67" w:type="dxa"/>
            <w:vAlign w:val="center"/>
          </w:tcPr>
          <w:p w14:paraId="39BF4161">
            <w:pPr>
              <w:widowControl/>
              <w:adjustRightInd w:val="0"/>
              <w:snapToGrid w:val="0"/>
              <w:jc w:val="center"/>
              <w:rPr>
                <w:rFonts w:ascii="Times New Roman" w:hAnsi="Times New Roman"/>
                <w:sz w:val="18"/>
                <w:szCs w:val="18"/>
                <w:highlight w:val="none"/>
              </w:rPr>
            </w:pPr>
          </w:p>
        </w:tc>
        <w:tc>
          <w:tcPr>
            <w:tcW w:w="585" w:type="dxa"/>
            <w:vAlign w:val="center"/>
          </w:tcPr>
          <w:p w14:paraId="7EB1EBFE">
            <w:pPr>
              <w:widowControl/>
              <w:adjustRightInd w:val="0"/>
              <w:snapToGrid w:val="0"/>
              <w:jc w:val="center"/>
              <w:rPr>
                <w:rFonts w:ascii="Times New Roman" w:hAnsi="Times New Roman"/>
                <w:sz w:val="18"/>
                <w:szCs w:val="18"/>
                <w:highlight w:val="none"/>
              </w:rPr>
            </w:pPr>
          </w:p>
        </w:tc>
        <w:tc>
          <w:tcPr>
            <w:tcW w:w="653" w:type="dxa"/>
            <w:vAlign w:val="center"/>
          </w:tcPr>
          <w:p w14:paraId="0494434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36</w:t>
            </w:r>
          </w:p>
        </w:tc>
        <w:tc>
          <w:tcPr>
            <w:tcW w:w="618" w:type="dxa"/>
            <w:vAlign w:val="center"/>
          </w:tcPr>
          <w:p w14:paraId="66419F8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56" w:type="dxa"/>
            <w:noWrap/>
            <w:vAlign w:val="center"/>
          </w:tcPr>
          <w:p w14:paraId="5A32EF59">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877" w:type="dxa"/>
            <w:vAlign w:val="center"/>
          </w:tcPr>
          <w:p w14:paraId="61C84DB2">
            <w:pPr>
              <w:widowControl/>
              <w:adjustRightInd w:val="0"/>
              <w:snapToGrid w:val="0"/>
              <w:jc w:val="center"/>
              <w:rPr>
                <w:rFonts w:ascii="Times New Roman" w:hAnsi="Times New Roman"/>
                <w:sz w:val="18"/>
                <w:szCs w:val="18"/>
                <w:highlight w:val="none"/>
              </w:rPr>
            </w:pPr>
          </w:p>
        </w:tc>
      </w:tr>
      <w:tr w14:paraId="7012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26F5D152">
            <w:pPr>
              <w:widowControl/>
              <w:adjustRightInd w:val="0"/>
              <w:snapToGrid w:val="0"/>
              <w:jc w:val="center"/>
              <w:rPr>
                <w:rFonts w:ascii="Times New Roman" w:hAnsi="Times New Roman"/>
                <w:sz w:val="18"/>
                <w:szCs w:val="18"/>
                <w:highlight w:val="none"/>
              </w:rPr>
            </w:pPr>
          </w:p>
        </w:tc>
        <w:tc>
          <w:tcPr>
            <w:tcW w:w="2695" w:type="dxa"/>
            <w:vAlign w:val="center"/>
          </w:tcPr>
          <w:p w14:paraId="40D8D98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621" w:type="dxa"/>
            <w:vAlign w:val="center"/>
          </w:tcPr>
          <w:p w14:paraId="69BE66E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sum(C3:C18)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33</w:t>
            </w:r>
            <w:r>
              <w:rPr>
                <w:rFonts w:hint="eastAsia" w:ascii="Times New Roman" w:hAnsi="Times New Roman"/>
                <w:sz w:val="18"/>
                <w:szCs w:val="18"/>
                <w:highlight w:val="none"/>
              </w:rPr>
              <w:fldChar w:fldCharType="end"/>
            </w:r>
          </w:p>
        </w:tc>
        <w:tc>
          <w:tcPr>
            <w:tcW w:w="644" w:type="dxa"/>
            <w:vAlign w:val="center"/>
          </w:tcPr>
          <w:p w14:paraId="067BC17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sum(D3:D18)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652</w:t>
            </w:r>
            <w:r>
              <w:rPr>
                <w:rFonts w:hint="eastAsia" w:ascii="Times New Roman" w:hAnsi="Times New Roman"/>
                <w:sz w:val="18"/>
                <w:szCs w:val="18"/>
                <w:highlight w:val="none"/>
              </w:rPr>
              <w:fldChar w:fldCharType="end"/>
            </w:r>
          </w:p>
        </w:tc>
        <w:tc>
          <w:tcPr>
            <w:tcW w:w="667" w:type="dxa"/>
            <w:vAlign w:val="center"/>
          </w:tcPr>
          <w:p w14:paraId="7CCAB382">
            <w:pPr>
              <w:widowControl/>
              <w:adjustRightInd w:val="0"/>
              <w:snapToGrid w:val="0"/>
              <w:jc w:val="center"/>
              <w:rPr>
                <w:rFonts w:ascii="Times New Roman" w:hAnsi="Times New Roman"/>
                <w:sz w:val="18"/>
                <w:szCs w:val="18"/>
                <w:highlight w:val="none"/>
              </w:rPr>
            </w:pPr>
            <w:r>
              <w:rPr>
                <w:rFonts w:ascii="Times New Roman" w:hAnsi="Times New Roman"/>
                <w:sz w:val="18"/>
                <w:szCs w:val="18"/>
                <w:highlight w:val="none"/>
              </w:rPr>
              <w:fldChar w:fldCharType="begin"/>
            </w:r>
            <w:r>
              <w:rPr>
                <w:rFonts w:ascii="Times New Roman" w:hAnsi="Times New Roman"/>
                <w:sz w:val="18"/>
                <w:szCs w:val="18"/>
                <w:highlight w:val="none"/>
              </w:rPr>
              <w:instrText xml:space="preserve"> = sum(E3:E18) \* MERGEFORMAT </w:instrText>
            </w:r>
            <w:r>
              <w:rPr>
                <w:rFonts w:ascii="Times New Roman" w:hAnsi="Times New Roman"/>
                <w:sz w:val="18"/>
                <w:szCs w:val="18"/>
                <w:highlight w:val="none"/>
              </w:rPr>
              <w:fldChar w:fldCharType="separate"/>
            </w:r>
            <w:r>
              <w:rPr>
                <w:rFonts w:ascii="Times New Roman" w:hAnsi="Times New Roman"/>
                <w:sz w:val="18"/>
                <w:szCs w:val="18"/>
                <w:highlight w:val="none"/>
              </w:rPr>
              <w:t>426</w:t>
            </w:r>
            <w:r>
              <w:rPr>
                <w:rFonts w:ascii="Times New Roman" w:hAnsi="Times New Roman"/>
                <w:sz w:val="18"/>
                <w:szCs w:val="18"/>
                <w:highlight w:val="none"/>
              </w:rPr>
              <w:fldChar w:fldCharType="end"/>
            </w:r>
          </w:p>
        </w:tc>
        <w:tc>
          <w:tcPr>
            <w:tcW w:w="585" w:type="dxa"/>
            <w:vAlign w:val="center"/>
          </w:tcPr>
          <w:p w14:paraId="78B1AA58">
            <w:pPr>
              <w:widowControl/>
              <w:adjustRightInd w:val="0"/>
              <w:snapToGrid w:val="0"/>
              <w:jc w:val="center"/>
              <w:rPr>
                <w:rFonts w:ascii="Times New Roman" w:hAnsi="Times New Roman"/>
                <w:sz w:val="18"/>
                <w:szCs w:val="18"/>
                <w:highlight w:val="none"/>
              </w:rPr>
            </w:pPr>
          </w:p>
        </w:tc>
        <w:tc>
          <w:tcPr>
            <w:tcW w:w="653" w:type="dxa"/>
            <w:vAlign w:val="center"/>
          </w:tcPr>
          <w:p w14:paraId="21123FB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sum(G3:G18)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226</w:t>
            </w:r>
            <w:r>
              <w:rPr>
                <w:rFonts w:hint="eastAsia" w:ascii="Times New Roman" w:hAnsi="Times New Roman"/>
                <w:sz w:val="18"/>
                <w:szCs w:val="18"/>
                <w:highlight w:val="none"/>
              </w:rPr>
              <w:fldChar w:fldCharType="end"/>
            </w:r>
          </w:p>
        </w:tc>
        <w:tc>
          <w:tcPr>
            <w:tcW w:w="618" w:type="dxa"/>
            <w:vAlign w:val="center"/>
          </w:tcPr>
          <w:p w14:paraId="64649193">
            <w:pPr>
              <w:widowControl/>
              <w:adjustRightInd w:val="0"/>
              <w:snapToGrid w:val="0"/>
              <w:jc w:val="center"/>
              <w:rPr>
                <w:rFonts w:hint="default" w:ascii="Times New Roman" w:hAnsi="Times New Roman" w:eastAsia="宋体"/>
                <w:sz w:val="18"/>
                <w:szCs w:val="18"/>
                <w:highlight w:val="none"/>
                <w:lang w:val="en-US" w:eastAsia="zh-CN"/>
              </w:rPr>
            </w:pPr>
          </w:p>
        </w:tc>
        <w:tc>
          <w:tcPr>
            <w:tcW w:w="656" w:type="dxa"/>
            <w:noWrap/>
            <w:vAlign w:val="center"/>
          </w:tcPr>
          <w:p w14:paraId="4BB2AC43">
            <w:pPr>
              <w:widowControl/>
              <w:adjustRightInd w:val="0"/>
              <w:snapToGrid w:val="0"/>
              <w:jc w:val="center"/>
              <w:rPr>
                <w:rFonts w:ascii="Times New Roman" w:hAnsi="Times New Roman"/>
                <w:sz w:val="18"/>
                <w:szCs w:val="18"/>
                <w:highlight w:val="none"/>
              </w:rPr>
            </w:pPr>
          </w:p>
        </w:tc>
        <w:tc>
          <w:tcPr>
            <w:tcW w:w="877" w:type="dxa"/>
            <w:vAlign w:val="center"/>
          </w:tcPr>
          <w:p w14:paraId="42F55E58">
            <w:pPr>
              <w:widowControl/>
              <w:adjustRightInd w:val="0"/>
              <w:snapToGrid w:val="0"/>
              <w:jc w:val="center"/>
              <w:rPr>
                <w:rFonts w:ascii="Times New Roman" w:hAnsi="Times New Roman"/>
                <w:sz w:val="18"/>
                <w:szCs w:val="18"/>
                <w:highlight w:val="none"/>
              </w:rPr>
            </w:pPr>
          </w:p>
        </w:tc>
      </w:tr>
      <w:tr w14:paraId="46F8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3499F01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173181001</w:t>
            </w:r>
          </w:p>
        </w:tc>
        <w:tc>
          <w:tcPr>
            <w:tcW w:w="2695" w:type="dxa"/>
            <w:vAlign w:val="center"/>
          </w:tcPr>
          <w:p w14:paraId="1EBC3A17">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军事训练</w:t>
            </w:r>
          </w:p>
          <w:p w14:paraId="6CD67073">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Military Skill Training</w:t>
            </w:r>
          </w:p>
        </w:tc>
        <w:tc>
          <w:tcPr>
            <w:tcW w:w="621" w:type="dxa"/>
            <w:vAlign w:val="center"/>
          </w:tcPr>
          <w:p w14:paraId="388347F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2.0</w:t>
            </w:r>
          </w:p>
        </w:tc>
        <w:tc>
          <w:tcPr>
            <w:tcW w:w="644" w:type="dxa"/>
            <w:vAlign w:val="center"/>
          </w:tcPr>
          <w:p w14:paraId="4481A50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2周</w:t>
            </w:r>
          </w:p>
        </w:tc>
        <w:tc>
          <w:tcPr>
            <w:tcW w:w="667" w:type="dxa"/>
            <w:vAlign w:val="center"/>
          </w:tcPr>
          <w:p w14:paraId="7D0EF928">
            <w:pPr>
              <w:widowControl/>
              <w:adjustRightInd w:val="0"/>
              <w:snapToGrid w:val="0"/>
              <w:jc w:val="center"/>
              <w:rPr>
                <w:rFonts w:ascii="Times New Roman" w:hAnsi="Times New Roman"/>
                <w:sz w:val="18"/>
                <w:szCs w:val="18"/>
                <w:highlight w:val="none"/>
              </w:rPr>
            </w:pPr>
          </w:p>
        </w:tc>
        <w:tc>
          <w:tcPr>
            <w:tcW w:w="585" w:type="dxa"/>
            <w:vAlign w:val="center"/>
          </w:tcPr>
          <w:p w14:paraId="7A8A9B64">
            <w:pPr>
              <w:widowControl/>
              <w:adjustRightInd w:val="0"/>
              <w:snapToGrid w:val="0"/>
              <w:jc w:val="center"/>
              <w:rPr>
                <w:rFonts w:ascii="Times New Roman" w:hAnsi="Times New Roman"/>
                <w:sz w:val="18"/>
                <w:szCs w:val="18"/>
                <w:highlight w:val="none"/>
              </w:rPr>
            </w:pPr>
          </w:p>
        </w:tc>
        <w:tc>
          <w:tcPr>
            <w:tcW w:w="653" w:type="dxa"/>
            <w:vAlign w:val="center"/>
          </w:tcPr>
          <w:p w14:paraId="744E915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2周</w:t>
            </w:r>
          </w:p>
        </w:tc>
        <w:tc>
          <w:tcPr>
            <w:tcW w:w="618" w:type="dxa"/>
            <w:vAlign w:val="center"/>
          </w:tcPr>
          <w:p w14:paraId="36FC8F90">
            <w:pPr>
              <w:widowControl/>
              <w:adjustRightInd w:val="0"/>
              <w:snapToGrid w:val="0"/>
              <w:jc w:val="center"/>
              <w:rPr>
                <w:rFonts w:ascii="Times New Roman" w:hAnsi="Times New Roman"/>
                <w:sz w:val="18"/>
                <w:szCs w:val="18"/>
                <w:highlight w:val="none"/>
              </w:rPr>
            </w:pPr>
          </w:p>
        </w:tc>
        <w:tc>
          <w:tcPr>
            <w:tcW w:w="656" w:type="dxa"/>
            <w:vAlign w:val="center"/>
          </w:tcPr>
          <w:p w14:paraId="7FE0234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877" w:type="dxa"/>
            <w:vAlign w:val="center"/>
          </w:tcPr>
          <w:p w14:paraId="35128A23">
            <w:pPr>
              <w:widowControl/>
              <w:adjustRightInd w:val="0"/>
              <w:snapToGrid w:val="0"/>
              <w:jc w:val="center"/>
              <w:rPr>
                <w:rFonts w:ascii="Times New Roman" w:hAnsi="Times New Roman"/>
                <w:sz w:val="18"/>
                <w:szCs w:val="18"/>
                <w:highlight w:val="none"/>
              </w:rPr>
            </w:pPr>
          </w:p>
        </w:tc>
      </w:tr>
      <w:tr w14:paraId="0B3C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4EC034D6">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196081001</w:t>
            </w:r>
          </w:p>
        </w:tc>
        <w:tc>
          <w:tcPr>
            <w:tcW w:w="2695" w:type="dxa"/>
            <w:vAlign w:val="center"/>
          </w:tcPr>
          <w:p w14:paraId="787E2112">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劳动教育</w:t>
            </w:r>
          </w:p>
          <w:p w14:paraId="1F486BBB">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Labor Education</w:t>
            </w:r>
          </w:p>
        </w:tc>
        <w:tc>
          <w:tcPr>
            <w:tcW w:w="621" w:type="dxa"/>
            <w:vAlign w:val="center"/>
          </w:tcPr>
          <w:p w14:paraId="09B72B48">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1.0</w:t>
            </w:r>
          </w:p>
        </w:tc>
        <w:tc>
          <w:tcPr>
            <w:tcW w:w="644" w:type="dxa"/>
            <w:vAlign w:val="center"/>
          </w:tcPr>
          <w:p w14:paraId="5F56337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67" w:type="dxa"/>
            <w:vAlign w:val="center"/>
          </w:tcPr>
          <w:p w14:paraId="514521FA">
            <w:pPr>
              <w:widowControl/>
              <w:adjustRightInd w:val="0"/>
              <w:snapToGrid w:val="0"/>
              <w:jc w:val="center"/>
              <w:rPr>
                <w:rFonts w:ascii="Times New Roman" w:hAnsi="Times New Roman"/>
                <w:sz w:val="18"/>
                <w:szCs w:val="18"/>
                <w:highlight w:val="none"/>
              </w:rPr>
            </w:pPr>
          </w:p>
        </w:tc>
        <w:tc>
          <w:tcPr>
            <w:tcW w:w="585" w:type="dxa"/>
            <w:vAlign w:val="center"/>
          </w:tcPr>
          <w:p w14:paraId="501361DF">
            <w:pPr>
              <w:widowControl/>
              <w:adjustRightInd w:val="0"/>
              <w:snapToGrid w:val="0"/>
              <w:jc w:val="center"/>
              <w:rPr>
                <w:rFonts w:ascii="Times New Roman" w:hAnsi="Times New Roman"/>
                <w:sz w:val="18"/>
                <w:szCs w:val="18"/>
                <w:highlight w:val="none"/>
              </w:rPr>
            </w:pPr>
          </w:p>
        </w:tc>
        <w:tc>
          <w:tcPr>
            <w:tcW w:w="653" w:type="dxa"/>
            <w:vAlign w:val="center"/>
          </w:tcPr>
          <w:p w14:paraId="6A19ACEC">
            <w:pPr>
              <w:widowControl/>
              <w:adjustRightInd w:val="0"/>
              <w:snapToGrid w:val="0"/>
              <w:jc w:val="center"/>
              <w:rPr>
                <w:rFonts w:ascii="Times New Roman" w:hAnsi="Times New Roman"/>
                <w:sz w:val="18"/>
                <w:szCs w:val="18"/>
                <w:highlight w:val="none"/>
              </w:rPr>
            </w:pPr>
          </w:p>
        </w:tc>
        <w:tc>
          <w:tcPr>
            <w:tcW w:w="618" w:type="dxa"/>
            <w:vAlign w:val="center"/>
          </w:tcPr>
          <w:p w14:paraId="4B296CB5">
            <w:pPr>
              <w:widowControl/>
              <w:adjustRightInd w:val="0"/>
              <w:snapToGrid w:val="0"/>
              <w:jc w:val="center"/>
              <w:rPr>
                <w:rFonts w:ascii="Times New Roman" w:hAnsi="Times New Roman"/>
                <w:sz w:val="18"/>
                <w:szCs w:val="18"/>
                <w:highlight w:val="none"/>
              </w:rPr>
            </w:pPr>
          </w:p>
        </w:tc>
        <w:tc>
          <w:tcPr>
            <w:tcW w:w="656" w:type="dxa"/>
            <w:noWrap/>
            <w:vAlign w:val="center"/>
          </w:tcPr>
          <w:p w14:paraId="7EB8292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w:t>
            </w:r>
          </w:p>
        </w:tc>
        <w:tc>
          <w:tcPr>
            <w:tcW w:w="877" w:type="dxa"/>
            <w:vAlign w:val="center"/>
          </w:tcPr>
          <w:p w14:paraId="07EAB7D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每学期≥4课时</w:t>
            </w:r>
          </w:p>
        </w:tc>
      </w:tr>
      <w:tr w14:paraId="0935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shd w:val="clear" w:color="auto" w:fill="auto"/>
            <w:vAlign w:val="center"/>
          </w:tcPr>
          <w:p w14:paraId="01EF7DDD">
            <w:pPr>
              <w:widowControl/>
              <w:adjustRightInd w:val="0"/>
              <w:snapToGrid w:val="0"/>
              <w:jc w:val="center"/>
              <w:rPr>
                <w:rFonts w:ascii="Times New Roman" w:hAnsi="Times New Roman"/>
                <w:sz w:val="18"/>
                <w:szCs w:val="18"/>
                <w:highlight w:val="none"/>
              </w:rPr>
            </w:pPr>
          </w:p>
        </w:tc>
        <w:tc>
          <w:tcPr>
            <w:tcW w:w="2695" w:type="dxa"/>
            <w:shd w:val="clear" w:color="auto" w:fill="auto"/>
            <w:vAlign w:val="center"/>
          </w:tcPr>
          <w:p w14:paraId="6B7C3AA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621" w:type="dxa"/>
            <w:shd w:val="clear" w:color="auto" w:fill="auto"/>
            <w:vAlign w:val="center"/>
          </w:tcPr>
          <w:p w14:paraId="0EC4975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44" w:type="dxa"/>
            <w:shd w:val="clear" w:color="auto" w:fill="auto"/>
            <w:vAlign w:val="center"/>
          </w:tcPr>
          <w:p w14:paraId="3C0A313A">
            <w:pPr>
              <w:widowControl/>
              <w:adjustRightInd w:val="0"/>
              <w:snapToGrid w:val="0"/>
              <w:jc w:val="center"/>
              <w:rPr>
                <w:rFonts w:ascii="Times New Roman" w:hAnsi="Times New Roman"/>
                <w:sz w:val="18"/>
                <w:szCs w:val="18"/>
                <w:highlight w:val="none"/>
              </w:rPr>
            </w:pPr>
          </w:p>
        </w:tc>
        <w:tc>
          <w:tcPr>
            <w:tcW w:w="667" w:type="dxa"/>
            <w:shd w:val="clear" w:color="auto" w:fill="auto"/>
            <w:vAlign w:val="center"/>
          </w:tcPr>
          <w:p w14:paraId="0A6238F8">
            <w:pPr>
              <w:widowControl/>
              <w:adjustRightInd w:val="0"/>
              <w:snapToGrid w:val="0"/>
              <w:jc w:val="center"/>
              <w:rPr>
                <w:rFonts w:ascii="Times New Roman" w:hAnsi="Times New Roman"/>
                <w:sz w:val="18"/>
                <w:szCs w:val="18"/>
                <w:highlight w:val="none"/>
              </w:rPr>
            </w:pPr>
          </w:p>
        </w:tc>
        <w:tc>
          <w:tcPr>
            <w:tcW w:w="585" w:type="dxa"/>
            <w:shd w:val="clear" w:color="auto" w:fill="auto"/>
            <w:vAlign w:val="center"/>
          </w:tcPr>
          <w:p w14:paraId="5485F474">
            <w:pPr>
              <w:widowControl/>
              <w:adjustRightInd w:val="0"/>
              <w:snapToGrid w:val="0"/>
              <w:jc w:val="center"/>
              <w:rPr>
                <w:rFonts w:ascii="Times New Roman" w:hAnsi="Times New Roman"/>
                <w:sz w:val="18"/>
                <w:szCs w:val="18"/>
                <w:highlight w:val="none"/>
              </w:rPr>
            </w:pPr>
          </w:p>
        </w:tc>
        <w:tc>
          <w:tcPr>
            <w:tcW w:w="653" w:type="dxa"/>
            <w:shd w:val="clear" w:color="auto" w:fill="auto"/>
            <w:vAlign w:val="center"/>
          </w:tcPr>
          <w:p w14:paraId="78AF7D97">
            <w:pPr>
              <w:widowControl/>
              <w:adjustRightInd w:val="0"/>
              <w:snapToGrid w:val="0"/>
              <w:jc w:val="center"/>
              <w:rPr>
                <w:rFonts w:ascii="Times New Roman" w:hAnsi="Times New Roman"/>
                <w:sz w:val="18"/>
                <w:szCs w:val="18"/>
                <w:highlight w:val="none"/>
              </w:rPr>
            </w:pPr>
          </w:p>
        </w:tc>
        <w:tc>
          <w:tcPr>
            <w:tcW w:w="618" w:type="dxa"/>
            <w:shd w:val="clear" w:color="auto" w:fill="auto"/>
            <w:vAlign w:val="center"/>
          </w:tcPr>
          <w:p w14:paraId="7566E2BD">
            <w:pPr>
              <w:widowControl/>
              <w:adjustRightInd w:val="0"/>
              <w:snapToGrid w:val="0"/>
              <w:jc w:val="center"/>
              <w:rPr>
                <w:rFonts w:ascii="Times New Roman" w:hAnsi="Times New Roman"/>
                <w:sz w:val="18"/>
                <w:szCs w:val="18"/>
                <w:highlight w:val="none"/>
              </w:rPr>
            </w:pPr>
          </w:p>
        </w:tc>
        <w:tc>
          <w:tcPr>
            <w:tcW w:w="656" w:type="dxa"/>
            <w:shd w:val="clear" w:color="auto" w:fill="auto"/>
            <w:vAlign w:val="center"/>
          </w:tcPr>
          <w:p w14:paraId="46D8CE1B">
            <w:pPr>
              <w:widowControl/>
              <w:adjustRightInd w:val="0"/>
              <w:snapToGrid w:val="0"/>
              <w:jc w:val="center"/>
              <w:rPr>
                <w:rFonts w:ascii="Times New Roman" w:hAnsi="Times New Roman"/>
                <w:sz w:val="18"/>
                <w:szCs w:val="18"/>
                <w:highlight w:val="none"/>
              </w:rPr>
            </w:pPr>
          </w:p>
        </w:tc>
        <w:tc>
          <w:tcPr>
            <w:tcW w:w="877" w:type="dxa"/>
            <w:shd w:val="clear" w:color="auto" w:fill="auto"/>
            <w:vAlign w:val="center"/>
          </w:tcPr>
          <w:p w14:paraId="3FCBA89C">
            <w:pPr>
              <w:widowControl/>
              <w:adjustRightInd w:val="0"/>
              <w:snapToGrid w:val="0"/>
              <w:jc w:val="center"/>
              <w:rPr>
                <w:rFonts w:ascii="Times New Roman" w:hAnsi="Times New Roman"/>
                <w:sz w:val="18"/>
                <w:szCs w:val="18"/>
                <w:highlight w:val="none"/>
              </w:rPr>
            </w:pPr>
          </w:p>
        </w:tc>
      </w:tr>
    </w:tbl>
    <w:p w14:paraId="6B901C4E">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2.选修课（6）学分</w:t>
      </w:r>
    </w:p>
    <w:tbl>
      <w:tblPr>
        <w:tblStyle w:val="3"/>
        <w:tblW w:w="9149" w:type="dxa"/>
        <w:jc w:val="center"/>
        <w:tblLayout w:type="fixed"/>
        <w:tblCellMar>
          <w:top w:w="0" w:type="dxa"/>
          <w:left w:w="108" w:type="dxa"/>
          <w:bottom w:w="0" w:type="dxa"/>
          <w:right w:w="108" w:type="dxa"/>
        </w:tblCellMar>
      </w:tblPr>
      <w:tblGrid>
        <w:gridCol w:w="1093"/>
        <w:gridCol w:w="2934"/>
        <w:gridCol w:w="585"/>
        <w:gridCol w:w="722"/>
        <w:gridCol w:w="566"/>
        <w:gridCol w:w="650"/>
        <w:gridCol w:w="597"/>
        <w:gridCol w:w="588"/>
        <w:gridCol w:w="629"/>
        <w:gridCol w:w="785"/>
      </w:tblGrid>
      <w:tr w14:paraId="3FD19D38">
        <w:tblPrEx>
          <w:tblCellMar>
            <w:top w:w="0" w:type="dxa"/>
            <w:left w:w="108" w:type="dxa"/>
            <w:bottom w:w="0" w:type="dxa"/>
            <w:right w:w="108" w:type="dxa"/>
          </w:tblCellMar>
        </w:tblPrEx>
        <w:trPr>
          <w:trHeight w:val="23" w:hRule="atLeast"/>
          <w:tblHeader/>
          <w:jc w:val="center"/>
        </w:trPr>
        <w:tc>
          <w:tcPr>
            <w:tcW w:w="1093"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14:paraId="5ACD4C10">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2934" w:type="dxa"/>
            <w:vMerge w:val="restart"/>
            <w:tcBorders>
              <w:top w:val="single" w:color="auto" w:sz="4" w:space="0"/>
              <w:left w:val="nil"/>
              <w:bottom w:val="single" w:color="000000" w:sz="4" w:space="0"/>
              <w:right w:val="single" w:color="000000" w:sz="4" w:space="0"/>
            </w:tcBorders>
            <w:shd w:val="clear" w:color="auto" w:fill="FFFFFF"/>
            <w:vAlign w:val="center"/>
          </w:tcPr>
          <w:p w14:paraId="06BB5DB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585" w:type="dxa"/>
            <w:vMerge w:val="restart"/>
            <w:tcBorders>
              <w:top w:val="single" w:color="auto" w:sz="4" w:space="0"/>
              <w:left w:val="nil"/>
              <w:bottom w:val="single" w:color="000000" w:sz="4" w:space="0"/>
              <w:right w:val="single" w:color="auto" w:sz="4" w:space="0"/>
            </w:tcBorders>
            <w:shd w:val="clear" w:color="auto" w:fill="FFFFFF"/>
            <w:vAlign w:val="center"/>
          </w:tcPr>
          <w:p w14:paraId="39FFCFF7">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2535" w:type="dxa"/>
            <w:gridSpan w:val="4"/>
            <w:tcBorders>
              <w:top w:val="single" w:color="auto" w:sz="4" w:space="0"/>
              <w:left w:val="nil"/>
              <w:bottom w:val="single" w:color="auto" w:sz="4" w:space="0"/>
              <w:right w:val="single" w:color="000000" w:sz="4" w:space="0"/>
            </w:tcBorders>
            <w:shd w:val="clear" w:color="auto" w:fill="FFFFFF"/>
            <w:noWrap/>
            <w:vAlign w:val="center"/>
          </w:tcPr>
          <w:p w14:paraId="15758F94">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588" w:type="dxa"/>
            <w:vMerge w:val="restart"/>
            <w:tcBorders>
              <w:top w:val="single" w:color="auto" w:sz="4" w:space="0"/>
              <w:left w:val="nil"/>
              <w:bottom w:val="single" w:color="000000" w:sz="4" w:space="0"/>
              <w:right w:val="single" w:color="auto" w:sz="4" w:space="0"/>
            </w:tcBorders>
            <w:shd w:val="clear" w:color="auto" w:fill="FFFFFF"/>
            <w:vAlign w:val="center"/>
          </w:tcPr>
          <w:p w14:paraId="10D902E5">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考核类型</w:t>
            </w:r>
          </w:p>
        </w:tc>
        <w:tc>
          <w:tcPr>
            <w:tcW w:w="629" w:type="dxa"/>
            <w:vMerge w:val="restart"/>
            <w:tcBorders>
              <w:top w:val="single" w:color="auto" w:sz="4" w:space="0"/>
              <w:left w:val="nil"/>
              <w:bottom w:val="single" w:color="000000" w:sz="4" w:space="0"/>
              <w:right w:val="single" w:color="auto" w:sz="4" w:space="0"/>
            </w:tcBorders>
            <w:shd w:val="clear" w:color="auto" w:fill="FFFFFF"/>
            <w:vAlign w:val="center"/>
          </w:tcPr>
          <w:p w14:paraId="15805EA0">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785" w:type="dxa"/>
            <w:vMerge w:val="restart"/>
            <w:tcBorders>
              <w:top w:val="single" w:color="auto" w:sz="4" w:space="0"/>
              <w:left w:val="nil"/>
              <w:bottom w:val="single" w:color="000000" w:sz="4" w:space="0"/>
              <w:right w:val="single" w:color="auto" w:sz="4" w:space="0"/>
            </w:tcBorders>
            <w:shd w:val="clear" w:color="auto" w:fill="FFFFFF"/>
            <w:vAlign w:val="center"/>
          </w:tcPr>
          <w:p w14:paraId="4139AA2B">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2D8A0F09">
        <w:tblPrEx>
          <w:tblCellMar>
            <w:top w:w="0" w:type="dxa"/>
            <w:left w:w="108" w:type="dxa"/>
            <w:bottom w:w="0" w:type="dxa"/>
            <w:right w:w="108" w:type="dxa"/>
          </w:tblCellMar>
        </w:tblPrEx>
        <w:trPr>
          <w:trHeight w:val="23" w:hRule="atLeast"/>
          <w:tblHeader/>
          <w:jc w:val="center"/>
        </w:trPr>
        <w:tc>
          <w:tcPr>
            <w:tcW w:w="1093" w:type="dxa"/>
            <w:vMerge w:val="continue"/>
            <w:tcBorders>
              <w:top w:val="single" w:color="auto" w:sz="4" w:space="0"/>
              <w:left w:val="single" w:color="auto" w:sz="4" w:space="0"/>
              <w:bottom w:val="single" w:color="000000" w:sz="4" w:space="0"/>
              <w:right w:val="single" w:color="000000" w:sz="4" w:space="0"/>
            </w:tcBorders>
            <w:vAlign w:val="center"/>
          </w:tcPr>
          <w:p w14:paraId="27D2CAB3">
            <w:pPr>
              <w:widowControl/>
              <w:snapToGrid w:val="0"/>
              <w:rPr>
                <w:rFonts w:ascii="Times New Roman" w:hAnsi="Times New Roman"/>
                <w:b/>
                <w:bCs/>
                <w:sz w:val="18"/>
                <w:szCs w:val="18"/>
                <w:highlight w:val="none"/>
              </w:rPr>
            </w:pPr>
          </w:p>
        </w:tc>
        <w:tc>
          <w:tcPr>
            <w:tcW w:w="2934" w:type="dxa"/>
            <w:vMerge w:val="continue"/>
            <w:tcBorders>
              <w:top w:val="single" w:color="auto" w:sz="4" w:space="0"/>
              <w:left w:val="nil"/>
              <w:bottom w:val="single" w:color="auto" w:sz="4" w:space="0"/>
              <w:right w:val="single" w:color="000000" w:sz="4" w:space="0"/>
            </w:tcBorders>
            <w:vAlign w:val="center"/>
          </w:tcPr>
          <w:p w14:paraId="101842E4">
            <w:pPr>
              <w:widowControl/>
              <w:snapToGrid w:val="0"/>
              <w:rPr>
                <w:rFonts w:ascii="Times New Roman" w:hAnsi="Times New Roman"/>
                <w:b/>
                <w:bCs/>
                <w:sz w:val="18"/>
                <w:szCs w:val="18"/>
                <w:highlight w:val="none"/>
              </w:rPr>
            </w:pPr>
          </w:p>
        </w:tc>
        <w:tc>
          <w:tcPr>
            <w:tcW w:w="585" w:type="dxa"/>
            <w:vMerge w:val="continue"/>
            <w:tcBorders>
              <w:top w:val="single" w:color="auto" w:sz="4" w:space="0"/>
              <w:left w:val="nil"/>
              <w:bottom w:val="single" w:color="auto" w:sz="4" w:space="0"/>
              <w:right w:val="single" w:color="auto" w:sz="4" w:space="0"/>
            </w:tcBorders>
            <w:vAlign w:val="center"/>
          </w:tcPr>
          <w:p w14:paraId="61F8AEFC">
            <w:pPr>
              <w:widowControl/>
              <w:snapToGrid w:val="0"/>
              <w:rPr>
                <w:rFonts w:ascii="Times New Roman" w:hAnsi="Times New Roman"/>
                <w:b/>
                <w:bCs/>
                <w:sz w:val="18"/>
                <w:szCs w:val="18"/>
                <w:highlight w:val="none"/>
              </w:rPr>
            </w:pPr>
          </w:p>
        </w:tc>
        <w:tc>
          <w:tcPr>
            <w:tcW w:w="722" w:type="dxa"/>
            <w:tcBorders>
              <w:top w:val="nil"/>
              <w:left w:val="nil"/>
              <w:bottom w:val="single" w:color="auto" w:sz="4" w:space="0"/>
              <w:right w:val="single" w:color="auto" w:sz="4" w:space="0"/>
            </w:tcBorders>
            <w:shd w:val="clear" w:color="auto" w:fill="FFFFFF"/>
            <w:vAlign w:val="center"/>
          </w:tcPr>
          <w:p w14:paraId="52A6FBEF">
            <w:pPr>
              <w:widowControl/>
              <w:snapToGrid w:val="0"/>
              <w:ind w:left="-110" w:leftChars="-50" w:right="-110" w:rightChars="-50"/>
              <w:jc w:val="center"/>
              <w:rPr>
                <w:rFonts w:ascii="Times New Roman" w:hAnsi="Times New Roman"/>
                <w:b/>
                <w:bCs/>
                <w:sz w:val="18"/>
                <w:szCs w:val="18"/>
                <w:highlight w:val="none"/>
              </w:rPr>
            </w:pPr>
            <w:r>
              <w:rPr>
                <w:rFonts w:hint="eastAsia" w:ascii="Times New Roman" w:hAnsi="Times New Roman"/>
                <w:b/>
                <w:bCs/>
                <w:sz w:val="18"/>
                <w:szCs w:val="18"/>
                <w:highlight w:val="none"/>
              </w:rPr>
              <w:t>总学时</w:t>
            </w:r>
          </w:p>
        </w:tc>
        <w:tc>
          <w:tcPr>
            <w:tcW w:w="566" w:type="dxa"/>
            <w:tcBorders>
              <w:top w:val="nil"/>
              <w:left w:val="nil"/>
              <w:bottom w:val="single" w:color="auto" w:sz="4" w:space="0"/>
              <w:right w:val="single" w:color="auto" w:sz="4" w:space="0"/>
            </w:tcBorders>
            <w:shd w:val="clear" w:color="auto" w:fill="FFFFFF"/>
            <w:vAlign w:val="center"/>
          </w:tcPr>
          <w:p w14:paraId="7AF25CF9">
            <w:pPr>
              <w:widowControl/>
              <w:snapToGrid w:val="0"/>
              <w:ind w:left="-110" w:leftChars="-50" w:right="-110" w:rightChars="-5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650" w:type="dxa"/>
            <w:tcBorders>
              <w:top w:val="nil"/>
              <w:left w:val="nil"/>
              <w:bottom w:val="single" w:color="auto" w:sz="4" w:space="0"/>
              <w:right w:val="single" w:color="auto" w:sz="4" w:space="0"/>
            </w:tcBorders>
            <w:shd w:val="clear" w:color="auto" w:fill="FFFFFF"/>
            <w:vAlign w:val="center"/>
          </w:tcPr>
          <w:p w14:paraId="0826E9FD">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597" w:type="dxa"/>
            <w:tcBorders>
              <w:top w:val="nil"/>
              <w:left w:val="nil"/>
              <w:bottom w:val="single" w:color="auto" w:sz="4" w:space="0"/>
              <w:right w:val="single" w:color="auto" w:sz="4" w:space="0"/>
            </w:tcBorders>
            <w:shd w:val="clear" w:color="auto" w:fill="FFFFFF"/>
            <w:vAlign w:val="center"/>
          </w:tcPr>
          <w:p w14:paraId="0095AA59">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588" w:type="dxa"/>
            <w:vMerge w:val="continue"/>
            <w:tcBorders>
              <w:top w:val="single" w:color="auto" w:sz="4" w:space="0"/>
              <w:left w:val="nil"/>
              <w:bottom w:val="single" w:color="auto" w:sz="4" w:space="0"/>
              <w:right w:val="single" w:color="auto" w:sz="4" w:space="0"/>
            </w:tcBorders>
            <w:vAlign w:val="center"/>
          </w:tcPr>
          <w:p w14:paraId="6F197460">
            <w:pPr>
              <w:widowControl/>
              <w:snapToGrid w:val="0"/>
              <w:rPr>
                <w:rFonts w:ascii="Times New Roman" w:hAnsi="Times New Roman"/>
                <w:b/>
                <w:bCs/>
                <w:sz w:val="18"/>
                <w:szCs w:val="18"/>
                <w:highlight w:val="none"/>
              </w:rPr>
            </w:pPr>
          </w:p>
        </w:tc>
        <w:tc>
          <w:tcPr>
            <w:tcW w:w="629" w:type="dxa"/>
            <w:vMerge w:val="continue"/>
            <w:tcBorders>
              <w:top w:val="single" w:color="auto" w:sz="4" w:space="0"/>
              <w:left w:val="nil"/>
              <w:bottom w:val="single" w:color="auto" w:sz="4" w:space="0"/>
              <w:right w:val="single" w:color="auto" w:sz="4" w:space="0"/>
            </w:tcBorders>
            <w:vAlign w:val="center"/>
          </w:tcPr>
          <w:p w14:paraId="3D9CDE91">
            <w:pPr>
              <w:widowControl/>
              <w:snapToGrid w:val="0"/>
              <w:rPr>
                <w:rFonts w:ascii="Times New Roman" w:hAnsi="Times New Roman"/>
                <w:b/>
                <w:bCs/>
                <w:sz w:val="18"/>
                <w:szCs w:val="18"/>
                <w:highlight w:val="none"/>
              </w:rPr>
            </w:pPr>
          </w:p>
        </w:tc>
        <w:tc>
          <w:tcPr>
            <w:tcW w:w="785" w:type="dxa"/>
            <w:vMerge w:val="continue"/>
            <w:tcBorders>
              <w:top w:val="single" w:color="auto" w:sz="4" w:space="0"/>
              <w:left w:val="nil"/>
              <w:bottom w:val="single" w:color="auto" w:sz="4" w:space="0"/>
              <w:right w:val="single" w:color="auto" w:sz="4" w:space="0"/>
            </w:tcBorders>
            <w:vAlign w:val="center"/>
          </w:tcPr>
          <w:p w14:paraId="3A461C0D">
            <w:pPr>
              <w:widowControl/>
              <w:snapToGrid w:val="0"/>
              <w:rPr>
                <w:rFonts w:ascii="Times New Roman" w:hAnsi="Times New Roman"/>
                <w:b/>
                <w:bCs/>
                <w:sz w:val="18"/>
                <w:szCs w:val="18"/>
                <w:highlight w:val="none"/>
              </w:rPr>
            </w:pPr>
          </w:p>
        </w:tc>
      </w:tr>
      <w:tr w14:paraId="2389FD45">
        <w:tblPrEx>
          <w:tblCellMar>
            <w:top w:w="0" w:type="dxa"/>
            <w:left w:w="108" w:type="dxa"/>
            <w:bottom w:w="0" w:type="dxa"/>
            <w:right w:w="108" w:type="dxa"/>
          </w:tblCellMar>
        </w:tblPrEx>
        <w:trPr>
          <w:trHeight w:val="23" w:hRule="atLeast"/>
          <w:jc w:val="center"/>
        </w:trPr>
        <w:tc>
          <w:tcPr>
            <w:tcW w:w="10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5E2FD7">
            <w:pPr>
              <w:widowControl/>
              <w:snapToGrid w:val="0"/>
              <w:jc w:val="center"/>
              <w:rPr>
                <w:rFonts w:ascii="Times New Roman" w:hAnsi="Times New Roman"/>
                <w:sz w:val="18"/>
                <w:szCs w:val="18"/>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FFFFFF"/>
            <w:vAlign w:val="center"/>
          </w:tcPr>
          <w:p w14:paraId="570D6B7E">
            <w:pPr>
              <w:widowControl/>
              <w:snapToGrid w:val="0"/>
              <w:rPr>
                <w:rFonts w:ascii="Times New Roman" w:hAnsi="Times New Roman"/>
                <w:sz w:val="18"/>
                <w:szCs w:val="18"/>
                <w:highlight w:val="none"/>
              </w:rPr>
            </w:pPr>
            <w:r>
              <w:rPr>
                <w:rFonts w:hint="eastAsia" w:ascii="Times New Roman" w:hAnsi="Times New Roman"/>
                <w:sz w:val="18"/>
                <w:szCs w:val="18"/>
                <w:highlight w:val="none"/>
              </w:rPr>
              <w:t>在每学期公布的通识选修课程中选读。不得选修与本专业学科基础课程和专业课程相同或近似的课程。每位学生至少选修6学分，其中艺术类不少于2学分</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7066960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D1D2B8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96</w:t>
            </w:r>
          </w:p>
        </w:tc>
        <w:tc>
          <w:tcPr>
            <w:tcW w:w="566" w:type="dxa"/>
            <w:tcBorders>
              <w:top w:val="single" w:color="auto" w:sz="4" w:space="0"/>
              <w:left w:val="single" w:color="auto" w:sz="4" w:space="0"/>
              <w:bottom w:val="single" w:color="auto" w:sz="4" w:space="0"/>
              <w:right w:val="single" w:color="auto" w:sz="4" w:space="0"/>
            </w:tcBorders>
            <w:shd w:val="clear" w:color="auto" w:fill="FFFFFF"/>
            <w:vAlign w:val="center"/>
          </w:tcPr>
          <w:p w14:paraId="55C3C4D5">
            <w:pPr>
              <w:widowControl/>
              <w:snapToGrid w:val="0"/>
              <w:jc w:val="center"/>
              <w:rPr>
                <w:rFonts w:ascii="Times New Roman" w:hAnsi="Times New Roman"/>
                <w:sz w:val="18"/>
                <w:szCs w:val="18"/>
                <w:highlight w:val="none"/>
              </w:rPr>
            </w:pP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14:paraId="2ADB5CEB">
            <w:pPr>
              <w:widowControl/>
              <w:snapToGrid w:val="0"/>
              <w:jc w:val="center"/>
              <w:rPr>
                <w:rFonts w:ascii="Times New Roman" w:hAnsi="Times New Roman"/>
                <w:sz w:val="18"/>
                <w:szCs w:val="18"/>
                <w:highlight w:val="none"/>
              </w:rPr>
            </w:pPr>
          </w:p>
        </w:tc>
        <w:tc>
          <w:tcPr>
            <w:tcW w:w="597" w:type="dxa"/>
            <w:tcBorders>
              <w:top w:val="single" w:color="auto" w:sz="4" w:space="0"/>
              <w:left w:val="single" w:color="auto" w:sz="4" w:space="0"/>
              <w:bottom w:val="single" w:color="auto" w:sz="4" w:space="0"/>
              <w:right w:val="single" w:color="auto" w:sz="4" w:space="0"/>
            </w:tcBorders>
            <w:shd w:val="clear" w:color="auto" w:fill="FFFFFF"/>
            <w:vAlign w:val="center"/>
          </w:tcPr>
          <w:p w14:paraId="3F18EAA0">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FFFFFF"/>
            <w:vAlign w:val="center"/>
          </w:tcPr>
          <w:p w14:paraId="47F32F61">
            <w:pPr>
              <w:widowControl/>
              <w:snapToGrid w:val="0"/>
              <w:jc w:val="center"/>
              <w:rPr>
                <w:rFonts w:ascii="Times New Roman" w:hAnsi="Times New Roman"/>
                <w:sz w:val="18"/>
                <w:szCs w:val="18"/>
                <w:highlight w:val="none"/>
              </w:rPr>
            </w:pPr>
          </w:p>
        </w:tc>
        <w:tc>
          <w:tcPr>
            <w:tcW w:w="629" w:type="dxa"/>
            <w:tcBorders>
              <w:top w:val="single" w:color="auto" w:sz="4" w:space="0"/>
              <w:left w:val="single" w:color="auto" w:sz="4" w:space="0"/>
              <w:bottom w:val="single" w:color="auto" w:sz="4" w:space="0"/>
              <w:right w:val="single" w:color="auto" w:sz="4" w:space="0"/>
            </w:tcBorders>
            <w:shd w:val="clear" w:color="auto" w:fill="FFFFFF"/>
            <w:vAlign w:val="center"/>
          </w:tcPr>
          <w:p w14:paraId="2A60A908">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2-8</w:t>
            </w:r>
          </w:p>
        </w:tc>
        <w:tc>
          <w:tcPr>
            <w:tcW w:w="785" w:type="dxa"/>
            <w:tcBorders>
              <w:top w:val="single" w:color="auto" w:sz="4" w:space="0"/>
              <w:left w:val="single" w:color="auto" w:sz="4" w:space="0"/>
              <w:bottom w:val="single" w:color="auto" w:sz="4" w:space="0"/>
              <w:right w:val="single" w:color="auto" w:sz="4" w:space="0"/>
            </w:tcBorders>
            <w:shd w:val="clear" w:color="auto" w:fill="FFFFFF"/>
            <w:vAlign w:val="center"/>
          </w:tcPr>
          <w:p w14:paraId="7DEBE650">
            <w:pPr>
              <w:widowControl/>
              <w:snapToGrid w:val="0"/>
              <w:jc w:val="center"/>
              <w:rPr>
                <w:rFonts w:ascii="Times New Roman" w:hAnsi="Times New Roman"/>
                <w:b/>
                <w:bCs/>
                <w:sz w:val="18"/>
                <w:szCs w:val="18"/>
                <w:highlight w:val="none"/>
              </w:rPr>
            </w:pPr>
          </w:p>
        </w:tc>
      </w:tr>
      <w:tr w14:paraId="06F742EC">
        <w:tblPrEx>
          <w:tblCellMar>
            <w:top w:w="0" w:type="dxa"/>
            <w:left w:w="108" w:type="dxa"/>
            <w:bottom w:w="0" w:type="dxa"/>
            <w:right w:w="108" w:type="dxa"/>
          </w:tblCellMar>
        </w:tblPrEx>
        <w:trPr>
          <w:trHeight w:val="23" w:hRule="atLeast"/>
          <w:jc w:val="center"/>
        </w:trPr>
        <w:tc>
          <w:tcPr>
            <w:tcW w:w="10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B30CE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2934" w:type="dxa"/>
            <w:tcBorders>
              <w:top w:val="single" w:color="auto" w:sz="4" w:space="0"/>
              <w:left w:val="single" w:color="auto" w:sz="4" w:space="0"/>
              <w:bottom w:val="single" w:color="auto" w:sz="4" w:space="0"/>
              <w:right w:val="single" w:color="auto" w:sz="4" w:space="0"/>
            </w:tcBorders>
            <w:shd w:val="clear" w:color="auto" w:fill="FFFFFF"/>
            <w:vAlign w:val="center"/>
          </w:tcPr>
          <w:p w14:paraId="0991C8B0">
            <w:pPr>
              <w:widowControl/>
              <w:snapToGrid w:val="0"/>
              <w:rPr>
                <w:rFonts w:ascii="Times New Roman" w:hAnsi="Times New Roman"/>
                <w:sz w:val="18"/>
                <w:szCs w:val="18"/>
                <w:highlight w:val="none"/>
              </w:rPr>
            </w:pP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7C8F6E4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72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6B63D2">
            <w:pPr>
              <w:widowControl/>
              <w:snapToGrid w:val="0"/>
              <w:rPr>
                <w:rFonts w:ascii="Times New Roman" w:hAnsi="Times New Roman"/>
                <w:sz w:val="18"/>
                <w:szCs w:val="18"/>
                <w:highlight w:val="none"/>
              </w:rPr>
            </w:pPr>
          </w:p>
        </w:tc>
        <w:tc>
          <w:tcPr>
            <w:tcW w:w="5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DCF2E4">
            <w:pPr>
              <w:widowControl/>
              <w:snapToGrid w:val="0"/>
              <w:rPr>
                <w:rFonts w:ascii="Times New Roman" w:hAnsi="Times New Roman"/>
                <w:sz w:val="18"/>
                <w:szCs w:val="18"/>
                <w:highlight w:val="none"/>
              </w:rPr>
            </w:pPr>
          </w:p>
        </w:tc>
        <w:tc>
          <w:tcPr>
            <w:tcW w:w="6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E05FD1">
            <w:pPr>
              <w:widowControl/>
              <w:snapToGrid w:val="0"/>
              <w:rPr>
                <w:rFonts w:ascii="Times New Roman" w:hAnsi="Times New Roman"/>
                <w:sz w:val="18"/>
                <w:szCs w:val="18"/>
                <w:highlight w:val="none"/>
              </w:rPr>
            </w:pPr>
          </w:p>
        </w:tc>
        <w:tc>
          <w:tcPr>
            <w:tcW w:w="5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E1921E">
            <w:pPr>
              <w:widowControl/>
              <w:snapToGrid w:val="0"/>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B2A772">
            <w:pPr>
              <w:widowControl/>
              <w:snapToGrid w:val="0"/>
              <w:jc w:val="center"/>
              <w:rPr>
                <w:rFonts w:ascii="Times New Roman" w:hAnsi="Times New Roman"/>
                <w:sz w:val="18"/>
                <w:szCs w:val="18"/>
                <w:highlight w:val="none"/>
              </w:rPr>
            </w:pPr>
          </w:p>
        </w:tc>
        <w:tc>
          <w:tcPr>
            <w:tcW w:w="6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C9D21E">
            <w:pPr>
              <w:widowControl/>
              <w:snapToGrid w:val="0"/>
              <w:rPr>
                <w:rFonts w:ascii="Times New Roman" w:hAnsi="Times New Roman"/>
                <w:sz w:val="18"/>
                <w:szCs w:val="18"/>
                <w:highlight w:val="none"/>
              </w:rPr>
            </w:pPr>
          </w:p>
        </w:tc>
        <w:tc>
          <w:tcPr>
            <w:tcW w:w="7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ADEAC1">
            <w:pPr>
              <w:widowControl/>
              <w:snapToGrid w:val="0"/>
              <w:rPr>
                <w:rFonts w:ascii="Times New Roman" w:hAnsi="Times New Roman"/>
                <w:sz w:val="18"/>
                <w:szCs w:val="18"/>
                <w:highlight w:val="none"/>
              </w:rPr>
            </w:pPr>
          </w:p>
        </w:tc>
      </w:tr>
    </w:tbl>
    <w:p w14:paraId="62B35478">
      <w:pPr>
        <w:widowControl/>
        <w:spacing w:line="380" w:lineRule="exact"/>
        <w:ind w:firstLine="440" w:firstLineChars="200"/>
        <w:rPr>
          <w:rFonts w:ascii="Times New Roman" w:hAnsi="Times New Roman"/>
          <w:highlight w:val="none"/>
        </w:rPr>
      </w:pPr>
    </w:p>
    <w:p w14:paraId="3DE1D2C3">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（二）综合素质培养课程平台（</w:t>
      </w:r>
      <w:r>
        <w:rPr>
          <w:rFonts w:ascii="Times New Roman" w:hAnsi="Times New Roman"/>
          <w:sz w:val="21"/>
          <w:szCs w:val="21"/>
          <w:highlight w:val="none"/>
        </w:rPr>
        <w:t>10</w:t>
      </w:r>
      <w:r>
        <w:rPr>
          <w:rFonts w:hint="eastAsia" w:ascii="Times New Roman" w:hAnsi="Times New Roman"/>
          <w:sz w:val="21"/>
          <w:szCs w:val="21"/>
          <w:highlight w:val="none"/>
        </w:rPr>
        <w:t>学分）</w:t>
      </w:r>
    </w:p>
    <w:p w14:paraId="2EC6CB51">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1.必修课（</w:t>
      </w:r>
      <w:r>
        <w:rPr>
          <w:rFonts w:ascii="Times New Roman" w:hAnsi="Times New Roman"/>
          <w:sz w:val="21"/>
          <w:szCs w:val="21"/>
          <w:highlight w:val="none"/>
        </w:rPr>
        <w:t>8</w:t>
      </w:r>
      <w:r>
        <w:rPr>
          <w:rFonts w:hint="eastAsia" w:ascii="Times New Roman" w:hAnsi="Times New Roman"/>
          <w:sz w:val="21"/>
          <w:szCs w:val="21"/>
          <w:highlight w:val="none"/>
        </w:rPr>
        <w:t>）学分</w:t>
      </w:r>
    </w:p>
    <w:tbl>
      <w:tblPr>
        <w:tblStyle w:val="3"/>
        <w:tblW w:w="9177" w:type="dxa"/>
        <w:jc w:val="center"/>
        <w:tblLayout w:type="fixed"/>
        <w:tblCellMar>
          <w:top w:w="0" w:type="dxa"/>
          <w:left w:w="108" w:type="dxa"/>
          <w:bottom w:w="0" w:type="dxa"/>
          <w:right w:w="108" w:type="dxa"/>
        </w:tblCellMar>
      </w:tblPr>
      <w:tblGrid>
        <w:gridCol w:w="1211"/>
        <w:gridCol w:w="3012"/>
        <w:gridCol w:w="567"/>
        <w:gridCol w:w="734"/>
        <w:gridCol w:w="509"/>
        <w:gridCol w:w="608"/>
        <w:gridCol w:w="626"/>
        <w:gridCol w:w="653"/>
        <w:gridCol w:w="621"/>
        <w:gridCol w:w="636"/>
      </w:tblGrid>
      <w:tr w14:paraId="7C9F82DA">
        <w:tblPrEx>
          <w:tblCellMar>
            <w:top w:w="0" w:type="dxa"/>
            <w:left w:w="108" w:type="dxa"/>
            <w:bottom w:w="0" w:type="dxa"/>
            <w:right w:w="108" w:type="dxa"/>
          </w:tblCellMar>
        </w:tblPrEx>
        <w:trPr>
          <w:trHeight w:val="23" w:hRule="atLeast"/>
          <w:jc w:val="center"/>
        </w:trPr>
        <w:tc>
          <w:tcPr>
            <w:tcW w:w="121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BFE962">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3012" w:type="dxa"/>
            <w:vMerge w:val="restart"/>
            <w:tcBorders>
              <w:top w:val="single" w:color="auto" w:sz="4" w:space="0"/>
              <w:left w:val="nil"/>
              <w:bottom w:val="single" w:color="auto" w:sz="4" w:space="0"/>
              <w:right w:val="single" w:color="auto" w:sz="4" w:space="0"/>
            </w:tcBorders>
            <w:shd w:val="clear" w:color="auto" w:fill="FFFFFF"/>
            <w:vAlign w:val="center"/>
          </w:tcPr>
          <w:p w14:paraId="7EF6F50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567" w:type="dxa"/>
            <w:vMerge w:val="restart"/>
            <w:tcBorders>
              <w:top w:val="single" w:color="auto" w:sz="4" w:space="0"/>
              <w:left w:val="nil"/>
              <w:bottom w:val="single" w:color="auto" w:sz="4" w:space="0"/>
              <w:right w:val="single" w:color="auto" w:sz="4" w:space="0"/>
            </w:tcBorders>
            <w:shd w:val="clear" w:color="auto" w:fill="FFFFFF"/>
            <w:vAlign w:val="center"/>
          </w:tcPr>
          <w:p w14:paraId="76280821">
            <w:pPr>
              <w:widowControl/>
              <w:snapToGrid w:val="0"/>
              <w:ind w:left="-110" w:leftChars="-50" w:right="-110" w:rightChars="-5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2477" w:type="dxa"/>
            <w:gridSpan w:val="4"/>
            <w:tcBorders>
              <w:top w:val="single" w:color="auto" w:sz="4" w:space="0"/>
              <w:left w:val="nil"/>
              <w:bottom w:val="single" w:color="auto" w:sz="4" w:space="0"/>
              <w:right w:val="single" w:color="auto" w:sz="4" w:space="0"/>
            </w:tcBorders>
            <w:shd w:val="clear" w:color="auto" w:fill="FFFFFF"/>
            <w:noWrap/>
            <w:vAlign w:val="center"/>
          </w:tcPr>
          <w:p w14:paraId="1C9A6AE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653" w:type="dxa"/>
            <w:vMerge w:val="restart"/>
            <w:tcBorders>
              <w:top w:val="single" w:color="auto" w:sz="4" w:space="0"/>
              <w:left w:val="nil"/>
              <w:bottom w:val="single" w:color="auto" w:sz="4" w:space="0"/>
              <w:right w:val="single" w:color="auto" w:sz="4" w:space="0"/>
            </w:tcBorders>
            <w:shd w:val="clear" w:color="auto" w:fill="FFFFFF"/>
            <w:vAlign w:val="center"/>
          </w:tcPr>
          <w:p w14:paraId="28EB7E9F">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考核类型</w:t>
            </w:r>
          </w:p>
        </w:tc>
        <w:tc>
          <w:tcPr>
            <w:tcW w:w="621" w:type="dxa"/>
            <w:vMerge w:val="restart"/>
            <w:tcBorders>
              <w:top w:val="single" w:color="auto" w:sz="4" w:space="0"/>
              <w:left w:val="nil"/>
              <w:bottom w:val="single" w:color="auto" w:sz="4" w:space="0"/>
              <w:right w:val="single" w:color="auto" w:sz="4" w:space="0"/>
            </w:tcBorders>
            <w:shd w:val="clear" w:color="auto" w:fill="FFFFFF"/>
            <w:vAlign w:val="center"/>
          </w:tcPr>
          <w:p w14:paraId="5956B4D0">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636" w:type="dxa"/>
            <w:vMerge w:val="restart"/>
            <w:tcBorders>
              <w:top w:val="single" w:color="auto" w:sz="4" w:space="0"/>
              <w:left w:val="nil"/>
              <w:bottom w:val="single" w:color="auto" w:sz="4" w:space="0"/>
              <w:right w:val="single" w:color="auto" w:sz="4" w:space="0"/>
            </w:tcBorders>
            <w:shd w:val="clear" w:color="auto" w:fill="FFFFFF"/>
            <w:vAlign w:val="center"/>
          </w:tcPr>
          <w:p w14:paraId="60608FF8">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23165DBD">
        <w:tblPrEx>
          <w:tblCellMar>
            <w:top w:w="0" w:type="dxa"/>
            <w:left w:w="108" w:type="dxa"/>
            <w:bottom w:w="0" w:type="dxa"/>
            <w:right w:w="108" w:type="dxa"/>
          </w:tblCellMar>
        </w:tblPrEx>
        <w:trPr>
          <w:trHeight w:val="23"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1E9D923F">
            <w:pPr>
              <w:widowControl/>
              <w:snapToGrid w:val="0"/>
              <w:rPr>
                <w:rFonts w:ascii="Times New Roman" w:hAnsi="Times New Roman"/>
                <w:b/>
                <w:bCs/>
                <w:sz w:val="18"/>
                <w:szCs w:val="18"/>
                <w:highlight w:val="none"/>
              </w:rPr>
            </w:pPr>
          </w:p>
        </w:tc>
        <w:tc>
          <w:tcPr>
            <w:tcW w:w="3012" w:type="dxa"/>
            <w:vMerge w:val="continue"/>
            <w:tcBorders>
              <w:top w:val="single" w:color="auto" w:sz="4" w:space="0"/>
              <w:left w:val="nil"/>
              <w:bottom w:val="single" w:color="auto" w:sz="4" w:space="0"/>
              <w:right w:val="single" w:color="auto" w:sz="4" w:space="0"/>
            </w:tcBorders>
            <w:vAlign w:val="center"/>
          </w:tcPr>
          <w:p w14:paraId="5A7609B7">
            <w:pPr>
              <w:widowControl/>
              <w:snapToGrid w:val="0"/>
              <w:rPr>
                <w:rFonts w:ascii="Times New Roman" w:hAnsi="Times New Roman"/>
                <w:b/>
                <w:bCs/>
                <w:sz w:val="18"/>
                <w:szCs w:val="18"/>
                <w:highlight w:val="none"/>
              </w:rPr>
            </w:pPr>
          </w:p>
        </w:tc>
        <w:tc>
          <w:tcPr>
            <w:tcW w:w="567" w:type="dxa"/>
            <w:vMerge w:val="continue"/>
            <w:tcBorders>
              <w:top w:val="single" w:color="auto" w:sz="4" w:space="0"/>
              <w:left w:val="nil"/>
              <w:bottom w:val="single" w:color="auto" w:sz="4" w:space="0"/>
              <w:right w:val="single" w:color="auto" w:sz="4" w:space="0"/>
            </w:tcBorders>
            <w:vAlign w:val="center"/>
          </w:tcPr>
          <w:p w14:paraId="4B562E1A">
            <w:pPr>
              <w:widowControl/>
              <w:snapToGrid w:val="0"/>
              <w:rPr>
                <w:rFonts w:ascii="Times New Roman" w:hAnsi="Times New Roman"/>
                <w:b/>
                <w:bCs/>
                <w:sz w:val="18"/>
                <w:szCs w:val="18"/>
                <w:highlight w:val="none"/>
              </w:rPr>
            </w:pPr>
          </w:p>
        </w:tc>
        <w:tc>
          <w:tcPr>
            <w:tcW w:w="734" w:type="dxa"/>
            <w:tcBorders>
              <w:top w:val="nil"/>
              <w:left w:val="nil"/>
              <w:bottom w:val="single" w:color="auto" w:sz="4" w:space="0"/>
              <w:right w:val="single" w:color="auto" w:sz="4" w:space="0"/>
            </w:tcBorders>
            <w:shd w:val="clear" w:color="auto" w:fill="FFFFFF"/>
            <w:vAlign w:val="center"/>
          </w:tcPr>
          <w:p w14:paraId="75734D5F">
            <w:pPr>
              <w:widowControl/>
              <w:snapToGrid w:val="0"/>
              <w:ind w:left="-110" w:leftChars="-50" w:right="-110" w:rightChars="-50"/>
              <w:jc w:val="center"/>
              <w:rPr>
                <w:rFonts w:ascii="Times New Roman" w:hAnsi="Times New Roman"/>
                <w:b/>
                <w:bCs/>
                <w:sz w:val="18"/>
                <w:szCs w:val="18"/>
                <w:highlight w:val="none"/>
              </w:rPr>
            </w:pPr>
            <w:r>
              <w:rPr>
                <w:rFonts w:hint="eastAsia" w:ascii="Times New Roman" w:hAnsi="Times New Roman"/>
                <w:b/>
                <w:bCs/>
                <w:sz w:val="18"/>
                <w:szCs w:val="18"/>
                <w:highlight w:val="none"/>
              </w:rPr>
              <w:t>总学时</w:t>
            </w:r>
          </w:p>
        </w:tc>
        <w:tc>
          <w:tcPr>
            <w:tcW w:w="509" w:type="dxa"/>
            <w:tcBorders>
              <w:top w:val="nil"/>
              <w:left w:val="nil"/>
              <w:bottom w:val="single" w:color="auto" w:sz="4" w:space="0"/>
              <w:right w:val="single" w:color="auto" w:sz="4" w:space="0"/>
            </w:tcBorders>
            <w:shd w:val="clear" w:color="auto" w:fill="FFFFFF"/>
            <w:vAlign w:val="center"/>
          </w:tcPr>
          <w:p w14:paraId="0BF28B48">
            <w:pPr>
              <w:widowControl/>
              <w:snapToGrid w:val="0"/>
              <w:ind w:left="-110" w:leftChars="-50" w:right="-110" w:rightChars="-5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608" w:type="dxa"/>
            <w:tcBorders>
              <w:top w:val="nil"/>
              <w:left w:val="nil"/>
              <w:bottom w:val="single" w:color="auto" w:sz="4" w:space="0"/>
              <w:right w:val="single" w:color="auto" w:sz="4" w:space="0"/>
            </w:tcBorders>
            <w:shd w:val="clear" w:color="auto" w:fill="FFFFFF"/>
            <w:vAlign w:val="center"/>
          </w:tcPr>
          <w:p w14:paraId="4A7D4F3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626" w:type="dxa"/>
            <w:tcBorders>
              <w:top w:val="nil"/>
              <w:left w:val="nil"/>
              <w:bottom w:val="single" w:color="auto" w:sz="4" w:space="0"/>
              <w:right w:val="single" w:color="auto" w:sz="4" w:space="0"/>
            </w:tcBorders>
            <w:shd w:val="clear" w:color="auto" w:fill="FFFFFF"/>
            <w:vAlign w:val="center"/>
          </w:tcPr>
          <w:p w14:paraId="502A4E40">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653" w:type="dxa"/>
            <w:vMerge w:val="continue"/>
            <w:tcBorders>
              <w:top w:val="single" w:color="auto" w:sz="4" w:space="0"/>
              <w:left w:val="nil"/>
              <w:bottom w:val="single" w:color="auto" w:sz="4" w:space="0"/>
              <w:right w:val="single" w:color="auto" w:sz="4" w:space="0"/>
            </w:tcBorders>
            <w:vAlign w:val="center"/>
          </w:tcPr>
          <w:p w14:paraId="1DD437CF">
            <w:pPr>
              <w:widowControl/>
              <w:snapToGrid w:val="0"/>
              <w:rPr>
                <w:rFonts w:ascii="Times New Roman" w:hAnsi="Times New Roman"/>
                <w:b/>
                <w:bCs/>
                <w:sz w:val="18"/>
                <w:szCs w:val="18"/>
                <w:highlight w:val="none"/>
              </w:rPr>
            </w:pPr>
          </w:p>
        </w:tc>
        <w:tc>
          <w:tcPr>
            <w:tcW w:w="621" w:type="dxa"/>
            <w:vMerge w:val="continue"/>
            <w:tcBorders>
              <w:top w:val="single" w:color="auto" w:sz="4" w:space="0"/>
              <w:left w:val="nil"/>
              <w:bottom w:val="single" w:color="auto" w:sz="4" w:space="0"/>
              <w:right w:val="single" w:color="auto" w:sz="4" w:space="0"/>
            </w:tcBorders>
            <w:vAlign w:val="center"/>
          </w:tcPr>
          <w:p w14:paraId="09E2B2B7">
            <w:pPr>
              <w:widowControl/>
              <w:snapToGrid w:val="0"/>
              <w:rPr>
                <w:rFonts w:ascii="Times New Roman" w:hAnsi="Times New Roman"/>
                <w:b/>
                <w:bCs/>
                <w:sz w:val="18"/>
                <w:szCs w:val="18"/>
                <w:highlight w:val="none"/>
              </w:rPr>
            </w:pPr>
          </w:p>
        </w:tc>
        <w:tc>
          <w:tcPr>
            <w:tcW w:w="636" w:type="dxa"/>
            <w:vMerge w:val="continue"/>
            <w:tcBorders>
              <w:top w:val="single" w:color="auto" w:sz="4" w:space="0"/>
              <w:left w:val="nil"/>
              <w:bottom w:val="single" w:color="auto" w:sz="4" w:space="0"/>
              <w:right w:val="single" w:color="auto" w:sz="4" w:space="0"/>
            </w:tcBorders>
            <w:vAlign w:val="center"/>
          </w:tcPr>
          <w:p w14:paraId="7C85CB2F">
            <w:pPr>
              <w:widowControl/>
              <w:snapToGrid w:val="0"/>
              <w:rPr>
                <w:rFonts w:ascii="Times New Roman" w:hAnsi="Times New Roman"/>
                <w:b/>
                <w:bCs/>
                <w:sz w:val="18"/>
                <w:szCs w:val="18"/>
                <w:highlight w:val="none"/>
              </w:rPr>
            </w:pPr>
          </w:p>
        </w:tc>
      </w:tr>
      <w:tr w14:paraId="0E924934">
        <w:tblPrEx>
          <w:tblCellMar>
            <w:top w:w="0" w:type="dxa"/>
            <w:left w:w="108" w:type="dxa"/>
            <w:bottom w:w="0" w:type="dxa"/>
            <w:right w:w="108" w:type="dxa"/>
          </w:tblCellMar>
        </w:tblPrEx>
        <w:trPr>
          <w:trHeight w:val="23"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7D59B4">
            <w:pPr>
              <w:widowControl/>
              <w:snapToGrid w:val="0"/>
              <w:jc w:val="center"/>
              <w:rPr>
                <w:rFonts w:ascii="Times New Roman" w:hAnsi="Times New Roman"/>
                <w:sz w:val="18"/>
                <w:szCs w:val="18"/>
                <w:highlight w:val="none"/>
              </w:rPr>
            </w:pPr>
            <w:r>
              <w:rPr>
                <w:rFonts w:ascii="Times New Roman" w:hAnsi="Times New Roman"/>
                <w:sz w:val="18"/>
                <w:szCs w:val="18"/>
                <w:highlight w:val="none"/>
                <w:lang w:val="en-US" w:bidi="ar-SA"/>
              </w:rPr>
              <w:t>22</w:t>
            </w:r>
            <w:r>
              <w:rPr>
                <w:rFonts w:hint="eastAsia" w:ascii="Times New Roman" w:hAnsi="Times New Roman"/>
                <w:sz w:val="18"/>
                <w:szCs w:val="18"/>
                <w:highlight w:val="none"/>
                <w:lang w:val="en-US" w:bidi="ar-SA"/>
              </w:rPr>
              <w:t>3091001</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55E821D2">
            <w:pPr>
              <w:widowControl/>
              <w:autoSpaceDE/>
              <w:autoSpaceDN/>
              <w:adjustRightInd w:val="0"/>
              <w:snapToGrid w:val="0"/>
              <w:spacing w:line="212" w:lineRule="exact"/>
              <w:rPr>
                <w:rFonts w:ascii="Times New Roman" w:hAnsi="Times New Roman"/>
                <w:sz w:val="18"/>
                <w:szCs w:val="18"/>
                <w:highlight w:val="none"/>
                <w:lang w:val="en-US" w:bidi="ar-SA"/>
              </w:rPr>
            </w:pPr>
            <w:r>
              <w:rPr>
                <w:rFonts w:hint="eastAsia" w:ascii="Times New Roman" w:hAnsi="Times New Roman"/>
                <w:sz w:val="18"/>
                <w:szCs w:val="18"/>
                <w:highlight w:val="none"/>
                <w:lang w:val="en-US" w:bidi="ar-SA"/>
              </w:rPr>
              <w:t>大学生心理素质教育</w:t>
            </w:r>
          </w:p>
          <w:p w14:paraId="60D2B76A">
            <w:pPr>
              <w:widowControl/>
              <w:snapToGrid w:val="0"/>
              <w:rPr>
                <w:rFonts w:ascii="Times New Roman" w:hAnsi="Times New Roman"/>
                <w:sz w:val="18"/>
                <w:szCs w:val="18"/>
                <w:highlight w:val="none"/>
              </w:rPr>
            </w:pPr>
            <w:r>
              <w:rPr>
                <w:rFonts w:hint="eastAsia" w:ascii="Times New Roman" w:hAnsi="Times New Roman"/>
                <w:sz w:val="18"/>
                <w:szCs w:val="18"/>
                <w:highlight w:val="none"/>
                <w:lang w:val="en-US" w:bidi="ar-SA"/>
              </w:rPr>
              <w:t>University Students Psychological Quality Education</w:t>
            </w:r>
          </w:p>
        </w:tc>
        <w:tc>
          <w:tcPr>
            <w:tcW w:w="567" w:type="dxa"/>
            <w:tcBorders>
              <w:top w:val="nil"/>
              <w:left w:val="nil"/>
              <w:bottom w:val="single" w:color="auto" w:sz="4" w:space="0"/>
              <w:right w:val="single" w:color="auto" w:sz="4" w:space="0"/>
            </w:tcBorders>
            <w:vAlign w:val="center"/>
          </w:tcPr>
          <w:p w14:paraId="6DB5E64B">
            <w:pPr>
              <w:widowControl/>
              <w:snapToGrid w:val="0"/>
              <w:jc w:val="center"/>
              <w:rPr>
                <w:rFonts w:ascii="Times New Roman" w:hAnsi="Times New Roman"/>
                <w:sz w:val="18"/>
                <w:szCs w:val="18"/>
                <w:highlight w:val="none"/>
              </w:rPr>
            </w:pPr>
            <w:r>
              <w:rPr>
                <w:rFonts w:ascii="Times New Roman" w:hAnsi="Times New Roman"/>
                <w:sz w:val="18"/>
                <w:szCs w:val="18"/>
                <w:highlight w:val="none"/>
              </w:rPr>
              <w:t>2.0</w:t>
            </w:r>
          </w:p>
        </w:tc>
        <w:tc>
          <w:tcPr>
            <w:tcW w:w="734" w:type="dxa"/>
            <w:tcBorders>
              <w:top w:val="nil"/>
              <w:left w:val="nil"/>
              <w:bottom w:val="single" w:color="auto" w:sz="4" w:space="0"/>
              <w:right w:val="single" w:color="auto" w:sz="4" w:space="0"/>
            </w:tcBorders>
            <w:vAlign w:val="center"/>
          </w:tcPr>
          <w:p w14:paraId="410DD36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09" w:type="dxa"/>
            <w:tcBorders>
              <w:top w:val="nil"/>
              <w:left w:val="nil"/>
              <w:bottom w:val="single" w:color="auto" w:sz="4" w:space="0"/>
              <w:right w:val="single" w:color="auto" w:sz="4" w:space="0"/>
            </w:tcBorders>
            <w:vAlign w:val="center"/>
          </w:tcPr>
          <w:p w14:paraId="1214C5FB">
            <w:pPr>
              <w:widowControl/>
              <w:snapToGrid w:val="0"/>
              <w:jc w:val="center"/>
              <w:rPr>
                <w:rFonts w:ascii="Times New Roman" w:hAnsi="Times New Roman"/>
                <w:sz w:val="18"/>
                <w:szCs w:val="18"/>
                <w:highlight w:val="none"/>
              </w:rPr>
            </w:pPr>
            <w:r>
              <w:rPr>
                <w:rFonts w:ascii="Times New Roman" w:hAnsi="Times New Roman"/>
                <w:sz w:val="18"/>
                <w:szCs w:val="18"/>
                <w:highlight w:val="none"/>
              </w:rPr>
              <w:t>32</w:t>
            </w:r>
          </w:p>
        </w:tc>
        <w:tc>
          <w:tcPr>
            <w:tcW w:w="608" w:type="dxa"/>
            <w:tcBorders>
              <w:top w:val="nil"/>
              <w:left w:val="nil"/>
              <w:bottom w:val="single" w:color="auto" w:sz="4" w:space="0"/>
              <w:right w:val="single" w:color="auto" w:sz="4" w:space="0"/>
            </w:tcBorders>
            <w:vAlign w:val="center"/>
          </w:tcPr>
          <w:p w14:paraId="4C28B740">
            <w:pPr>
              <w:widowControl/>
              <w:snapToGrid w:val="0"/>
              <w:jc w:val="center"/>
              <w:rPr>
                <w:rFonts w:ascii="Times New Roman" w:hAnsi="Times New Roman"/>
                <w:sz w:val="18"/>
                <w:szCs w:val="18"/>
                <w:highlight w:val="none"/>
              </w:rPr>
            </w:pPr>
          </w:p>
        </w:tc>
        <w:tc>
          <w:tcPr>
            <w:tcW w:w="626" w:type="dxa"/>
            <w:tcBorders>
              <w:top w:val="nil"/>
              <w:left w:val="nil"/>
              <w:bottom w:val="single" w:color="auto" w:sz="4" w:space="0"/>
              <w:right w:val="single" w:color="auto" w:sz="4" w:space="0"/>
            </w:tcBorders>
            <w:vAlign w:val="center"/>
          </w:tcPr>
          <w:p w14:paraId="30C6C10A">
            <w:pPr>
              <w:widowControl/>
              <w:snapToGrid w:val="0"/>
              <w:jc w:val="center"/>
              <w:rPr>
                <w:rFonts w:ascii="Times New Roman" w:hAnsi="Times New Roman"/>
                <w:sz w:val="18"/>
                <w:szCs w:val="18"/>
                <w:highlight w:val="none"/>
              </w:rPr>
            </w:pPr>
          </w:p>
        </w:tc>
        <w:tc>
          <w:tcPr>
            <w:tcW w:w="653" w:type="dxa"/>
            <w:tcBorders>
              <w:top w:val="nil"/>
              <w:left w:val="nil"/>
              <w:bottom w:val="single" w:color="auto" w:sz="4" w:space="0"/>
              <w:right w:val="single" w:color="auto" w:sz="4" w:space="0"/>
            </w:tcBorders>
            <w:vAlign w:val="center"/>
          </w:tcPr>
          <w:p w14:paraId="45BB8A69">
            <w:pPr>
              <w:widowControl/>
              <w:snapToGrid w:val="0"/>
              <w:jc w:val="center"/>
              <w:rPr>
                <w:rFonts w:ascii="Times New Roman" w:hAnsi="Times New Roman"/>
                <w:sz w:val="18"/>
                <w:szCs w:val="18"/>
                <w:highlight w:val="none"/>
              </w:rPr>
            </w:pPr>
          </w:p>
        </w:tc>
        <w:tc>
          <w:tcPr>
            <w:tcW w:w="621" w:type="dxa"/>
            <w:tcBorders>
              <w:top w:val="nil"/>
              <w:left w:val="nil"/>
              <w:bottom w:val="single" w:color="auto" w:sz="4" w:space="0"/>
              <w:right w:val="single" w:color="auto" w:sz="4" w:space="0"/>
            </w:tcBorders>
            <w:vAlign w:val="center"/>
          </w:tcPr>
          <w:p w14:paraId="580474B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1-2</w:t>
            </w:r>
          </w:p>
        </w:tc>
        <w:tc>
          <w:tcPr>
            <w:tcW w:w="636" w:type="dxa"/>
            <w:tcBorders>
              <w:top w:val="nil"/>
              <w:left w:val="nil"/>
              <w:bottom w:val="single" w:color="auto" w:sz="4" w:space="0"/>
              <w:right w:val="single" w:color="auto" w:sz="4" w:space="0"/>
            </w:tcBorders>
            <w:shd w:val="clear" w:color="auto" w:fill="FFFFFF"/>
            <w:noWrap/>
            <w:vAlign w:val="center"/>
          </w:tcPr>
          <w:p w14:paraId="08DA3247">
            <w:pPr>
              <w:widowControl/>
              <w:snapToGrid w:val="0"/>
              <w:jc w:val="center"/>
              <w:rPr>
                <w:rFonts w:ascii="Times New Roman" w:hAnsi="Times New Roman"/>
                <w:sz w:val="18"/>
                <w:szCs w:val="18"/>
                <w:highlight w:val="none"/>
              </w:rPr>
            </w:pPr>
          </w:p>
        </w:tc>
      </w:tr>
      <w:tr w14:paraId="4F881270">
        <w:tblPrEx>
          <w:tblCellMar>
            <w:top w:w="0" w:type="dxa"/>
            <w:left w:w="108" w:type="dxa"/>
            <w:bottom w:w="0" w:type="dxa"/>
            <w:right w:w="108" w:type="dxa"/>
          </w:tblCellMar>
        </w:tblPrEx>
        <w:trPr>
          <w:trHeight w:val="23"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FFA3B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173091002</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5E2B4B4E">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大学生职业发展与创新创业教育（一）</w:t>
            </w:r>
          </w:p>
          <w:p w14:paraId="21BB8CD7">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College Students' Career Development and Education on Innovation and Entrepreneurship Ⅰ</w:t>
            </w:r>
          </w:p>
        </w:tc>
        <w:tc>
          <w:tcPr>
            <w:tcW w:w="567" w:type="dxa"/>
            <w:tcBorders>
              <w:top w:val="nil"/>
              <w:left w:val="nil"/>
              <w:bottom w:val="single" w:color="auto" w:sz="4" w:space="0"/>
              <w:right w:val="single" w:color="auto" w:sz="4" w:space="0"/>
            </w:tcBorders>
            <w:vAlign w:val="center"/>
          </w:tcPr>
          <w:p w14:paraId="2791AA9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1.5</w:t>
            </w:r>
          </w:p>
        </w:tc>
        <w:tc>
          <w:tcPr>
            <w:tcW w:w="734" w:type="dxa"/>
            <w:tcBorders>
              <w:top w:val="nil"/>
              <w:left w:val="nil"/>
              <w:bottom w:val="single" w:color="auto" w:sz="4" w:space="0"/>
              <w:right w:val="single" w:color="auto" w:sz="4" w:space="0"/>
            </w:tcBorders>
            <w:vAlign w:val="center"/>
          </w:tcPr>
          <w:p w14:paraId="25A9EA9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09" w:type="dxa"/>
            <w:tcBorders>
              <w:top w:val="nil"/>
              <w:left w:val="nil"/>
              <w:bottom w:val="single" w:color="auto" w:sz="4" w:space="0"/>
              <w:right w:val="single" w:color="auto" w:sz="4" w:space="0"/>
            </w:tcBorders>
            <w:vAlign w:val="center"/>
          </w:tcPr>
          <w:p w14:paraId="2A308B9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608" w:type="dxa"/>
            <w:tcBorders>
              <w:top w:val="nil"/>
              <w:left w:val="nil"/>
              <w:bottom w:val="single" w:color="auto" w:sz="4" w:space="0"/>
              <w:right w:val="single" w:color="auto" w:sz="4" w:space="0"/>
            </w:tcBorders>
            <w:vAlign w:val="center"/>
          </w:tcPr>
          <w:p w14:paraId="6B8A5DAF">
            <w:pPr>
              <w:widowControl/>
              <w:snapToGrid w:val="0"/>
              <w:jc w:val="center"/>
              <w:rPr>
                <w:rFonts w:ascii="Times New Roman" w:hAnsi="Times New Roman"/>
                <w:sz w:val="18"/>
                <w:szCs w:val="18"/>
                <w:highlight w:val="none"/>
              </w:rPr>
            </w:pPr>
          </w:p>
        </w:tc>
        <w:tc>
          <w:tcPr>
            <w:tcW w:w="626" w:type="dxa"/>
            <w:tcBorders>
              <w:top w:val="nil"/>
              <w:left w:val="nil"/>
              <w:bottom w:val="single" w:color="auto" w:sz="4" w:space="0"/>
              <w:right w:val="single" w:color="auto" w:sz="4" w:space="0"/>
            </w:tcBorders>
            <w:vAlign w:val="center"/>
          </w:tcPr>
          <w:p w14:paraId="34502BF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653" w:type="dxa"/>
            <w:tcBorders>
              <w:top w:val="nil"/>
              <w:left w:val="nil"/>
              <w:bottom w:val="single" w:color="auto" w:sz="4" w:space="0"/>
              <w:right w:val="single" w:color="auto" w:sz="4" w:space="0"/>
            </w:tcBorders>
            <w:vAlign w:val="center"/>
          </w:tcPr>
          <w:p w14:paraId="32B15201">
            <w:pPr>
              <w:widowControl/>
              <w:snapToGrid w:val="0"/>
              <w:jc w:val="center"/>
              <w:rPr>
                <w:rFonts w:ascii="Times New Roman" w:hAnsi="Times New Roman"/>
                <w:sz w:val="18"/>
                <w:szCs w:val="18"/>
                <w:highlight w:val="none"/>
              </w:rPr>
            </w:pPr>
          </w:p>
        </w:tc>
        <w:tc>
          <w:tcPr>
            <w:tcW w:w="621" w:type="dxa"/>
            <w:tcBorders>
              <w:top w:val="nil"/>
              <w:left w:val="nil"/>
              <w:bottom w:val="single" w:color="auto" w:sz="4" w:space="0"/>
              <w:right w:val="single" w:color="auto" w:sz="4" w:space="0"/>
            </w:tcBorders>
            <w:vAlign w:val="center"/>
          </w:tcPr>
          <w:p w14:paraId="4755A39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36" w:type="dxa"/>
            <w:tcBorders>
              <w:top w:val="nil"/>
              <w:left w:val="nil"/>
              <w:bottom w:val="single" w:color="auto" w:sz="4" w:space="0"/>
              <w:right w:val="single" w:color="auto" w:sz="4" w:space="0"/>
            </w:tcBorders>
            <w:shd w:val="clear" w:color="auto" w:fill="FFFFFF"/>
            <w:noWrap/>
            <w:vAlign w:val="center"/>
          </w:tcPr>
          <w:p w14:paraId="242BC57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467D5BB3">
        <w:tblPrEx>
          <w:tblCellMar>
            <w:top w:w="0" w:type="dxa"/>
            <w:left w:w="108" w:type="dxa"/>
            <w:bottom w:w="0" w:type="dxa"/>
            <w:right w:w="108" w:type="dxa"/>
          </w:tblCellMar>
        </w:tblPrEx>
        <w:trPr>
          <w:trHeight w:val="1270"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3B6C8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173091003</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6E2D1DC0">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大学生职业发展与创新创业教育（二）</w:t>
            </w:r>
          </w:p>
          <w:p w14:paraId="3AC24EAD">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College Students' Career Development and Education on Innovation and Entrepreneurship Ⅱ</w:t>
            </w:r>
          </w:p>
        </w:tc>
        <w:tc>
          <w:tcPr>
            <w:tcW w:w="567" w:type="dxa"/>
            <w:tcBorders>
              <w:top w:val="single" w:color="auto" w:sz="4" w:space="0"/>
              <w:left w:val="nil"/>
              <w:bottom w:val="single" w:color="auto" w:sz="4" w:space="0"/>
              <w:right w:val="single" w:color="auto" w:sz="4" w:space="0"/>
            </w:tcBorders>
            <w:vAlign w:val="center"/>
          </w:tcPr>
          <w:p w14:paraId="1848842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34" w:type="dxa"/>
            <w:tcBorders>
              <w:top w:val="single" w:color="auto" w:sz="4" w:space="0"/>
              <w:left w:val="nil"/>
              <w:bottom w:val="single" w:color="auto" w:sz="4" w:space="0"/>
              <w:right w:val="single" w:color="auto" w:sz="4" w:space="0"/>
            </w:tcBorders>
            <w:vAlign w:val="center"/>
          </w:tcPr>
          <w:p w14:paraId="08206A9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18</w:t>
            </w:r>
          </w:p>
        </w:tc>
        <w:tc>
          <w:tcPr>
            <w:tcW w:w="509" w:type="dxa"/>
            <w:tcBorders>
              <w:top w:val="single" w:color="auto" w:sz="4" w:space="0"/>
              <w:left w:val="nil"/>
              <w:bottom w:val="single" w:color="auto" w:sz="4" w:space="0"/>
              <w:right w:val="single" w:color="auto" w:sz="4" w:space="0"/>
            </w:tcBorders>
            <w:vAlign w:val="center"/>
          </w:tcPr>
          <w:p w14:paraId="1C3FC3E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12</w:t>
            </w:r>
          </w:p>
        </w:tc>
        <w:tc>
          <w:tcPr>
            <w:tcW w:w="608" w:type="dxa"/>
            <w:tcBorders>
              <w:top w:val="single" w:color="auto" w:sz="4" w:space="0"/>
              <w:left w:val="nil"/>
              <w:bottom w:val="single" w:color="auto" w:sz="4" w:space="0"/>
              <w:right w:val="single" w:color="auto" w:sz="4" w:space="0"/>
            </w:tcBorders>
            <w:vAlign w:val="center"/>
          </w:tcPr>
          <w:p w14:paraId="6B962DA0">
            <w:pPr>
              <w:widowControl/>
              <w:snapToGrid w:val="0"/>
              <w:jc w:val="center"/>
              <w:rPr>
                <w:rFonts w:ascii="Times New Roman" w:hAnsi="Times New Roman"/>
                <w:sz w:val="18"/>
                <w:szCs w:val="18"/>
                <w:highlight w:val="none"/>
              </w:rPr>
            </w:pPr>
          </w:p>
        </w:tc>
        <w:tc>
          <w:tcPr>
            <w:tcW w:w="626" w:type="dxa"/>
            <w:tcBorders>
              <w:top w:val="single" w:color="auto" w:sz="4" w:space="0"/>
              <w:left w:val="nil"/>
              <w:bottom w:val="single" w:color="auto" w:sz="4" w:space="0"/>
              <w:right w:val="single" w:color="auto" w:sz="4" w:space="0"/>
            </w:tcBorders>
            <w:vAlign w:val="center"/>
          </w:tcPr>
          <w:p w14:paraId="76F4E90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53" w:type="dxa"/>
            <w:tcBorders>
              <w:top w:val="single" w:color="auto" w:sz="4" w:space="0"/>
              <w:left w:val="nil"/>
              <w:bottom w:val="single" w:color="auto" w:sz="4" w:space="0"/>
              <w:right w:val="single" w:color="auto" w:sz="4" w:space="0"/>
            </w:tcBorders>
            <w:vAlign w:val="center"/>
          </w:tcPr>
          <w:p w14:paraId="07CBD085">
            <w:pPr>
              <w:widowControl/>
              <w:snapToGrid w:val="0"/>
              <w:jc w:val="center"/>
              <w:rPr>
                <w:rFonts w:ascii="Times New Roman" w:hAnsi="Times New Roman"/>
                <w:sz w:val="18"/>
                <w:szCs w:val="18"/>
                <w:highlight w:val="none"/>
              </w:rPr>
            </w:pPr>
          </w:p>
        </w:tc>
        <w:tc>
          <w:tcPr>
            <w:tcW w:w="621" w:type="dxa"/>
            <w:tcBorders>
              <w:top w:val="single" w:color="auto" w:sz="4" w:space="0"/>
              <w:left w:val="nil"/>
              <w:bottom w:val="single" w:color="auto" w:sz="4" w:space="0"/>
              <w:right w:val="single" w:color="auto" w:sz="4" w:space="0"/>
            </w:tcBorders>
            <w:vAlign w:val="center"/>
          </w:tcPr>
          <w:p w14:paraId="7E65016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6" w:type="dxa"/>
            <w:tcBorders>
              <w:top w:val="single" w:color="auto" w:sz="4" w:space="0"/>
              <w:left w:val="nil"/>
              <w:bottom w:val="single" w:color="auto" w:sz="4" w:space="0"/>
              <w:right w:val="single" w:color="auto" w:sz="4" w:space="0"/>
            </w:tcBorders>
            <w:shd w:val="clear" w:color="auto" w:fill="FFFFFF"/>
            <w:noWrap/>
            <w:vAlign w:val="center"/>
          </w:tcPr>
          <w:p w14:paraId="29966DB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4B83F548">
        <w:tblPrEx>
          <w:tblCellMar>
            <w:top w:w="0" w:type="dxa"/>
            <w:left w:w="108" w:type="dxa"/>
            <w:bottom w:w="0" w:type="dxa"/>
            <w:right w:w="108" w:type="dxa"/>
          </w:tblCellMar>
        </w:tblPrEx>
        <w:trPr>
          <w:trHeight w:val="567"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42610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176031021</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59E16EE0">
            <w:pPr>
              <w:widowControl/>
              <w:snapToGrid w:val="0"/>
              <w:rPr>
                <w:rFonts w:ascii="Times New Roman" w:hAnsi="Times New Roman"/>
                <w:sz w:val="18"/>
                <w:szCs w:val="18"/>
                <w:highlight w:val="none"/>
              </w:rPr>
            </w:pPr>
            <w:r>
              <w:rPr>
                <w:rFonts w:hint="eastAsia" w:ascii="Times New Roman" w:hAnsi="Times New Roman"/>
                <w:sz w:val="18"/>
                <w:szCs w:val="18"/>
                <w:highlight w:val="none"/>
              </w:rPr>
              <w:t>廉洁教育概论</w:t>
            </w:r>
          </w:p>
          <w:p w14:paraId="2C298820">
            <w:pPr>
              <w:widowControl/>
              <w:snapToGrid w:val="0"/>
              <w:rPr>
                <w:rFonts w:ascii="Times New Roman" w:hAnsi="Times New Roman"/>
                <w:sz w:val="18"/>
                <w:szCs w:val="18"/>
                <w:highlight w:val="none"/>
              </w:rPr>
            </w:pPr>
            <w:r>
              <w:rPr>
                <w:rFonts w:hint="eastAsia" w:ascii="Times New Roman" w:hAnsi="Times New Roman"/>
                <w:sz w:val="18"/>
                <w:szCs w:val="18"/>
                <w:highlight w:val="none"/>
              </w:rPr>
              <w:t>Overview of Probity Education</w:t>
            </w:r>
          </w:p>
        </w:tc>
        <w:tc>
          <w:tcPr>
            <w:tcW w:w="567" w:type="dxa"/>
            <w:tcBorders>
              <w:top w:val="nil"/>
              <w:left w:val="nil"/>
              <w:bottom w:val="single" w:color="auto" w:sz="4" w:space="0"/>
              <w:right w:val="single" w:color="auto" w:sz="4" w:space="0"/>
            </w:tcBorders>
            <w:vAlign w:val="center"/>
          </w:tcPr>
          <w:p w14:paraId="4A46866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0.5</w:t>
            </w:r>
          </w:p>
        </w:tc>
        <w:tc>
          <w:tcPr>
            <w:tcW w:w="734" w:type="dxa"/>
            <w:tcBorders>
              <w:top w:val="nil"/>
              <w:left w:val="nil"/>
              <w:bottom w:val="single" w:color="auto" w:sz="4" w:space="0"/>
              <w:right w:val="single" w:color="auto" w:sz="4" w:space="0"/>
            </w:tcBorders>
            <w:vAlign w:val="center"/>
          </w:tcPr>
          <w:p w14:paraId="5A022B1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18</w:t>
            </w:r>
          </w:p>
        </w:tc>
        <w:tc>
          <w:tcPr>
            <w:tcW w:w="509" w:type="dxa"/>
            <w:tcBorders>
              <w:top w:val="nil"/>
              <w:left w:val="nil"/>
              <w:bottom w:val="single" w:color="auto" w:sz="4" w:space="0"/>
              <w:right w:val="single" w:color="auto" w:sz="4" w:space="0"/>
            </w:tcBorders>
            <w:vAlign w:val="center"/>
          </w:tcPr>
          <w:p w14:paraId="19EF7B1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9</w:t>
            </w:r>
          </w:p>
        </w:tc>
        <w:tc>
          <w:tcPr>
            <w:tcW w:w="608" w:type="dxa"/>
            <w:tcBorders>
              <w:top w:val="nil"/>
              <w:left w:val="nil"/>
              <w:bottom w:val="single" w:color="auto" w:sz="4" w:space="0"/>
              <w:right w:val="single" w:color="auto" w:sz="4" w:space="0"/>
            </w:tcBorders>
            <w:vAlign w:val="center"/>
          </w:tcPr>
          <w:p w14:paraId="17C05FB4">
            <w:pPr>
              <w:widowControl/>
              <w:snapToGrid w:val="0"/>
              <w:jc w:val="center"/>
              <w:rPr>
                <w:rFonts w:ascii="Times New Roman" w:hAnsi="Times New Roman"/>
                <w:sz w:val="18"/>
                <w:szCs w:val="18"/>
                <w:highlight w:val="none"/>
              </w:rPr>
            </w:pPr>
          </w:p>
        </w:tc>
        <w:tc>
          <w:tcPr>
            <w:tcW w:w="626" w:type="dxa"/>
            <w:tcBorders>
              <w:top w:val="nil"/>
              <w:left w:val="nil"/>
              <w:bottom w:val="single" w:color="auto" w:sz="4" w:space="0"/>
              <w:right w:val="single" w:color="auto" w:sz="4" w:space="0"/>
            </w:tcBorders>
            <w:vAlign w:val="center"/>
          </w:tcPr>
          <w:p w14:paraId="1E996AF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9</w:t>
            </w:r>
          </w:p>
        </w:tc>
        <w:tc>
          <w:tcPr>
            <w:tcW w:w="653" w:type="dxa"/>
            <w:tcBorders>
              <w:top w:val="nil"/>
              <w:left w:val="nil"/>
              <w:bottom w:val="single" w:color="auto" w:sz="4" w:space="0"/>
              <w:right w:val="single" w:color="auto" w:sz="4" w:space="0"/>
            </w:tcBorders>
            <w:shd w:val="clear" w:color="auto" w:fill="FFFFFF"/>
            <w:vAlign w:val="center"/>
          </w:tcPr>
          <w:p w14:paraId="18A500F6">
            <w:pPr>
              <w:widowControl/>
              <w:snapToGrid w:val="0"/>
              <w:jc w:val="center"/>
              <w:rPr>
                <w:rFonts w:ascii="Times New Roman" w:hAnsi="Times New Roman"/>
                <w:sz w:val="18"/>
                <w:szCs w:val="18"/>
                <w:highlight w:val="none"/>
              </w:rPr>
            </w:pPr>
          </w:p>
        </w:tc>
        <w:tc>
          <w:tcPr>
            <w:tcW w:w="621" w:type="dxa"/>
            <w:tcBorders>
              <w:top w:val="nil"/>
              <w:left w:val="nil"/>
              <w:bottom w:val="single" w:color="auto" w:sz="4" w:space="0"/>
              <w:right w:val="single" w:color="auto" w:sz="4" w:space="0"/>
            </w:tcBorders>
            <w:shd w:val="clear" w:color="auto" w:fill="FFFFFF"/>
            <w:vAlign w:val="center"/>
          </w:tcPr>
          <w:p w14:paraId="0CB70E8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6" w:type="dxa"/>
            <w:tcBorders>
              <w:top w:val="nil"/>
              <w:left w:val="nil"/>
              <w:bottom w:val="single" w:color="auto" w:sz="4" w:space="0"/>
              <w:right w:val="single" w:color="auto" w:sz="4" w:space="0"/>
            </w:tcBorders>
            <w:shd w:val="clear" w:color="auto" w:fill="FFFFFF"/>
            <w:noWrap/>
            <w:vAlign w:val="center"/>
          </w:tcPr>
          <w:p w14:paraId="6E972DCF">
            <w:pPr>
              <w:widowControl/>
              <w:snapToGrid w:val="0"/>
              <w:jc w:val="center"/>
              <w:rPr>
                <w:rFonts w:ascii="Times New Roman" w:hAnsi="Times New Roman"/>
                <w:sz w:val="18"/>
                <w:szCs w:val="18"/>
                <w:highlight w:val="none"/>
              </w:rPr>
            </w:pPr>
          </w:p>
        </w:tc>
      </w:tr>
      <w:tr w14:paraId="1A14A701">
        <w:tblPrEx>
          <w:tblCellMar>
            <w:top w:w="0" w:type="dxa"/>
            <w:left w:w="108" w:type="dxa"/>
            <w:bottom w:w="0" w:type="dxa"/>
            <w:right w:w="108" w:type="dxa"/>
          </w:tblCellMar>
        </w:tblPrEx>
        <w:trPr>
          <w:trHeight w:val="567"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B50C5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175011001</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5E4C22B8">
            <w:pPr>
              <w:widowControl/>
              <w:snapToGrid w:val="0"/>
              <w:rPr>
                <w:rFonts w:ascii="Times New Roman" w:hAnsi="Times New Roman"/>
                <w:sz w:val="18"/>
                <w:szCs w:val="18"/>
                <w:highlight w:val="none"/>
              </w:rPr>
            </w:pPr>
            <w:r>
              <w:rPr>
                <w:rFonts w:hint="eastAsia" w:ascii="Times New Roman" w:hAnsi="Times New Roman"/>
                <w:sz w:val="18"/>
                <w:szCs w:val="18"/>
                <w:highlight w:val="none"/>
              </w:rPr>
              <w:t>文献信息检索</w:t>
            </w:r>
          </w:p>
          <w:p w14:paraId="2B087D6A">
            <w:pPr>
              <w:widowControl/>
              <w:snapToGrid w:val="0"/>
              <w:rPr>
                <w:rFonts w:ascii="Times New Roman" w:hAnsi="Times New Roman"/>
                <w:sz w:val="18"/>
                <w:szCs w:val="18"/>
                <w:highlight w:val="none"/>
              </w:rPr>
            </w:pPr>
            <w:r>
              <w:rPr>
                <w:rFonts w:hint="eastAsia" w:ascii="Times New Roman" w:hAnsi="Times New Roman"/>
                <w:sz w:val="18"/>
                <w:szCs w:val="18"/>
                <w:highlight w:val="none"/>
              </w:rPr>
              <w:t>Document Retrieval</w:t>
            </w:r>
          </w:p>
        </w:tc>
        <w:tc>
          <w:tcPr>
            <w:tcW w:w="567" w:type="dxa"/>
            <w:tcBorders>
              <w:top w:val="nil"/>
              <w:left w:val="nil"/>
              <w:bottom w:val="single" w:color="auto" w:sz="4" w:space="0"/>
              <w:right w:val="single" w:color="auto" w:sz="4" w:space="0"/>
            </w:tcBorders>
            <w:vAlign w:val="center"/>
          </w:tcPr>
          <w:p w14:paraId="4945C6A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34" w:type="dxa"/>
            <w:tcBorders>
              <w:top w:val="nil"/>
              <w:left w:val="nil"/>
              <w:bottom w:val="single" w:color="auto" w:sz="4" w:space="0"/>
              <w:right w:val="single" w:color="auto" w:sz="4" w:space="0"/>
            </w:tcBorders>
            <w:vAlign w:val="center"/>
          </w:tcPr>
          <w:p w14:paraId="4440D50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509" w:type="dxa"/>
            <w:tcBorders>
              <w:top w:val="nil"/>
              <w:left w:val="nil"/>
              <w:bottom w:val="single" w:color="auto" w:sz="4" w:space="0"/>
              <w:right w:val="single" w:color="auto" w:sz="4" w:space="0"/>
            </w:tcBorders>
            <w:vAlign w:val="center"/>
          </w:tcPr>
          <w:p w14:paraId="61DBBC4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608" w:type="dxa"/>
            <w:tcBorders>
              <w:top w:val="nil"/>
              <w:left w:val="nil"/>
              <w:bottom w:val="single" w:color="auto" w:sz="4" w:space="0"/>
              <w:right w:val="single" w:color="auto" w:sz="4" w:space="0"/>
            </w:tcBorders>
            <w:vAlign w:val="center"/>
          </w:tcPr>
          <w:p w14:paraId="35EA7372">
            <w:pPr>
              <w:widowControl/>
              <w:snapToGrid w:val="0"/>
              <w:jc w:val="center"/>
              <w:rPr>
                <w:rFonts w:ascii="Times New Roman" w:hAnsi="Times New Roman"/>
                <w:sz w:val="18"/>
                <w:szCs w:val="18"/>
                <w:highlight w:val="none"/>
              </w:rPr>
            </w:pPr>
          </w:p>
        </w:tc>
        <w:tc>
          <w:tcPr>
            <w:tcW w:w="626" w:type="dxa"/>
            <w:tcBorders>
              <w:top w:val="nil"/>
              <w:left w:val="nil"/>
              <w:bottom w:val="single" w:color="auto" w:sz="4" w:space="0"/>
              <w:right w:val="single" w:color="auto" w:sz="4" w:space="0"/>
            </w:tcBorders>
            <w:vAlign w:val="center"/>
          </w:tcPr>
          <w:p w14:paraId="791C8E76">
            <w:pPr>
              <w:widowControl/>
              <w:snapToGrid w:val="0"/>
              <w:jc w:val="center"/>
              <w:rPr>
                <w:rFonts w:ascii="Times New Roman" w:hAnsi="Times New Roman"/>
                <w:sz w:val="18"/>
                <w:szCs w:val="18"/>
                <w:highlight w:val="none"/>
              </w:rPr>
            </w:pPr>
          </w:p>
        </w:tc>
        <w:tc>
          <w:tcPr>
            <w:tcW w:w="653" w:type="dxa"/>
            <w:tcBorders>
              <w:top w:val="nil"/>
              <w:left w:val="nil"/>
              <w:bottom w:val="single" w:color="auto" w:sz="4" w:space="0"/>
              <w:right w:val="single" w:color="auto" w:sz="4" w:space="0"/>
            </w:tcBorders>
            <w:shd w:val="clear" w:color="auto" w:fill="FFFFFF"/>
            <w:vAlign w:val="center"/>
          </w:tcPr>
          <w:p w14:paraId="4A701963">
            <w:pPr>
              <w:widowControl/>
              <w:snapToGrid w:val="0"/>
              <w:jc w:val="center"/>
              <w:rPr>
                <w:rFonts w:ascii="Times New Roman" w:hAnsi="Times New Roman"/>
                <w:sz w:val="18"/>
                <w:szCs w:val="18"/>
                <w:highlight w:val="none"/>
              </w:rPr>
            </w:pPr>
          </w:p>
        </w:tc>
        <w:tc>
          <w:tcPr>
            <w:tcW w:w="621" w:type="dxa"/>
            <w:tcBorders>
              <w:top w:val="nil"/>
              <w:left w:val="nil"/>
              <w:bottom w:val="single" w:color="auto" w:sz="4" w:space="0"/>
              <w:right w:val="single" w:color="auto" w:sz="4" w:space="0"/>
            </w:tcBorders>
            <w:shd w:val="clear" w:color="auto" w:fill="FFFFFF"/>
            <w:vAlign w:val="center"/>
          </w:tcPr>
          <w:p w14:paraId="6C9F391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6" w:type="dxa"/>
            <w:tcBorders>
              <w:top w:val="nil"/>
              <w:left w:val="nil"/>
              <w:bottom w:val="single" w:color="auto" w:sz="4" w:space="0"/>
              <w:right w:val="single" w:color="auto" w:sz="4" w:space="0"/>
            </w:tcBorders>
            <w:shd w:val="clear" w:color="auto" w:fill="FFFFFF"/>
            <w:noWrap/>
          </w:tcPr>
          <w:p w14:paraId="68F1BAFC">
            <w:pPr>
              <w:widowControl/>
              <w:snapToGrid w:val="0"/>
              <w:jc w:val="center"/>
              <w:rPr>
                <w:rFonts w:ascii="Times New Roman" w:hAnsi="Times New Roman"/>
                <w:sz w:val="18"/>
                <w:szCs w:val="18"/>
                <w:highlight w:val="none"/>
              </w:rPr>
            </w:pPr>
          </w:p>
        </w:tc>
      </w:tr>
      <w:tr w14:paraId="74E8C5C6">
        <w:tblPrEx>
          <w:tblCellMar>
            <w:top w:w="0" w:type="dxa"/>
            <w:left w:w="108" w:type="dxa"/>
            <w:bottom w:w="0" w:type="dxa"/>
            <w:right w:w="108" w:type="dxa"/>
          </w:tblCellMar>
        </w:tblPrEx>
        <w:trPr>
          <w:trHeight w:val="567"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5DE41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176080534</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2629CBCB">
            <w:pPr>
              <w:widowControl/>
              <w:snapToGrid w:val="0"/>
              <w:rPr>
                <w:rFonts w:ascii="Times New Roman" w:hAnsi="Times New Roman"/>
                <w:sz w:val="18"/>
                <w:szCs w:val="18"/>
                <w:highlight w:val="none"/>
              </w:rPr>
            </w:pPr>
            <w:r>
              <w:rPr>
                <w:rFonts w:hint="eastAsia" w:ascii="Times New Roman" w:hAnsi="Times New Roman"/>
                <w:sz w:val="18"/>
                <w:szCs w:val="18"/>
                <w:highlight w:val="none"/>
              </w:rPr>
              <w:t>新生研讨课</w:t>
            </w:r>
          </w:p>
          <w:p w14:paraId="5595745D">
            <w:pPr>
              <w:widowControl/>
              <w:snapToGrid w:val="0"/>
              <w:rPr>
                <w:rFonts w:ascii="Times New Roman" w:hAnsi="Times New Roman"/>
                <w:sz w:val="18"/>
                <w:szCs w:val="18"/>
                <w:highlight w:val="none"/>
              </w:rPr>
            </w:pPr>
            <w:r>
              <w:rPr>
                <w:rFonts w:hint="eastAsia" w:ascii="Times New Roman" w:hAnsi="Times New Roman"/>
                <w:sz w:val="18"/>
                <w:szCs w:val="18"/>
                <w:highlight w:val="none"/>
              </w:rPr>
              <w:t>Freshman Seminars</w:t>
            </w:r>
          </w:p>
        </w:tc>
        <w:tc>
          <w:tcPr>
            <w:tcW w:w="567" w:type="dxa"/>
            <w:tcBorders>
              <w:top w:val="single" w:color="auto" w:sz="4" w:space="0"/>
              <w:left w:val="single" w:color="auto" w:sz="4" w:space="0"/>
              <w:bottom w:val="single" w:color="auto" w:sz="4" w:space="0"/>
              <w:right w:val="single" w:color="auto" w:sz="4" w:space="0"/>
            </w:tcBorders>
            <w:vAlign w:val="center"/>
          </w:tcPr>
          <w:p w14:paraId="2E0A22D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34" w:type="dxa"/>
            <w:tcBorders>
              <w:top w:val="single" w:color="auto" w:sz="4" w:space="0"/>
              <w:left w:val="single" w:color="auto" w:sz="4" w:space="0"/>
              <w:bottom w:val="single" w:color="auto" w:sz="4" w:space="0"/>
              <w:right w:val="single" w:color="auto" w:sz="4" w:space="0"/>
            </w:tcBorders>
            <w:vAlign w:val="center"/>
          </w:tcPr>
          <w:p w14:paraId="33D614F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509" w:type="dxa"/>
            <w:tcBorders>
              <w:top w:val="single" w:color="auto" w:sz="4" w:space="0"/>
              <w:left w:val="single" w:color="auto" w:sz="4" w:space="0"/>
              <w:bottom w:val="single" w:color="auto" w:sz="4" w:space="0"/>
              <w:right w:val="single" w:color="auto" w:sz="4" w:space="0"/>
            </w:tcBorders>
            <w:vAlign w:val="center"/>
          </w:tcPr>
          <w:p w14:paraId="63DA3A0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608" w:type="dxa"/>
            <w:tcBorders>
              <w:top w:val="single" w:color="auto" w:sz="4" w:space="0"/>
              <w:left w:val="single" w:color="auto" w:sz="4" w:space="0"/>
              <w:bottom w:val="single" w:color="auto" w:sz="4" w:space="0"/>
              <w:right w:val="single" w:color="auto" w:sz="4" w:space="0"/>
            </w:tcBorders>
            <w:shd w:val="clear" w:color="auto" w:fill="FFFFFF"/>
            <w:vAlign w:val="center"/>
          </w:tcPr>
          <w:p w14:paraId="1A20BF4E">
            <w:pPr>
              <w:widowControl/>
              <w:snapToGrid w:val="0"/>
              <w:jc w:val="center"/>
              <w:rPr>
                <w:rFonts w:ascii="Times New Roman" w:hAnsi="Times New Roman"/>
                <w:sz w:val="18"/>
                <w:szCs w:val="18"/>
                <w:highlight w:val="none"/>
              </w:rPr>
            </w:pPr>
          </w:p>
        </w:tc>
        <w:tc>
          <w:tcPr>
            <w:tcW w:w="626" w:type="dxa"/>
            <w:tcBorders>
              <w:top w:val="single" w:color="auto" w:sz="4" w:space="0"/>
              <w:left w:val="single" w:color="auto" w:sz="4" w:space="0"/>
              <w:bottom w:val="single" w:color="auto" w:sz="4" w:space="0"/>
              <w:right w:val="single" w:color="auto" w:sz="4" w:space="0"/>
            </w:tcBorders>
            <w:shd w:val="clear" w:color="auto" w:fill="FFFFFF"/>
            <w:vAlign w:val="center"/>
          </w:tcPr>
          <w:p w14:paraId="4A5218B8">
            <w:pPr>
              <w:widowControl/>
              <w:snapToGrid w:val="0"/>
              <w:jc w:val="center"/>
              <w:rPr>
                <w:rFonts w:ascii="Times New Roman" w:hAnsi="Times New Roman"/>
                <w:sz w:val="18"/>
                <w:szCs w:val="18"/>
                <w:highlight w:val="none"/>
              </w:rPr>
            </w:pPr>
          </w:p>
        </w:tc>
        <w:tc>
          <w:tcPr>
            <w:tcW w:w="653" w:type="dxa"/>
            <w:tcBorders>
              <w:top w:val="single" w:color="auto" w:sz="4" w:space="0"/>
              <w:left w:val="single" w:color="auto" w:sz="4" w:space="0"/>
              <w:bottom w:val="single" w:color="auto" w:sz="4" w:space="0"/>
              <w:right w:val="single" w:color="auto" w:sz="4" w:space="0"/>
            </w:tcBorders>
            <w:shd w:val="clear" w:color="auto" w:fill="FFFFFF"/>
            <w:vAlign w:val="center"/>
          </w:tcPr>
          <w:p w14:paraId="7F701FE1">
            <w:pPr>
              <w:widowControl/>
              <w:snapToGrid w:val="0"/>
              <w:jc w:val="center"/>
              <w:rPr>
                <w:rFonts w:ascii="Times New Roman" w:hAnsi="Times New Roman"/>
                <w:sz w:val="18"/>
                <w:szCs w:val="18"/>
                <w:highlight w:val="none"/>
              </w:rPr>
            </w:pPr>
          </w:p>
        </w:tc>
        <w:tc>
          <w:tcPr>
            <w:tcW w:w="621" w:type="dxa"/>
            <w:tcBorders>
              <w:top w:val="single" w:color="auto" w:sz="4" w:space="0"/>
              <w:left w:val="single" w:color="auto" w:sz="4" w:space="0"/>
              <w:bottom w:val="single" w:color="auto" w:sz="4" w:space="0"/>
              <w:right w:val="single" w:color="auto" w:sz="4" w:space="0"/>
            </w:tcBorders>
            <w:shd w:val="clear" w:color="auto" w:fill="FFFFFF"/>
            <w:vAlign w:val="center"/>
          </w:tcPr>
          <w:p w14:paraId="1784D18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9D4C3B">
            <w:pPr>
              <w:widowControl/>
              <w:snapToGrid w:val="0"/>
              <w:rPr>
                <w:rFonts w:ascii="Times New Roman" w:hAnsi="Times New Roman"/>
                <w:sz w:val="18"/>
                <w:szCs w:val="18"/>
                <w:highlight w:val="none"/>
              </w:rPr>
            </w:pPr>
          </w:p>
        </w:tc>
      </w:tr>
      <w:tr w14:paraId="054ED6B2">
        <w:tblPrEx>
          <w:tblCellMar>
            <w:top w:w="0" w:type="dxa"/>
            <w:left w:w="108" w:type="dxa"/>
            <w:bottom w:w="0" w:type="dxa"/>
            <w:right w:w="108" w:type="dxa"/>
          </w:tblCellMar>
        </w:tblPrEx>
        <w:trPr>
          <w:trHeight w:val="567"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28C3D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7B45493D">
            <w:pPr>
              <w:widowControl/>
              <w:snapToGrid w:val="0"/>
              <w:rPr>
                <w:rFonts w:ascii="Times New Roman" w:hAnsi="Times New Roman"/>
                <w:sz w:val="18"/>
                <w:szCs w:val="18"/>
                <w:highlight w:val="none"/>
              </w:rPr>
            </w:pPr>
          </w:p>
        </w:tc>
        <w:tc>
          <w:tcPr>
            <w:tcW w:w="567" w:type="dxa"/>
            <w:tcBorders>
              <w:top w:val="nil"/>
              <w:left w:val="nil"/>
              <w:bottom w:val="single" w:color="auto" w:sz="4" w:space="0"/>
              <w:right w:val="single" w:color="auto" w:sz="4" w:space="0"/>
            </w:tcBorders>
            <w:shd w:val="clear" w:color="auto" w:fill="FFFFFF"/>
            <w:vAlign w:val="center"/>
          </w:tcPr>
          <w:p w14:paraId="74031E3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=SUM(ABOVE) </w:instrText>
            </w:r>
            <w:r>
              <w:rPr>
                <w:rFonts w:hint="eastAsia" w:ascii="Times New Roman" w:hAnsi="Times New Roman"/>
                <w:sz w:val="18"/>
                <w:szCs w:val="18"/>
                <w:highlight w:val="none"/>
              </w:rPr>
              <w:fldChar w:fldCharType="separate"/>
            </w:r>
            <w:r>
              <w:rPr>
                <w:rFonts w:ascii="Times New Roman" w:hAnsi="Times New Roman"/>
                <w:sz w:val="18"/>
                <w:szCs w:val="18"/>
                <w:highlight w:val="none"/>
              </w:rPr>
              <w:t>7</w:t>
            </w:r>
            <w:r>
              <w:rPr>
                <w:rFonts w:hint="eastAsia" w:ascii="Times New Roman" w:hAnsi="Times New Roman"/>
                <w:sz w:val="18"/>
                <w:szCs w:val="18"/>
                <w:highlight w:val="none"/>
              </w:rPr>
              <w:fldChar w:fldCharType="end"/>
            </w:r>
          </w:p>
        </w:tc>
        <w:tc>
          <w:tcPr>
            <w:tcW w:w="734" w:type="dxa"/>
            <w:tcBorders>
              <w:top w:val="nil"/>
              <w:left w:val="nil"/>
              <w:bottom w:val="single" w:color="auto" w:sz="4" w:space="0"/>
              <w:right w:val="single" w:color="auto" w:sz="4" w:space="0"/>
            </w:tcBorders>
            <w:shd w:val="clear" w:color="auto" w:fill="FFFFFF"/>
            <w:vAlign w:val="center"/>
          </w:tcPr>
          <w:p w14:paraId="628324A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132</w:t>
            </w:r>
          </w:p>
        </w:tc>
        <w:tc>
          <w:tcPr>
            <w:tcW w:w="509" w:type="dxa"/>
            <w:tcBorders>
              <w:top w:val="nil"/>
              <w:left w:val="nil"/>
              <w:bottom w:val="single" w:color="auto" w:sz="4" w:space="0"/>
              <w:right w:val="single" w:color="auto" w:sz="4" w:space="0"/>
            </w:tcBorders>
            <w:shd w:val="clear" w:color="auto" w:fill="FFFFFF"/>
            <w:vAlign w:val="center"/>
          </w:tcPr>
          <w:p w14:paraId="64E8D767">
            <w:pPr>
              <w:widowControl/>
              <w:snapToGrid w:val="0"/>
              <w:jc w:val="center"/>
              <w:rPr>
                <w:rFonts w:ascii="Times New Roman" w:hAnsi="Times New Roman"/>
                <w:sz w:val="18"/>
                <w:szCs w:val="18"/>
                <w:highlight w:val="none"/>
              </w:rPr>
            </w:pPr>
            <w:r>
              <w:rPr>
                <w:rFonts w:ascii="Times New Roman" w:hAnsi="Times New Roman"/>
                <w:sz w:val="18"/>
                <w:szCs w:val="18"/>
                <w:highlight w:val="none"/>
              </w:rPr>
              <w:t>101</w:t>
            </w:r>
          </w:p>
        </w:tc>
        <w:tc>
          <w:tcPr>
            <w:tcW w:w="608" w:type="dxa"/>
            <w:tcBorders>
              <w:top w:val="nil"/>
              <w:left w:val="nil"/>
              <w:bottom w:val="single" w:color="auto" w:sz="4" w:space="0"/>
              <w:right w:val="single" w:color="auto" w:sz="4" w:space="0"/>
            </w:tcBorders>
            <w:shd w:val="clear" w:color="auto" w:fill="FFFFFF"/>
            <w:vAlign w:val="center"/>
          </w:tcPr>
          <w:p w14:paraId="42CB735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626" w:type="dxa"/>
            <w:tcBorders>
              <w:top w:val="nil"/>
              <w:left w:val="nil"/>
              <w:bottom w:val="single" w:color="auto" w:sz="4" w:space="0"/>
              <w:right w:val="single" w:color="auto" w:sz="4" w:space="0"/>
            </w:tcBorders>
            <w:shd w:val="clear" w:color="auto" w:fill="FFFFFF"/>
            <w:vAlign w:val="center"/>
          </w:tcPr>
          <w:p w14:paraId="2EA2C730">
            <w:pPr>
              <w:widowControl/>
              <w:snapToGrid w:val="0"/>
              <w:jc w:val="center"/>
              <w:rPr>
                <w:rFonts w:ascii="Times New Roman" w:hAnsi="Times New Roman"/>
                <w:sz w:val="18"/>
                <w:szCs w:val="18"/>
                <w:highlight w:val="none"/>
              </w:rPr>
            </w:pPr>
            <w:r>
              <w:rPr>
                <w:rFonts w:ascii="Times New Roman" w:hAnsi="Times New Roman"/>
                <w:sz w:val="18"/>
                <w:szCs w:val="18"/>
                <w:highlight w:val="none"/>
              </w:rPr>
              <w:t>31</w:t>
            </w:r>
          </w:p>
        </w:tc>
        <w:tc>
          <w:tcPr>
            <w:tcW w:w="653" w:type="dxa"/>
            <w:tcBorders>
              <w:top w:val="nil"/>
              <w:left w:val="nil"/>
              <w:bottom w:val="single" w:color="auto" w:sz="4" w:space="0"/>
              <w:right w:val="single" w:color="auto" w:sz="4" w:space="0"/>
            </w:tcBorders>
            <w:shd w:val="clear" w:color="auto" w:fill="FFFFFF"/>
            <w:noWrap/>
            <w:vAlign w:val="center"/>
          </w:tcPr>
          <w:p w14:paraId="36163239">
            <w:pPr>
              <w:widowControl/>
              <w:snapToGrid w:val="0"/>
              <w:jc w:val="center"/>
              <w:rPr>
                <w:rFonts w:ascii="Times New Roman" w:hAnsi="Times New Roman"/>
                <w:sz w:val="18"/>
                <w:szCs w:val="18"/>
                <w:highlight w:val="none"/>
              </w:rPr>
            </w:pPr>
          </w:p>
        </w:tc>
        <w:tc>
          <w:tcPr>
            <w:tcW w:w="621" w:type="dxa"/>
            <w:tcBorders>
              <w:top w:val="nil"/>
              <w:left w:val="nil"/>
              <w:bottom w:val="single" w:color="auto" w:sz="4" w:space="0"/>
              <w:right w:val="single" w:color="auto" w:sz="4" w:space="0"/>
            </w:tcBorders>
            <w:shd w:val="clear" w:color="auto" w:fill="FFFFFF"/>
            <w:vAlign w:val="center"/>
          </w:tcPr>
          <w:p w14:paraId="3041E82A">
            <w:pPr>
              <w:widowControl/>
              <w:snapToGrid w:val="0"/>
              <w:jc w:val="center"/>
              <w:rPr>
                <w:rFonts w:ascii="Times New Roman" w:hAnsi="Times New Roman"/>
                <w:sz w:val="18"/>
                <w:szCs w:val="18"/>
                <w:highlight w:val="none"/>
              </w:rPr>
            </w:pPr>
          </w:p>
        </w:tc>
        <w:tc>
          <w:tcPr>
            <w:tcW w:w="636" w:type="dxa"/>
            <w:tcBorders>
              <w:top w:val="nil"/>
              <w:left w:val="nil"/>
              <w:bottom w:val="single" w:color="auto" w:sz="4" w:space="0"/>
              <w:right w:val="single" w:color="auto" w:sz="4" w:space="0"/>
            </w:tcBorders>
            <w:shd w:val="clear" w:color="auto" w:fill="FFFFFF"/>
            <w:noWrap/>
            <w:vAlign w:val="center"/>
          </w:tcPr>
          <w:p w14:paraId="20C6EFEA">
            <w:pPr>
              <w:widowControl/>
              <w:snapToGrid w:val="0"/>
              <w:rPr>
                <w:rFonts w:ascii="Times New Roman" w:hAnsi="Times New Roman"/>
                <w:sz w:val="18"/>
                <w:szCs w:val="18"/>
                <w:highlight w:val="none"/>
              </w:rPr>
            </w:pPr>
          </w:p>
        </w:tc>
      </w:tr>
      <w:tr w14:paraId="7E7EDC87">
        <w:tblPrEx>
          <w:tblCellMar>
            <w:top w:w="0" w:type="dxa"/>
            <w:left w:w="108" w:type="dxa"/>
            <w:bottom w:w="0" w:type="dxa"/>
            <w:right w:w="108" w:type="dxa"/>
          </w:tblCellMar>
        </w:tblPrEx>
        <w:trPr>
          <w:trHeight w:val="567"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vAlign w:val="center"/>
          </w:tcPr>
          <w:p w14:paraId="287018D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175071004</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30DD8ABE">
            <w:pPr>
              <w:widowControl/>
              <w:snapToGrid w:val="0"/>
              <w:rPr>
                <w:rFonts w:ascii="Times New Roman" w:hAnsi="Times New Roman"/>
                <w:sz w:val="18"/>
                <w:szCs w:val="18"/>
                <w:highlight w:val="none"/>
              </w:rPr>
            </w:pPr>
            <w:r>
              <w:rPr>
                <w:rFonts w:hint="eastAsia" w:ascii="Times New Roman" w:hAnsi="Times New Roman"/>
                <w:sz w:val="18"/>
                <w:szCs w:val="18"/>
                <w:highlight w:val="none"/>
              </w:rPr>
              <w:t>工程训练</w:t>
            </w:r>
          </w:p>
          <w:p w14:paraId="49730F9C">
            <w:pPr>
              <w:widowControl/>
              <w:snapToGrid w:val="0"/>
              <w:rPr>
                <w:rFonts w:ascii="Times New Roman" w:hAnsi="Times New Roman"/>
                <w:sz w:val="18"/>
                <w:szCs w:val="18"/>
                <w:highlight w:val="none"/>
              </w:rPr>
            </w:pPr>
            <w:r>
              <w:rPr>
                <w:rFonts w:hint="eastAsia" w:ascii="Times New Roman" w:hAnsi="Times New Roman"/>
                <w:sz w:val="18"/>
                <w:szCs w:val="18"/>
                <w:highlight w:val="none"/>
              </w:rPr>
              <w:t xml:space="preserve">Engineering Training  </w:t>
            </w:r>
          </w:p>
        </w:tc>
        <w:tc>
          <w:tcPr>
            <w:tcW w:w="567" w:type="dxa"/>
            <w:tcBorders>
              <w:top w:val="nil"/>
              <w:left w:val="nil"/>
              <w:bottom w:val="single" w:color="auto" w:sz="4" w:space="0"/>
              <w:right w:val="single" w:color="auto" w:sz="4" w:space="0"/>
            </w:tcBorders>
            <w:shd w:val="clear" w:color="auto" w:fill="FFFFFF"/>
            <w:vAlign w:val="center"/>
          </w:tcPr>
          <w:p w14:paraId="224F8B5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34" w:type="dxa"/>
            <w:tcBorders>
              <w:top w:val="nil"/>
              <w:left w:val="nil"/>
              <w:bottom w:val="single" w:color="auto" w:sz="4" w:space="0"/>
              <w:right w:val="single" w:color="auto" w:sz="4" w:space="0"/>
            </w:tcBorders>
            <w:shd w:val="clear" w:color="auto" w:fill="FFFFFF"/>
            <w:vAlign w:val="center"/>
          </w:tcPr>
          <w:p w14:paraId="5D36AF5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2396" w:type="dxa"/>
            <w:gridSpan w:val="4"/>
            <w:tcBorders>
              <w:top w:val="single" w:color="auto" w:sz="4" w:space="0"/>
              <w:left w:val="nil"/>
              <w:bottom w:val="single" w:color="auto" w:sz="4" w:space="0"/>
              <w:right w:val="single" w:color="auto" w:sz="4" w:space="0"/>
            </w:tcBorders>
            <w:shd w:val="clear" w:color="auto" w:fill="FFFFFF"/>
            <w:vAlign w:val="center"/>
          </w:tcPr>
          <w:p w14:paraId="1BAE647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1周</w:t>
            </w:r>
          </w:p>
        </w:tc>
        <w:tc>
          <w:tcPr>
            <w:tcW w:w="621" w:type="dxa"/>
            <w:tcBorders>
              <w:top w:val="nil"/>
              <w:left w:val="nil"/>
              <w:bottom w:val="single" w:color="auto" w:sz="4" w:space="0"/>
              <w:right w:val="single" w:color="auto" w:sz="4" w:space="0"/>
            </w:tcBorders>
            <w:shd w:val="clear" w:color="auto" w:fill="FFFFFF"/>
            <w:vAlign w:val="center"/>
          </w:tcPr>
          <w:p w14:paraId="62A4255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6" w:type="dxa"/>
            <w:tcBorders>
              <w:top w:val="nil"/>
              <w:left w:val="nil"/>
              <w:bottom w:val="single" w:color="auto" w:sz="4" w:space="0"/>
              <w:right w:val="single" w:color="auto" w:sz="4" w:space="0"/>
            </w:tcBorders>
            <w:shd w:val="clear" w:color="auto" w:fill="FFFFFF"/>
            <w:vAlign w:val="center"/>
          </w:tcPr>
          <w:p w14:paraId="06A704A2">
            <w:pPr>
              <w:widowControl/>
              <w:snapToGrid w:val="0"/>
              <w:rPr>
                <w:rFonts w:ascii="Times New Roman" w:hAnsi="Times New Roman"/>
                <w:sz w:val="18"/>
                <w:szCs w:val="18"/>
                <w:highlight w:val="none"/>
              </w:rPr>
            </w:pPr>
            <w:r>
              <w:rPr>
                <w:rFonts w:hint="eastAsia" w:ascii="Times New Roman" w:hAnsi="Times New Roman"/>
                <w:sz w:val="18"/>
                <w:szCs w:val="18"/>
                <w:highlight w:val="none"/>
              </w:rPr>
              <w:t>YC</w:t>
            </w:r>
          </w:p>
        </w:tc>
      </w:tr>
      <w:tr w14:paraId="63A43460">
        <w:tblPrEx>
          <w:tblCellMar>
            <w:top w:w="0" w:type="dxa"/>
            <w:left w:w="108" w:type="dxa"/>
            <w:bottom w:w="0" w:type="dxa"/>
            <w:right w:w="108" w:type="dxa"/>
          </w:tblCellMar>
        </w:tblPrEx>
        <w:trPr>
          <w:trHeight w:val="567"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6B9A9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3012" w:type="dxa"/>
            <w:tcBorders>
              <w:top w:val="single" w:color="auto" w:sz="4" w:space="0"/>
              <w:left w:val="nil"/>
              <w:bottom w:val="single" w:color="auto" w:sz="4" w:space="0"/>
              <w:right w:val="single" w:color="auto" w:sz="4" w:space="0"/>
            </w:tcBorders>
            <w:shd w:val="clear" w:color="auto" w:fill="FFFFFF"/>
            <w:vAlign w:val="center"/>
          </w:tcPr>
          <w:p w14:paraId="6609D9E8">
            <w:pPr>
              <w:widowControl/>
              <w:snapToGrid w:val="0"/>
              <w:rPr>
                <w:rFonts w:ascii="Times New Roman" w:hAnsi="Times New Roman"/>
                <w:sz w:val="18"/>
                <w:szCs w:val="18"/>
                <w:highlight w:val="none"/>
              </w:rPr>
            </w:pPr>
          </w:p>
        </w:tc>
        <w:tc>
          <w:tcPr>
            <w:tcW w:w="567" w:type="dxa"/>
            <w:tcBorders>
              <w:top w:val="single" w:color="auto" w:sz="4" w:space="0"/>
              <w:left w:val="nil"/>
              <w:bottom w:val="single" w:color="auto" w:sz="4" w:space="0"/>
              <w:right w:val="single" w:color="auto" w:sz="4" w:space="0"/>
            </w:tcBorders>
            <w:shd w:val="clear" w:color="auto" w:fill="FFFFFF"/>
            <w:noWrap/>
            <w:vAlign w:val="center"/>
          </w:tcPr>
          <w:p w14:paraId="2B8FF1F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34" w:type="dxa"/>
            <w:tcBorders>
              <w:top w:val="single" w:color="auto" w:sz="4" w:space="0"/>
              <w:left w:val="nil"/>
              <w:bottom w:val="single" w:color="auto" w:sz="4" w:space="0"/>
              <w:right w:val="single" w:color="auto" w:sz="4" w:space="0"/>
            </w:tcBorders>
            <w:shd w:val="clear" w:color="auto" w:fill="FFFFFF"/>
            <w:vAlign w:val="center"/>
          </w:tcPr>
          <w:p w14:paraId="2DFBD05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509" w:type="dxa"/>
            <w:tcBorders>
              <w:top w:val="single" w:color="auto" w:sz="4" w:space="0"/>
              <w:left w:val="nil"/>
              <w:bottom w:val="single" w:color="auto" w:sz="4" w:space="0"/>
              <w:right w:val="single" w:color="auto" w:sz="4" w:space="0"/>
            </w:tcBorders>
            <w:shd w:val="clear" w:color="auto" w:fill="FFFFFF"/>
            <w:vAlign w:val="center"/>
          </w:tcPr>
          <w:p w14:paraId="42114FE2">
            <w:pPr>
              <w:widowControl/>
              <w:snapToGrid w:val="0"/>
              <w:jc w:val="center"/>
              <w:rPr>
                <w:rFonts w:ascii="Times New Roman" w:hAnsi="Times New Roman"/>
                <w:sz w:val="18"/>
                <w:szCs w:val="18"/>
                <w:highlight w:val="none"/>
              </w:rPr>
            </w:pPr>
          </w:p>
        </w:tc>
        <w:tc>
          <w:tcPr>
            <w:tcW w:w="608" w:type="dxa"/>
            <w:tcBorders>
              <w:top w:val="single" w:color="auto" w:sz="4" w:space="0"/>
              <w:left w:val="nil"/>
              <w:bottom w:val="single" w:color="auto" w:sz="4" w:space="0"/>
              <w:right w:val="single" w:color="auto" w:sz="4" w:space="0"/>
            </w:tcBorders>
            <w:shd w:val="clear" w:color="auto" w:fill="FFFFFF"/>
            <w:vAlign w:val="center"/>
          </w:tcPr>
          <w:p w14:paraId="23290FBB">
            <w:pPr>
              <w:widowControl/>
              <w:snapToGrid w:val="0"/>
              <w:jc w:val="center"/>
              <w:rPr>
                <w:rFonts w:ascii="Times New Roman" w:hAnsi="Times New Roman"/>
                <w:sz w:val="18"/>
                <w:szCs w:val="18"/>
                <w:highlight w:val="none"/>
              </w:rPr>
            </w:pPr>
          </w:p>
        </w:tc>
        <w:tc>
          <w:tcPr>
            <w:tcW w:w="626" w:type="dxa"/>
            <w:tcBorders>
              <w:top w:val="single" w:color="auto" w:sz="4" w:space="0"/>
              <w:left w:val="nil"/>
              <w:bottom w:val="single" w:color="auto" w:sz="4" w:space="0"/>
              <w:right w:val="single" w:color="auto" w:sz="4" w:space="0"/>
            </w:tcBorders>
            <w:shd w:val="clear" w:color="auto" w:fill="FFFFFF"/>
            <w:vAlign w:val="center"/>
          </w:tcPr>
          <w:p w14:paraId="5B0F477E">
            <w:pPr>
              <w:widowControl/>
              <w:snapToGrid w:val="0"/>
              <w:jc w:val="center"/>
              <w:rPr>
                <w:rFonts w:ascii="Times New Roman" w:hAnsi="Times New Roman"/>
                <w:sz w:val="18"/>
                <w:szCs w:val="18"/>
                <w:highlight w:val="none"/>
              </w:rPr>
            </w:pPr>
          </w:p>
        </w:tc>
        <w:tc>
          <w:tcPr>
            <w:tcW w:w="653" w:type="dxa"/>
            <w:tcBorders>
              <w:top w:val="single" w:color="auto" w:sz="4" w:space="0"/>
              <w:left w:val="nil"/>
              <w:bottom w:val="single" w:color="auto" w:sz="4" w:space="0"/>
              <w:right w:val="single" w:color="auto" w:sz="4" w:space="0"/>
            </w:tcBorders>
            <w:shd w:val="clear" w:color="auto" w:fill="FFFFFF"/>
            <w:noWrap/>
            <w:vAlign w:val="center"/>
          </w:tcPr>
          <w:p w14:paraId="20A1B1A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621" w:type="dxa"/>
            <w:tcBorders>
              <w:top w:val="single" w:color="auto" w:sz="4" w:space="0"/>
              <w:left w:val="nil"/>
              <w:bottom w:val="single" w:color="auto" w:sz="4" w:space="0"/>
              <w:right w:val="single" w:color="auto" w:sz="4" w:space="0"/>
            </w:tcBorders>
            <w:shd w:val="clear" w:color="auto" w:fill="FFFFFF"/>
            <w:vAlign w:val="center"/>
          </w:tcPr>
          <w:p w14:paraId="7A8AEC5A">
            <w:pPr>
              <w:widowControl/>
              <w:snapToGrid w:val="0"/>
              <w:jc w:val="center"/>
              <w:rPr>
                <w:rFonts w:ascii="Times New Roman" w:hAnsi="Times New Roman"/>
                <w:sz w:val="18"/>
                <w:szCs w:val="18"/>
                <w:highlight w:val="none"/>
              </w:rPr>
            </w:pPr>
          </w:p>
        </w:tc>
        <w:tc>
          <w:tcPr>
            <w:tcW w:w="636" w:type="dxa"/>
            <w:tcBorders>
              <w:top w:val="single" w:color="auto" w:sz="4" w:space="0"/>
              <w:left w:val="nil"/>
              <w:bottom w:val="single" w:color="auto" w:sz="4" w:space="0"/>
              <w:right w:val="single" w:color="auto" w:sz="4" w:space="0"/>
            </w:tcBorders>
            <w:shd w:val="clear" w:color="auto" w:fill="FFFFFF"/>
            <w:noWrap/>
            <w:vAlign w:val="center"/>
          </w:tcPr>
          <w:p w14:paraId="2CF746E0">
            <w:pPr>
              <w:widowControl/>
              <w:snapToGrid w:val="0"/>
              <w:rPr>
                <w:rFonts w:ascii="Times New Roman" w:hAnsi="Times New Roman"/>
                <w:sz w:val="18"/>
                <w:szCs w:val="18"/>
                <w:highlight w:val="none"/>
              </w:rPr>
            </w:pPr>
          </w:p>
        </w:tc>
      </w:tr>
    </w:tbl>
    <w:p w14:paraId="7ECDC794">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2.选修课（2）学分</w:t>
      </w:r>
    </w:p>
    <w:tbl>
      <w:tblPr>
        <w:tblStyle w:val="3"/>
        <w:tblW w:w="9202" w:type="dxa"/>
        <w:jc w:val="center"/>
        <w:tblLayout w:type="fixed"/>
        <w:tblCellMar>
          <w:top w:w="0" w:type="dxa"/>
          <w:left w:w="108" w:type="dxa"/>
          <w:bottom w:w="0" w:type="dxa"/>
          <w:right w:w="108" w:type="dxa"/>
        </w:tblCellMar>
      </w:tblPr>
      <w:tblGrid>
        <w:gridCol w:w="1226"/>
        <w:gridCol w:w="2861"/>
        <w:gridCol w:w="600"/>
        <w:gridCol w:w="785"/>
        <w:gridCol w:w="578"/>
        <w:gridCol w:w="622"/>
        <w:gridCol w:w="614"/>
        <w:gridCol w:w="620"/>
        <w:gridCol w:w="658"/>
        <w:gridCol w:w="638"/>
      </w:tblGrid>
      <w:tr w14:paraId="125305FB">
        <w:tblPrEx>
          <w:tblCellMar>
            <w:top w:w="0" w:type="dxa"/>
            <w:left w:w="108" w:type="dxa"/>
            <w:bottom w:w="0" w:type="dxa"/>
            <w:right w:w="108" w:type="dxa"/>
          </w:tblCellMar>
        </w:tblPrEx>
        <w:trPr>
          <w:trHeight w:val="307" w:hRule="atLeast"/>
          <w:jc w:val="center"/>
        </w:trPr>
        <w:tc>
          <w:tcPr>
            <w:tcW w:w="1226"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14:paraId="0C7242F9">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2861" w:type="dxa"/>
            <w:vMerge w:val="restart"/>
            <w:tcBorders>
              <w:top w:val="single" w:color="auto" w:sz="4" w:space="0"/>
              <w:left w:val="nil"/>
              <w:bottom w:val="single" w:color="000000" w:sz="4" w:space="0"/>
              <w:right w:val="single" w:color="000000" w:sz="4" w:space="0"/>
            </w:tcBorders>
            <w:shd w:val="clear" w:color="auto" w:fill="FFFFFF"/>
            <w:vAlign w:val="center"/>
          </w:tcPr>
          <w:p w14:paraId="25DFE13B">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600" w:type="dxa"/>
            <w:vMerge w:val="restart"/>
            <w:tcBorders>
              <w:top w:val="single" w:color="auto" w:sz="4" w:space="0"/>
              <w:left w:val="nil"/>
              <w:bottom w:val="single" w:color="000000" w:sz="4" w:space="0"/>
              <w:right w:val="single" w:color="auto" w:sz="4" w:space="0"/>
            </w:tcBorders>
            <w:shd w:val="clear" w:color="auto" w:fill="FFFFFF"/>
            <w:vAlign w:val="center"/>
          </w:tcPr>
          <w:p w14:paraId="41645F2C">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2599" w:type="dxa"/>
            <w:gridSpan w:val="4"/>
            <w:tcBorders>
              <w:top w:val="single" w:color="auto" w:sz="4" w:space="0"/>
              <w:left w:val="nil"/>
              <w:bottom w:val="single" w:color="auto" w:sz="4" w:space="0"/>
              <w:right w:val="single" w:color="000000" w:sz="4" w:space="0"/>
            </w:tcBorders>
            <w:shd w:val="clear" w:color="auto" w:fill="FFFFFF"/>
            <w:noWrap/>
            <w:vAlign w:val="center"/>
          </w:tcPr>
          <w:p w14:paraId="11A06657">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620" w:type="dxa"/>
            <w:vMerge w:val="restart"/>
            <w:tcBorders>
              <w:top w:val="single" w:color="auto" w:sz="4" w:space="0"/>
              <w:left w:val="nil"/>
              <w:bottom w:val="single" w:color="000000" w:sz="4" w:space="0"/>
              <w:right w:val="single" w:color="auto" w:sz="4" w:space="0"/>
            </w:tcBorders>
            <w:shd w:val="clear" w:color="auto" w:fill="FFFFFF"/>
            <w:vAlign w:val="center"/>
          </w:tcPr>
          <w:p w14:paraId="52643C2E">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考核类型</w:t>
            </w:r>
          </w:p>
        </w:tc>
        <w:tc>
          <w:tcPr>
            <w:tcW w:w="658" w:type="dxa"/>
            <w:vMerge w:val="restart"/>
            <w:tcBorders>
              <w:top w:val="single" w:color="auto" w:sz="4" w:space="0"/>
              <w:left w:val="nil"/>
              <w:bottom w:val="single" w:color="000000" w:sz="4" w:space="0"/>
              <w:right w:val="single" w:color="auto" w:sz="4" w:space="0"/>
            </w:tcBorders>
            <w:shd w:val="clear" w:color="auto" w:fill="FFFFFF"/>
            <w:vAlign w:val="center"/>
          </w:tcPr>
          <w:p w14:paraId="7EABE482">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638" w:type="dxa"/>
            <w:vMerge w:val="restart"/>
            <w:tcBorders>
              <w:top w:val="single" w:color="auto" w:sz="4" w:space="0"/>
              <w:left w:val="nil"/>
              <w:bottom w:val="single" w:color="000000" w:sz="4" w:space="0"/>
              <w:right w:val="single" w:color="auto" w:sz="4" w:space="0"/>
            </w:tcBorders>
            <w:shd w:val="clear" w:color="auto" w:fill="FFFFFF"/>
            <w:vAlign w:val="center"/>
          </w:tcPr>
          <w:p w14:paraId="2023D56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7FDC2DA2">
        <w:tblPrEx>
          <w:tblCellMar>
            <w:top w:w="0" w:type="dxa"/>
            <w:left w:w="108" w:type="dxa"/>
            <w:bottom w:w="0" w:type="dxa"/>
            <w:right w:w="108" w:type="dxa"/>
          </w:tblCellMar>
        </w:tblPrEx>
        <w:trPr>
          <w:trHeight w:val="606" w:hRule="atLeast"/>
          <w:jc w:val="center"/>
        </w:trPr>
        <w:tc>
          <w:tcPr>
            <w:tcW w:w="1226" w:type="dxa"/>
            <w:vMerge w:val="continue"/>
            <w:tcBorders>
              <w:top w:val="single" w:color="auto" w:sz="4" w:space="0"/>
              <w:left w:val="single" w:color="auto" w:sz="4" w:space="0"/>
              <w:bottom w:val="single" w:color="000000" w:sz="4" w:space="0"/>
              <w:right w:val="single" w:color="000000" w:sz="4" w:space="0"/>
            </w:tcBorders>
            <w:vAlign w:val="center"/>
          </w:tcPr>
          <w:p w14:paraId="74AB2201">
            <w:pPr>
              <w:widowControl/>
              <w:snapToGrid w:val="0"/>
              <w:rPr>
                <w:rFonts w:ascii="Times New Roman" w:hAnsi="Times New Roman"/>
                <w:b/>
                <w:bCs/>
                <w:sz w:val="18"/>
                <w:szCs w:val="18"/>
                <w:highlight w:val="none"/>
              </w:rPr>
            </w:pPr>
          </w:p>
        </w:tc>
        <w:tc>
          <w:tcPr>
            <w:tcW w:w="2861" w:type="dxa"/>
            <w:vMerge w:val="continue"/>
            <w:tcBorders>
              <w:top w:val="single" w:color="auto" w:sz="4" w:space="0"/>
              <w:left w:val="nil"/>
              <w:bottom w:val="single" w:color="000000" w:sz="4" w:space="0"/>
              <w:right w:val="single" w:color="000000" w:sz="4" w:space="0"/>
            </w:tcBorders>
            <w:vAlign w:val="center"/>
          </w:tcPr>
          <w:p w14:paraId="2FF93EC8">
            <w:pPr>
              <w:widowControl/>
              <w:snapToGrid w:val="0"/>
              <w:rPr>
                <w:rFonts w:ascii="Times New Roman" w:hAnsi="Times New Roman"/>
                <w:b/>
                <w:bCs/>
                <w:sz w:val="18"/>
                <w:szCs w:val="18"/>
                <w:highlight w:val="none"/>
              </w:rPr>
            </w:pPr>
          </w:p>
        </w:tc>
        <w:tc>
          <w:tcPr>
            <w:tcW w:w="600" w:type="dxa"/>
            <w:vMerge w:val="continue"/>
            <w:tcBorders>
              <w:top w:val="single" w:color="auto" w:sz="4" w:space="0"/>
              <w:left w:val="nil"/>
              <w:bottom w:val="single" w:color="000000" w:sz="4" w:space="0"/>
              <w:right w:val="single" w:color="auto" w:sz="4" w:space="0"/>
            </w:tcBorders>
            <w:vAlign w:val="center"/>
          </w:tcPr>
          <w:p w14:paraId="15E25D6B">
            <w:pPr>
              <w:widowControl/>
              <w:snapToGrid w:val="0"/>
              <w:rPr>
                <w:rFonts w:ascii="Times New Roman" w:hAnsi="Times New Roman"/>
                <w:b/>
                <w:bCs/>
                <w:sz w:val="18"/>
                <w:szCs w:val="18"/>
                <w:highlight w:val="none"/>
              </w:rPr>
            </w:pPr>
          </w:p>
        </w:tc>
        <w:tc>
          <w:tcPr>
            <w:tcW w:w="785" w:type="dxa"/>
            <w:tcBorders>
              <w:top w:val="nil"/>
              <w:left w:val="nil"/>
              <w:bottom w:val="single" w:color="auto" w:sz="4" w:space="0"/>
              <w:right w:val="single" w:color="auto" w:sz="4" w:space="0"/>
            </w:tcBorders>
            <w:shd w:val="clear" w:color="auto" w:fill="FFFFFF"/>
            <w:vAlign w:val="center"/>
          </w:tcPr>
          <w:p w14:paraId="73B793FC">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总学时</w:t>
            </w:r>
          </w:p>
        </w:tc>
        <w:tc>
          <w:tcPr>
            <w:tcW w:w="578" w:type="dxa"/>
            <w:tcBorders>
              <w:top w:val="nil"/>
              <w:left w:val="nil"/>
              <w:bottom w:val="single" w:color="auto" w:sz="4" w:space="0"/>
              <w:right w:val="single" w:color="auto" w:sz="4" w:space="0"/>
            </w:tcBorders>
            <w:shd w:val="clear" w:color="auto" w:fill="FFFFFF"/>
            <w:vAlign w:val="center"/>
          </w:tcPr>
          <w:p w14:paraId="7C128CAA">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622" w:type="dxa"/>
            <w:tcBorders>
              <w:top w:val="nil"/>
              <w:left w:val="nil"/>
              <w:bottom w:val="single" w:color="auto" w:sz="4" w:space="0"/>
              <w:right w:val="single" w:color="auto" w:sz="4" w:space="0"/>
            </w:tcBorders>
            <w:shd w:val="clear" w:color="auto" w:fill="FFFFFF"/>
            <w:vAlign w:val="center"/>
          </w:tcPr>
          <w:p w14:paraId="7260292C">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614" w:type="dxa"/>
            <w:tcBorders>
              <w:top w:val="nil"/>
              <w:left w:val="nil"/>
              <w:bottom w:val="single" w:color="auto" w:sz="4" w:space="0"/>
              <w:right w:val="single" w:color="auto" w:sz="4" w:space="0"/>
            </w:tcBorders>
            <w:shd w:val="clear" w:color="auto" w:fill="FFFFFF"/>
            <w:vAlign w:val="center"/>
          </w:tcPr>
          <w:p w14:paraId="32987A2F">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620" w:type="dxa"/>
            <w:vMerge w:val="continue"/>
            <w:tcBorders>
              <w:top w:val="single" w:color="auto" w:sz="4" w:space="0"/>
              <w:left w:val="nil"/>
              <w:bottom w:val="single" w:color="000000" w:sz="4" w:space="0"/>
              <w:right w:val="single" w:color="auto" w:sz="4" w:space="0"/>
            </w:tcBorders>
            <w:vAlign w:val="center"/>
          </w:tcPr>
          <w:p w14:paraId="5EFECBCF">
            <w:pPr>
              <w:widowControl/>
              <w:snapToGrid w:val="0"/>
              <w:rPr>
                <w:rFonts w:ascii="Times New Roman" w:hAnsi="Times New Roman"/>
                <w:b/>
                <w:bCs/>
                <w:sz w:val="18"/>
                <w:szCs w:val="18"/>
                <w:highlight w:val="none"/>
              </w:rPr>
            </w:pPr>
          </w:p>
        </w:tc>
        <w:tc>
          <w:tcPr>
            <w:tcW w:w="658" w:type="dxa"/>
            <w:vMerge w:val="continue"/>
            <w:tcBorders>
              <w:top w:val="single" w:color="auto" w:sz="4" w:space="0"/>
              <w:left w:val="nil"/>
              <w:bottom w:val="single" w:color="000000" w:sz="4" w:space="0"/>
              <w:right w:val="single" w:color="auto" w:sz="4" w:space="0"/>
            </w:tcBorders>
            <w:vAlign w:val="center"/>
          </w:tcPr>
          <w:p w14:paraId="3953AB63">
            <w:pPr>
              <w:widowControl/>
              <w:snapToGrid w:val="0"/>
              <w:rPr>
                <w:rFonts w:ascii="Times New Roman" w:hAnsi="Times New Roman"/>
                <w:b/>
                <w:bCs/>
                <w:sz w:val="18"/>
                <w:szCs w:val="18"/>
                <w:highlight w:val="none"/>
              </w:rPr>
            </w:pPr>
          </w:p>
        </w:tc>
        <w:tc>
          <w:tcPr>
            <w:tcW w:w="638" w:type="dxa"/>
            <w:vMerge w:val="continue"/>
            <w:tcBorders>
              <w:top w:val="single" w:color="auto" w:sz="4" w:space="0"/>
              <w:left w:val="nil"/>
              <w:bottom w:val="single" w:color="000000" w:sz="4" w:space="0"/>
              <w:right w:val="single" w:color="auto" w:sz="4" w:space="0"/>
            </w:tcBorders>
            <w:vAlign w:val="center"/>
          </w:tcPr>
          <w:p w14:paraId="21F2AD22">
            <w:pPr>
              <w:widowControl/>
              <w:snapToGrid w:val="0"/>
              <w:rPr>
                <w:rFonts w:ascii="Times New Roman" w:hAnsi="Times New Roman"/>
                <w:b/>
                <w:bCs/>
                <w:sz w:val="18"/>
                <w:szCs w:val="18"/>
                <w:highlight w:val="none"/>
              </w:rPr>
            </w:pPr>
          </w:p>
        </w:tc>
      </w:tr>
      <w:tr w14:paraId="70EFB92C">
        <w:tblPrEx>
          <w:tblCellMar>
            <w:top w:w="0" w:type="dxa"/>
            <w:left w:w="108" w:type="dxa"/>
            <w:bottom w:w="0" w:type="dxa"/>
            <w:right w:w="108" w:type="dxa"/>
          </w:tblCellMar>
        </w:tblPrEx>
        <w:trPr>
          <w:trHeight w:val="987"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DDE04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173021001</w:t>
            </w:r>
          </w:p>
        </w:tc>
        <w:tc>
          <w:tcPr>
            <w:tcW w:w="2861" w:type="dxa"/>
            <w:tcBorders>
              <w:top w:val="single" w:color="auto" w:sz="4" w:space="0"/>
              <w:left w:val="nil"/>
              <w:bottom w:val="single" w:color="auto" w:sz="4" w:space="0"/>
              <w:right w:val="single" w:color="auto" w:sz="4" w:space="0"/>
            </w:tcBorders>
            <w:shd w:val="clear" w:color="auto" w:fill="FFFFFF"/>
            <w:vAlign w:val="center"/>
          </w:tcPr>
          <w:p w14:paraId="0A2D4791">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大学生创新创业教育实践</w:t>
            </w:r>
          </w:p>
          <w:p w14:paraId="680499BA">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Practice for College Students' Innovation and Entrepreneurship Education</w:t>
            </w:r>
          </w:p>
        </w:tc>
        <w:tc>
          <w:tcPr>
            <w:tcW w:w="600" w:type="dxa"/>
            <w:tcBorders>
              <w:top w:val="nil"/>
              <w:left w:val="nil"/>
              <w:bottom w:val="single" w:color="auto" w:sz="4" w:space="0"/>
              <w:right w:val="single" w:color="auto" w:sz="4" w:space="0"/>
            </w:tcBorders>
            <w:shd w:val="clear" w:color="auto" w:fill="FFFFFF"/>
            <w:vAlign w:val="center"/>
          </w:tcPr>
          <w:p w14:paraId="4AB38A3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85" w:type="dxa"/>
            <w:tcBorders>
              <w:top w:val="nil"/>
              <w:left w:val="nil"/>
              <w:bottom w:val="single" w:color="auto" w:sz="4" w:space="0"/>
              <w:right w:val="single" w:color="auto" w:sz="4" w:space="0"/>
            </w:tcBorders>
            <w:shd w:val="clear" w:color="auto" w:fill="FFFFFF"/>
            <w:vAlign w:val="center"/>
          </w:tcPr>
          <w:p w14:paraId="056A66C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8" w:type="dxa"/>
            <w:tcBorders>
              <w:top w:val="nil"/>
              <w:left w:val="nil"/>
              <w:bottom w:val="single" w:color="auto" w:sz="4" w:space="0"/>
              <w:right w:val="single" w:color="auto" w:sz="4" w:space="0"/>
            </w:tcBorders>
            <w:shd w:val="clear" w:color="auto" w:fill="FFFFFF"/>
            <w:vAlign w:val="center"/>
          </w:tcPr>
          <w:p w14:paraId="666058A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22" w:type="dxa"/>
            <w:tcBorders>
              <w:top w:val="nil"/>
              <w:left w:val="nil"/>
              <w:bottom w:val="single" w:color="auto" w:sz="4" w:space="0"/>
              <w:right w:val="single" w:color="auto" w:sz="4" w:space="0"/>
            </w:tcBorders>
            <w:shd w:val="clear" w:color="auto" w:fill="FFFFFF"/>
            <w:vAlign w:val="center"/>
          </w:tcPr>
          <w:p w14:paraId="59CFB03F">
            <w:pPr>
              <w:widowControl/>
              <w:snapToGrid w:val="0"/>
              <w:jc w:val="center"/>
              <w:rPr>
                <w:rFonts w:ascii="Times New Roman" w:hAnsi="Times New Roman"/>
                <w:sz w:val="18"/>
                <w:szCs w:val="18"/>
                <w:highlight w:val="none"/>
              </w:rPr>
            </w:pPr>
          </w:p>
        </w:tc>
        <w:tc>
          <w:tcPr>
            <w:tcW w:w="614" w:type="dxa"/>
            <w:tcBorders>
              <w:top w:val="nil"/>
              <w:left w:val="nil"/>
              <w:bottom w:val="single" w:color="auto" w:sz="4" w:space="0"/>
              <w:right w:val="single" w:color="auto" w:sz="4" w:space="0"/>
            </w:tcBorders>
            <w:shd w:val="clear" w:color="auto" w:fill="FFFFFF"/>
            <w:vAlign w:val="center"/>
          </w:tcPr>
          <w:p w14:paraId="7265BF3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30</w:t>
            </w:r>
          </w:p>
        </w:tc>
        <w:tc>
          <w:tcPr>
            <w:tcW w:w="620" w:type="dxa"/>
            <w:tcBorders>
              <w:top w:val="nil"/>
              <w:left w:val="nil"/>
              <w:bottom w:val="single" w:color="auto" w:sz="4" w:space="0"/>
              <w:right w:val="single" w:color="auto" w:sz="4" w:space="0"/>
            </w:tcBorders>
            <w:shd w:val="clear" w:color="auto" w:fill="FFFFFF"/>
            <w:vAlign w:val="center"/>
          </w:tcPr>
          <w:p w14:paraId="0BCD68EC">
            <w:pPr>
              <w:widowControl/>
              <w:snapToGrid w:val="0"/>
              <w:jc w:val="center"/>
              <w:rPr>
                <w:rFonts w:ascii="Times New Roman" w:hAnsi="Times New Roman"/>
                <w:sz w:val="18"/>
                <w:szCs w:val="18"/>
                <w:highlight w:val="none"/>
              </w:rPr>
            </w:pPr>
          </w:p>
        </w:tc>
        <w:tc>
          <w:tcPr>
            <w:tcW w:w="658" w:type="dxa"/>
            <w:tcBorders>
              <w:top w:val="nil"/>
              <w:left w:val="nil"/>
              <w:bottom w:val="single" w:color="auto" w:sz="4" w:space="0"/>
              <w:right w:val="single" w:color="auto" w:sz="4" w:space="0"/>
            </w:tcBorders>
            <w:shd w:val="clear" w:color="auto" w:fill="FFFFFF"/>
            <w:vAlign w:val="center"/>
          </w:tcPr>
          <w:p w14:paraId="74E065B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38" w:type="dxa"/>
            <w:tcBorders>
              <w:top w:val="nil"/>
              <w:left w:val="nil"/>
              <w:bottom w:val="single" w:color="auto" w:sz="4" w:space="0"/>
              <w:right w:val="single" w:color="auto" w:sz="4" w:space="0"/>
            </w:tcBorders>
            <w:shd w:val="clear" w:color="auto" w:fill="FFFFFF"/>
            <w:vAlign w:val="center"/>
          </w:tcPr>
          <w:p w14:paraId="4CE78D3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课外实施</w:t>
            </w:r>
          </w:p>
          <w:p w14:paraId="3A5615F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29513123">
        <w:tblPrEx>
          <w:tblCellMar>
            <w:top w:w="0" w:type="dxa"/>
            <w:left w:w="108" w:type="dxa"/>
            <w:bottom w:w="0" w:type="dxa"/>
            <w:right w:w="108" w:type="dxa"/>
          </w:tblCellMar>
        </w:tblPrEx>
        <w:trPr>
          <w:trHeight w:val="476"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342F0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2861" w:type="dxa"/>
            <w:tcBorders>
              <w:top w:val="single" w:color="auto" w:sz="4" w:space="0"/>
              <w:left w:val="nil"/>
              <w:bottom w:val="single" w:color="auto" w:sz="4" w:space="0"/>
              <w:right w:val="single" w:color="auto" w:sz="4" w:space="0"/>
            </w:tcBorders>
            <w:shd w:val="clear" w:color="auto" w:fill="FFFFFF"/>
            <w:vAlign w:val="center"/>
          </w:tcPr>
          <w:p w14:paraId="059762B2">
            <w:pPr>
              <w:widowControl/>
              <w:snapToGrid w:val="0"/>
              <w:rPr>
                <w:rFonts w:ascii="Times New Roman" w:hAnsi="Times New Roman"/>
                <w:sz w:val="18"/>
                <w:szCs w:val="18"/>
                <w:highlight w:val="none"/>
              </w:rPr>
            </w:pPr>
            <w:r>
              <w:rPr>
                <w:rFonts w:hint="eastAsia" w:ascii="Times New Roman" w:hAnsi="Times New Roman"/>
                <w:sz w:val="18"/>
                <w:szCs w:val="18"/>
                <w:highlight w:val="none"/>
              </w:rPr>
              <w:t>“选修课”至少选修学分</w:t>
            </w:r>
          </w:p>
        </w:tc>
        <w:tc>
          <w:tcPr>
            <w:tcW w:w="600" w:type="dxa"/>
            <w:tcBorders>
              <w:top w:val="nil"/>
              <w:left w:val="nil"/>
              <w:bottom w:val="single" w:color="auto" w:sz="4" w:space="0"/>
              <w:right w:val="single" w:color="auto" w:sz="4" w:space="0"/>
            </w:tcBorders>
            <w:shd w:val="clear" w:color="auto" w:fill="FFFFFF"/>
            <w:vAlign w:val="center"/>
          </w:tcPr>
          <w:p w14:paraId="4DF3E3F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85" w:type="dxa"/>
            <w:tcBorders>
              <w:top w:val="nil"/>
              <w:left w:val="nil"/>
              <w:bottom w:val="single" w:color="auto" w:sz="4" w:space="0"/>
              <w:right w:val="single" w:color="auto" w:sz="4" w:space="0"/>
            </w:tcBorders>
            <w:shd w:val="clear" w:color="auto" w:fill="FFFFFF"/>
            <w:noWrap/>
            <w:vAlign w:val="center"/>
          </w:tcPr>
          <w:p w14:paraId="2B5BEEDA">
            <w:pPr>
              <w:widowControl/>
              <w:snapToGrid w:val="0"/>
              <w:jc w:val="center"/>
              <w:rPr>
                <w:rFonts w:ascii="Times New Roman" w:hAnsi="Times New Roman"/>
                <w:sz w:val="18"/>
                <w:szCs w:val="18"/>
                <w:highlight w:val="none"/>
              </w:rPr>
            </w:pPr>
          </w:p>
        </w:tc>
        <w:tc>
          <w:tcPr>
            <w:tcW w:w="578" w:type="dxa"/>
            <w:tcBorders>
              <w:top w:val="nil"/>
              <w:left w:val="nil"/>
              <w:bottom w:val="single" w:color="auto" w:sz="4" w:space="0"/>
              <w:right w:val="single" w:color="auto" w:sz="4" w:space="0"/>
            </w:tcBorders>
            <w:shd w:val="clear" w:color="auto" w:fill="FFFFFF"/>
            <w:noWrap/>
            <w:vAlign w:val="center"/>
          </w:tcPr>
          <w:p w14:paraId="7C97D4F2">
            <w:pPr>
              <w:widowControl/>
              <w:snapToGrid w:val="0"/>
              <w:jc w:val="center"/>
              <w:rPr>
                <w:rFonts w:ascii="Times New Roman" w:hAnsi="Times New Roman"/>
                <w:sz w:val="18"/>
                <w:szCs w:val="18"/>
                <w:highlight w:val="none"/>
              </w:rPr>
            </w:pPr>
          </w:p>
        </w:tc>
        <w:tc>
          <w:tcPr>
            <w:tcW w:w="622" w:type="dxa"/>
            <w:tcBorders>
              <w:top w:val="nil"/>
              <w:left w:val="nil"/>
              <w:bottom w:val="single" w:color="auto" w:sz="4" w:space="0"/>
              <w:right w:val="single" w:color="auto" w:sz="4" w:space="0"/>
            </w:tcBorders>
            <w:shd w:val="clear" w:color="auto" w:fill="FFFFFF"/>
            <w:noWrap/>
            <w:vAlign w:val="center"/>
          </w:tcPr>
          <w:p w14:paraId="27512FF2">
            <w:pPr>
              <w:widowControl/>
              <w:snapToGrid w:val="0"/>
              <w:jc w:val="center"/>
              <w:rPr>
                <w:rFonts w:ascii="Times New Roman" w:hAnsi="Times New Roman"/>
                <w:sz w:val="18"/>
                <w:szCs w:val="18"/>
                <w:highlight w:val="none"/>
              </w:rPr>
            </w:pPr>
          </w:p>
        </w:tc>
        <w:tc>
          <w:tcPr>
            <w:tcW w:w="614" w:type="dxa"/>
            <w:tcBorders>
              <w:top w:val="nil"/>
              <w:left w:val="nil"/>
              <w:bottom w:val="single" w:color="auto" w:sz="4" w:space="0"/>
              <w:right w:val="single" w:color="auto" w:sz="4" w:space="0"/>
            </w:tcBorders>
            <w:shd w:val="clear" w:color="auto" w:fill="FFFFFF"/>
            <w:noWrap/>
            <w:vAlign w:val="center"/>
          </w:tcPr>
          <w:p w14:paraId="58D2436F">
            <w:pPr>
              <w:widowControl/>
              <w:snapToGrid w:val="0"/>
              <w:jc w:val="center"/>
              <w:rPr>
                <w:rFonts w:ascii="Times New Roman" w:hAnsi="Times New Roman"/>
                <w:sz w:val="18"/>
                <w:szCs w:val="18"/>
                <w:highlight w:val="none"/>
              </w:rPr>
            </w:pPr>
          </w:p>
        </w:tc>
        <w:tc>
          <w:tcPr>
            <w:tcW w:w="620" w:type="dxa"/>
            <w:tcBorders>
              <w:top w:val="nil"/>
              <w:left w:val="nil"/>
              <w:bottom w:val="single" w:color="auto" w:sz="4" w:space="0"/>
              <w:right w:val="single" w:color="auto" w:sz="4" w:space="0"/>
            </w:tcBorders>
            <w:shd w:val="clear" w:color="auto" w:fill="FFFFFF"/>
            <w:noWrap/>
            <w:vAlign w:val="center"/>
          </w:tcPr>
          <w:p w14:paraId="04C688C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658" w:type="dxa"/>
            <w:tcBorders>
              <w:top w:val="nil"/>
              <w:left w:val="nil"/>
              <w:bottom w:val="single" w:color="auto" w:sz="4" w:space="0"/>
              <w:right w:val="single" w:color="auto" w:sz="4" w:space="0"/>
            </w:tcBorders>
            <w:shd w:val="clear" w:color="auto" w:fill="FFFFFF"/>
            <w:noWrap/>
            <w:vAlign w:val="center"/>
          </w:tcPr>
          <w:p w14:paraId="3E20862D">
            <w:pPr>
              <w:widowControl/>
              <w:snapToGrid w:val="0"/>
              <w:jc w:val="center"/>
              <w:rPr>
                <w:rFonts w:ascii="Times New Roman" w:hAnsi="Times New Roman"/>
                <w:sz w:val="18"/>
                <w:szCs w:val="18"/>
                <w:highlight w:val="none"/>
              </w:rPr>
            </w:pPr>
          </w:p>
        </w:tc>
        <w:tc>
          <w:tcPr>
            <w:tcW w:w="638" w:type="dxa"/>
            <w:tcBorders>
              <w:top w:val="nil"/>
              <w:left w:val="nil"/>
              <w:bottom w:val="single" w:color="auto" w:sz="4" w:space="0"/>
              <w:right w:val="single" w:color="auto" w:sz="4" w:space="0"/>
            </w:tcBorders>
            <w:shd w:val="clear" w:color="auto" w:fill="FFFFFF"/>
            <w:noWrap/>
            <w:vAlign w:val="center"/>
          </w:tcPr>
          <w:p w14:paraId="6AE26207">
            <w:pPr>
              <w:widowControl/>
              <w:snapToGrid w:val="0"/>
              <w:jc w:val="center"/>
              <w:rPr>
                <w:rFonts w:ascii="Times New Roman" w:hAnsi="Times New Roman"/>
                <w:sz w:val="18"/>
                <w:szCs w:val="18"/>
                <w:highlight w:val="none"/>
              </w:rPr>
            </w:pPr>
          </w:p>
        </w:tc>
      </w:tr>
    </w:tbl>
    <w:p w14:paraId="7CB668C2">
      <w:pPr>
        <w:widowControl/>
        <w:spacing w:line="380" w:lineRule="exact"/>
        <w:ind w:firstLine="440" w:firstLineChars="200"/>
        <w:rPr>
          <w:rFonts w:ascii="Times New Roman" w:hAnsi="Times New Roman"/>
          <w:highlight w:val="none"/>
        </w:rPr>
      </w:pPr>
    </w:p>
    <w:p w14:paraId="479CF2C6">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（三）学科基础课程平台（39学分）</w:t>
      </w:r>
    </w:p>
    <w:tbl>
      <w:tblPr>
        <w:tblStyle w:val="3"/>
        <w:tblW w:w="9202" w:type="dxa"/>
        <w:jc w:val="center"/>
        <w:tblLayout w:type="fixed"/>
        <w:tblCellMar>
          <w:top w:w="0" w:type="dxa"/>
          <w:left w:w="108" w:type="dxa"/>
          <w:bottom w:w="0" w:type="dxa"/>
          <w:right w:w="108" w:type="dxa"/>
        </w:tblCellMar>
      </w:tblPr>
      <w:tblGrid>
        <w:gridCol w:w="1188"/>
        <w:gridCol w:w="2968"/>
        <w:gridCol w:w="589"/>
        <w:gridCol w:w="794"/>
        <w:gridCol w:w="567"/>
        <w:gridCol w:w="566"/>
        <w:gridCol w:w="614"/>
        <w:gridCol w:w="632"/>
        <w:gridCol w:w="646"/>
        <w:gridCol w:w="638"/>
      </w:tblGrid>
      <w:tr w14:paraId="5B64BE21">
        <w:tblPrEx>
          <w:tblCellMar>
            <w:top w:w="0" w:type="dxa"/>
            <w:left w:w="108" w:type="dxa"/>
            <w:bottom w:w="0" w:type="dxa"/>
            <w:right w:w="108" w:type="dxa"/>
          </w:tblCellMar>
        </w:tblPrEx>
        <w:trPr>
          <w:trHeight w:val="23" w:hRule="atLeast"/>
          <w:tblHeader/>
          <w:jc w:val="center"/>
        </w:trPr>
        <w:tc>
          <w:tcPr>
            <w:tcW w:w="118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A6CDB49">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2968" w:type="dxa"/>
            <w:vMerge w:val="restart"/>
            <w:tcBorders>
              <w:top w:val="single" w:color="auto" w:sz="4" w:space="0"/>
              <w:left w:val="nil"/>
              <w:bottom w:val="single" w:color="auto" w:sz="4" w:space="0"/>
              <w:right w:val="single" w:color="auto" w:sz="4" w:space="0"/>
            </w:tcBorders>
            <w:shd w:val="clear" w:color="auto" w:fill="FFFFFF"/>
            <w:vAlign w:val="center"/>
          </w:tcPr>
          <w:p w14:paraId="696D453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589" w:type="dxa"/>
            <w:vMerge w:val="restart"/>
            <w:tcBorders>
              <w:top w:val="single" w:color="auto" w:sz="4" w:space="0"/>
              <w:left w:val="nil"/>
              <w:bottom w:val="single" w:color="auto" w:sz="4" w:space="0"/>
              <w:right w:val="single" w:color="auto" w:sz="4" w:space="0"/>
            </w:tcBorders>
            <w:shd w:val="clear" w:color="auto" w:fill="FFFFFF"/>
            <w:vAlign w:val="center"/>
          </w:tcPr>
          <w:p w14:paraId="35916DD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2541" w:type="dxa"/>
            <w:gridSpan w:val="4"/>
            <w:tcBorders>
              <w:top w:val="single" w:color="auto" w:sz="4" w:space="0"/>
              <w:left w:val="nil"/>
              <w:bottom w:val="single" w:color="auto" w:sz="4" w:space="0"/>
              <w:right w:val="single" w:color="auto" w:sz="4" w:space="0"/>
            </w:tcBorders>
            <w:shd w:val="clear" w:color="auto" w:fill="FFFFFF"/>
            <w:noWrap/>
            <w:vAlign w:val="center"/>
          </w:tcPr>
          <w:p w14:paraId="3218980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632" w:type="dxa"/>
            <w:vMerge w:val="restart"/>
            <w:tcBorders>
              <w:top w:val="single" w:color="auto" w:sz="4" w:space="0"/>
              <w:left w:val="nil"/>
              <w:bottom w:val="single" w:color="auto" w:sz="4" w:space="0"/>
              <w:right w:val="single" w:color="auto" w:sz="4" w:space="0"/>
            </w:tcBorders>
            <w:shd w:val="clear" w:color="auto" w:fill="FFFFFF"/>
            <w:vAlign w:val="center"/>
          </w:tcPr>
          <w:p w14:paraId="43EF2D63">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考核类型</w:t>
            </w:r>
          </w:p>
        </w:tc>
        <w:tc>
          <w:tcPr>
            <w:tcW w:w="646" w:type="dxa"/>
            <w:vMerge w:val="restart"/>
            <w:tcBorders>
              <w:top w:val="single" w:color="auto" w:sz="4" w:space="0"/>
              <w:left w:val="nil"/>
              <w:bottom w:val="single" w:color="auto" w:sz="4" w:space="0"/>
              <w:right w:val="single" w:color="auto" w:sz="4" w:space="0"/>
            </w:tcBorders>
            <w:shd w:val="clear" w:color="auto" w:fill="FFFFFF"/>
            <w:vAlign w:val="center"/>
          </w:tcPr>
          <w:p w14:paraId="7A1EE4A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638" w:type="dxa"/>
            <w:vMerge w:val="restart"/>
            <w:tcBorders>
              <w:top w:val="single" w:color="auto" w:sz="4" w:space="0"/>
              <w:left w:val="nil"/>
              <w:bottom w:val="single" w:color="auto" w:sz="4" w:space="0"/>
              <w:right w:val="single" w:color="auto" w:sz="4" w:space="0"/>
            </w:tcBorders>
            <w:shd w:val="clear" w:color="auto" w:fill="FFFFFF"/>
            <w:vAlign w:val="center"/>
          </w:tcPr>
          <w:p w14:paraId="599139B7">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0A49CE31">
        <w:tblPrEx>
          <w:tblCellMar>
            <w:top w:w="0" w:type="dxa"/>
            <w:left w:w="108" w:type="dxa"/>
            <w:bottom w:w="0" w:type="dxa"/>
            <w:right w:w="108" w:type="dxa"/>
          </w:tblCellMar>
        </w:tblPrEx>
        <w:trPr>
          <w:trHeight w:val="23" w:hRule="atLeast"/>
          <w:tblHeader/>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BA46C9E">
            <w:pPr>
              <w:widowControl/>
              <w:snapToGrid w:val="0"/>
              <w:rPr>
                <w:rFonts w:ascii="Times New Roman" w:hAnsi="Times New Roman"/>
                <w:b/>
                <w:bCs/>
                <w:sz w:val="18"/>
                <w:szCs w:val="18"/>
                <w:highlight w:val="none"/>
              </w:rPr>
            </w:pPr>
          </w:p>
        </w:tc>
        <w:tc>
          <w:tcPr>
            <w:tcW w:w="2968" w:type="dxa"/>
            <w:vMerge w:val="continue"/>
            <w:tcBorders>
              <w:top w:val="single" w:color="auto" w:sz="4" w:space="0"/>
              <w:left w:val="nil"/>
              <w:bottom w:val="single" w:color="auto" w:sz="4" w:space="0"/>
              <w:right w:val="single" w:color="auto" w:sz="4" w:space="0"/>
            </w:tcBorders>
            <w:vAlign w:val="center"/>
          </w:tcPr>
          <w:p w14:paraId="18803B2B">
            <w:pPr>
              <w:widowControl/>
              <w:snapToGrid w:val="0"/>
              <w:rPr>
                <w:rFonts w:ascii="Times New Roman" w:hAnsi="Times New Roman"/>
                <w:b/>
                <w:bCs/>
                <w:sz w:val="18"/>
                <w:szCs w:val="18"/>
                <w:highlight w:val="none"/>
              </w:rPr>
            </w:pPr>
          </w:p>
        </w:tc>
        <w:tc>
          <w:tcPr>
            <w:tcW w:w="589" w:type="dxa"/>
            <w:vMerge w:val="continue"/>
            <w:tcBorders>
              <w:top w:val="single" w:color="auto" w:sz="4" w:space="0"/>
              <w:left w:val="nil"/>
              <w:bottom w:val="single" w:color="auto" w:sz="4" w:space="0"/>
              <w:right w:val="single" w:color="auto" w:sz="4" w:space="0"/>
            </w:tcBorders>
            <w:vAlign w:val="center"/>
          </w:tcPr>
          <w:p w14:paraId="2C565828">
            <w:pPr>
              <w:widowControl/>
              <w:snapToGrid w:val="0"/>
              <w:rPr>
                <w:rFonts w:ascii="Times New Roman" w:hAnsi="Times New Roman"/>
                <w:b/>
                <w:bCs/>
                <w:sz w:val="18"/>
                <w:szCs w:val="18"/>
                <w:highlight w:val="none"/>
              </w:rPr>
            </w:pPr>
          </w:p>
        </w:tc>
        <w:tc>
          <w:tcPr>
            <w:tcW w:w="794" w:type="dxa"/>
            <w:tcBorders>
              <w:top w:val="nil"/>
              <w:left w:val="nil"/>
              <w:bottom w:val="single" w:color="auto" w:sz="4" w:space="0"/>
              <w:right w:val="single" w:color="auto" w:sz="4" w:space="0"/>
            </w:tcBorders>
            <w:shd w:val="clear" w:color="auto" w:fill="FFFFFF"/>
            <w:vAlign w:val="center"/>
          </w:tcPr>
          <w:p w14:paraId="657C662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总学时</w:t>
            </w:r>
          </w:p>
        </w:tc>
        <w:tc>
          <w:tcPr>
            <w:tcW w:w="567" w:type="dxa"/>
            <w:tcBorders>
              <w:top w:val="nil"/>
              <w:left w:val="nil"/>
              <w:bottom w:val="single" w:color="auto" w:sz="4" w:space="0"/>
              <w:right w:val="single" w:color="auto" w:sz="4" w:space="0"/>
            </w:tcBorders>
            <w:shd w:val="clear" w:color="auto" w:fill="FFFFFF"/>
            <w:vAlign w:val="center"/>
          </w:tcPr>
          <w:p w14:paraId="1D6A5F26">
            <w:pPr>
              <w:widowControl/>
              <w:snapToGrid w:val="0"/>
              <w:ind w:left="-110" w:leftChars="-50" w:right="-110" w:rightChars="-5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566" w:type="dxa"/>
            <w:tcBorders>
              <w:top w:val="nil"/>
              <w:left w:val="nil"/>
              <w:bottom w:val="single" w:color="auto" w:sz="4" w:space="0"/>
              <w:right w:val="single" w:color="auto" w:sz="4" w:space="0"/>
            </w:tcBorders>
            <w:shd w:val="clear" w:color="auto" w:fill="FFFFFF"/>
            <w:vAlign w:val="center"/>
          </w:tcPr>
          <w:p w14:paraId="7065176D">
            <w:pPr>
              <w:widowControl/>
              <w:snapToGrid w:val="0"/>
              <w:ind w:left="-110" w:leftChars="-50" w:right="-110" w:rightChars="-5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614" w:type="dxa"/>
            <w:tcBorders>
              <w:top w:val="nil"/>
              <w:left w:val="nil"/>
              <w:bottom w:val="single" w:color="auto" w:sz="4" w:space="0"/>
              <w:right w:val="single" w:color="auto" w:sz="4" w:space="0"/>
            </w:tcBorders>
            <w:shd w:val="clear" w:color="auto" w:fill="FFFFFF"/>
            <w:vAlign w:val="center"/>
          </w:tcPr>
          <w:p w14:paraId="04F8C830">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632" w:type="dxa"/>
            <w:vMerge w:val="continue"/>
            <w:tcBorders>
              <w:top w:val="single" w:color="auto" w:sz="4" w:space="0"/>
              <w:left w:val="nil"/>
              <w:bottom w:val="single" w:color="auto" w:sz="4" w:space="0"/>
              <w:right w:val="single" w:color="auto" w:sz="4" w:space="0"/>
            </w:tcBorders>
            <w:vAlign w:val="center"/>
          </w:tcPr>
          <w:p w14:paraId="3F5A9BDB">
            <w:pPr>
              <w:widowControl/>
              <w:snapToGrid w:val="0"/>
              <w:rPr>
                <w:rFonts w:ascii="Times New Roman" w:hAnsi="Times New Roman"/>
                <w:b/>
                <w:bCs/>
                <w:sz w:val="18"/>
                <w:szCs w:val="18"/>
                <w:highlight w:val="none"/>
              </w:rPr>
            </w:pPr>
          </w:p>
        </w:tc>
        <w:tc>
          <w:tcPr>
            <w:tcW w:w="646" w:type="dxa"/>
            <w:vMerge w:val="continue"/>
            <w:tcBorders>
              <w:top w:val="single" w:color="auto" w:sz="4" w:space="0"/>
              <w:left w:val="nil"/>
              <w:bottom w:val="single" w:color="auto" w:sz="4" w:space="0"/>
              <w:right w:val="single" w:color="auto" w:sz="4" w:space="0"/>
            </w:tcBorders>
            <w:vAlign w:val="center"/>
          </w:tcPr>
          <w:p w14:paraId="646C37E9">
            <w:pPr>
              <w:widowControl/>
              <w:snapToGrid w:val="0"/>
              <w:rPr>
                <w:rFonts w:ascii="Times New Roman" w:hAnsi="Times New Roman"/>
                <w:b/>
                <w:bCs/>
                <w:sz w:val="18"/>
                <w:szCs w:val="18"/>
                <w:highlight w:val="none"/>
              </w:rPr>
            </w:pPr>
          </w:p>
        </w:tc>
        <w:tc>
          <w:tcPr>
            <w:tcW w:w="638" w:type="dxa"/>
            <w:vMerge w:val="continue"/>
            <w:tcBorders>
              <w:top w:val="single" w:color="auto" w:sz="4" w:space="0"/>
              <w:left w:val="nil"/>
              <w:bottom w:val="single" w:color="auto" w:sz="4" w:space="0"/>
              <w:right w:val="single" w:color="auto" w:sz="4" w:space="0"/>
            </w:tcBorders>
            <w:vAlign w:val="center"/>
          </w:tcPr>
          <w:p w14:paraId="431C3AB7">
            <w:pPr>
              <w:widowControl/>
              <w:snapToGrid w:val="0"/>
              <w:jc w:val="center"/>
              <w:rPr>
                <w:rFonts w:ascii="Times New Roman" w:hAnsi="Times New Roman"/>
                <w:b/>
                <w:bCs/>
                <w:sz w:val="18"/>
                <w:szCs w:val="18"/>
                <w:highlight w:val="none"/>
              </w:rPr>
            </w:pPr>
          </w:p>
        </w:tc>
      </w:tr>
      <w:tr w14:paraId="238FDD7A">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DED8B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176131002</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6F56AF7F">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大学计算机信息技术基础（Ⅱ）Fundamentals of Computer（Ⅱ）</w:t>
            </w:r>
          </w:p>
        </w:tc>
        <w:tc>
          <w:tcPr>
            <w:tcW w:w="589" w:type="dxa"/>
            <w:tcBorders>
              <w:top w:val="single" w:color="auto" w:sz="4" w:space="0"/>
              <w:left w:val="nil"/>
              <w:bottom w:val="single" w:color="auto" w:sz="4" w:space="0"/>
              <w:right w:val="single" w:color="auto" w:sz="4" w:space="0"/>
            </w:tcBorders>
            <w:vAlign w:val="center"/>
          </w:tcPr>
          <w:p w14:paraId="3A0B985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94" w:type="dxa"/>
            <w:tcBorders>
              <w:top w:val="single" w:color="auto" w:sz="4" w:space="0"/>
              <w:left w:val="nil"/>
              <w:bottom w:val="single" w:color="auto" w:sz="4" w:space="0"/>
              <w:right w:val="single" w:color="auto" w:sz="4" w:space="0"/>
            </w:tcBorders>
            <w:vAlign w:val="center"/>
          </w:tcPr>
          <w:p w14:paraId="64B095A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7" w:type="dxa"/>
            <w:tcBorders>
              <w:top w:val="single" w:color="auto" w:sz="4" w:space="0"/>
              <w:left w:val="nil"/>
              <w:bottom w:val="single" w:color="auto" w:sz="4" w:space="0"/>
              <w:right w:val="single" w:color="auto" w:sz="4" w:space="0"/>
            </w:tcBorders>
            <w:vAlign w:val="center"/>
          </w:tcPr>
          <w:p w14:paraId="2980572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66" w:type="dxa"/>
            <w:tcBorders>
              <w:top w:val="single" w:color="auto" w:sz="4" w:space="0"/>
              <w:left w:val="nil"/>
              <w:bottom w:val="single" w:color="auto" w:sz="4" w:space="0"/>
              <w:right w:val="single" w:color="auto" w:sz="4" w:space="0"/>
            </w:tcBorders>
            <w:vAlign w:val="center"/>
          </w:tcPr>
          <w:p w14:paraId="6B3A124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614" w:type="dxa"/>
            <w:tcBorders>
              <w:top w:val="single" w:color="auto" w:sz="4" w:space="0"/>
              <w:left w:val="nil"/>
              <w:bottom w:val="single" w:color="auto" w:sz="4" w:space="0"/>
              <w:right w:val="single" w:color="auto" w:sz="4" w:space="0"/>
            </w:tcBorders>
            <w:vAlign w:val="center"/>
          </w:tcPr>
          <w:p w14:paraId="69C4E229">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vAlign w:val="center"/>
          </w:tcPr>
          <w:p w14:paraId="256F681C">
            <w:pPr>
              <w:widowControl/>
              <w:snapToGrid w:val="0"/>
              <w:jc w:val="center"/>
              <w:rPr>
                <w:rFonts w:ascii="Times New Roman" w:hAnsi="Times New Roman"/>
                <w:sz w:val="18"/>
                <w:szCs w:val="18"/>
                <w:highlight w:val="none"/>
              </w:rPr>
            </w:pPr>
          </w:p>
        </w:tc>
        <w:tc>
          <w:tcPr>
            <w:tcW w:w="646" w:type="dxa"/>
            <w:tcBorders>
              <w:top w:val="nil"/>
              <w:left w:val="nil"/>
              <w:bottom w:val="single" w:color="auto" w:sz="4" w:space="0"/>
              <w:right w:val="single" w:color="auto" w:sz="4" w:space="0"/>
            </w:tcBorders>
            <w:shd w:val="clear" w:color="auto" w:fill="FFFFFF"/>
            <w:vAlign w:val="center"/>
          </w:tcPr>
          <w:p w14:paraId="4A4E767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638" w:type="dxa"/>
            <w:tcBorders>
              <w:top w:val="nil"/>
              <w:left w:val="nil"/>
              <w:bottom w:val="single" w:color="auto" w:sz="4" w:space="0"/>
              <w:right w:val="single" w:color="auto" w:sz="4" w:space="0"/>
            </w:tcBorders>
            <w:noWrap/>
            <w:vAlign w:val="center"/>
          </w:tcPr>
          <w:p w14:paraId="0B901D07">
            <w:pPr>
              <w:widowControl/>
              <w:snapToGrid w:val="0"/>
              <w:jc w:val="center"/>
              <w:rPr>
                <w:rFonts w:ascii="Times New Roman" w:hAnsi="Times New Roman"/>
                <w:sz w:val="18"/>
                <w:szCs w:val="18"/>
                <w:highlight w:val="none"/>
              </w:rPr>
            </w:pPr>
          </w:p>
        </w:tc>
      </w:tr>
      <w:tr w14:paraId="6C5650C4">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2788F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176021018</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361AD182">
            <w:pPr>
              <w:widowControl/>
              <w:snapToGrid w:val="0"/>
              <w:rPr>
                <w:rFonts w:ascii="Times New Roman" w:hAnsi="Times New Roman"/>
                <w:sz w:val="18"/>
                <w:szCs w:val="18"/>
                <w:highlight w:val="none"/>
              </w:rPr>
            </w:pPr>
            <w:r>
              <w:rPr>
                <w:rFonts w:hint="eastAsia" w:ascii="Times New Roman" w:hAnsi="Times New Roman"/>
                <w:sz w:val="18"/>
                <w:szCs w:val="18"/>
                <w:highlight w:val="none"/>
              </w:rPr>
              <w:t>线性代数</w:t>
            </w:r>
          </w:p>
          <w:p w14:paraId="68A7741F">
            <w:pPr>
              <w:widowControl/>
              <w:snapToGrid w:val="0"/>
              <w:rPr>
                <w:rFonts w:ascii="Times New Roman" w:hAnsi="Times New Roman"/>
                <w:sz w:val="18"/>
                <w:szCs w:val="18"/>
                <w:highlight w:val="none"/>
              </w:rPr>
            </w:pPr>
            <w:r>
              <w:rPr>
                <w:rFonts w:hint="eastAsia" w:ascii="Times New Roman" w:hAnsi="Times New Roman"/>
                <w:sz w:val="18"/>
                <w:szCs w:val="18"/>
                <w:highlight w:val="none"/>
              </w:rPr>
              <w:t>Linear Algebra</w:t>
            </w:r>
          </w:p>
        </w:tc>
        <w:tc>
          <w:tcPr>
            <w:tcW w:w="589" w:type="dxa"/>
            <w:tcBorders>
              <w:top w:val="single" w:color="auto" w:sz="4" w:space="0"/>
              <w:left w:val="nil"/>
              <w:bottom w:val="single" w:color="auto" w:sz="4" w:space="0"/>
              <w:right w:val="single" w:color="auto" w:sz="4" w:space="0"/>
            </w:tcBorders>
            <w:shd w:val="clear" w:color="auto" w:fill="auto"/>
            <w:vAlign w:val="center"/>
          </w:tcPr>
          <w:p w14:paraId="1F9FDA1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94" w:type="dxa"/>
            <w:tcBorders>
              <w:top w:val="single" w:color="auto" w:sz="4" w:space="0"/>
              <w:left w:val="nil"/>
              <w:bottom w:val="single" w:color="auto" w:sz="4" w:space="0"/>
              <w:right w:val="single" w:color="auto" w:sz="4" w:space="0"/>
            </w:tcBorders>
            <w:shd w:val="clear" w:color="auto" w:fill="auto"/>
            <w:vAlign w:val="center"/>
          </w:tcPr>
          <w:p w14:paraId="77CF980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67" w:type="dxa"/>
            <w:tcBorders>
              <w:top w:val="single" w:color="auto" w:sz="4" w:space="0"/>
              <w:left w:val="nil"/>
              <w:bottom w:val="single" w:color="auto" w:sz="4" w:space="0"/>
              <w:right w:val="single" w:color="auto" w:sz="4" w:space="0"/>
            </w:tcBorders>
            <w:shd w:val="clear" w:color="auto" w:fill="auto"/>
            <w:vAlign w:val="center"/>
          </w:tcPr>
          <w:p w14:paraId="461F802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66" w:type="dxa"/>
            <w:tcBorders>
              <w:top w:val="single" w:color="auto" w:sz="4" w:space="0"/>
              <w:left w:val="nil"/>
              <w:bottom w:val="single" w:color="auto" w:sz="4" w:space="0"/>
              <w:right w:val="single" w:color="auto" w:sz="4" w:space="0"/>
            </w:tcBorders>
            <w:shd w:val="clear" w:color="auto" w:fill="auto"/>
            <w:vAlign w:val="center"/>
          </w:tcPr>
          <w:p w14:paraId="14C23DFC">
            <w:pPr>
              <w:widowControl/>
              <w:snapToGrid w:val="0"/>
              <w:jc w:val="center"/>
              <w:rPr>
                <w:rFonts w:ascii="Times New Roman" w:hAnsi="Times New Roman"/>
                <w:sz w:val="18"/>
                <w:szCs w:val="18"/>
                <w:highlight w:val="none"/>
              </w:rPr>
            </w:pPr>
          </w:p>
        </w:tc>
        <w:tc>
          <w:tcPr>
            <w:tcW w:w="614" w:type="dxa"/>
            <w:tcBorders>
              <w:top w:val="single" w:color="auto" w:sz="4" w:space="0"/>
              <w:left w:val="nil"/>
              <w:bottom w:val="single" w:color="auto" w:sz="4" w:space="0"/>
              <w:right w:val="single" w:color="auto" w:sz="4" w:space="0"/>
            </w:tcBorders>
            <w:shd w:val="clear" w:color="auto" w:fill="auto"/>
            <w:vAlign w:val="center"/>
          </w:tcPr>
          <w:p w14:paraId="4AFEBC98">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shd w:val="clear" w:color="auto" w:fill="auto"/>
            <w:vAlign w:val="center"/>
          </w:tcPr>
          <w:p w14:paraId="44F88CE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nil"/>
              <w:left w:val="nil"/>
              <w:bottom w:val="single" w:color="auto" w:sz="4" w:space="0"/>
              <w:right w:val="single" w:color="auto" w:sz="4" w:space="0"/>
            </w:tcBorders>
            <w:shd w:val="clear" w:color="auto" w:fill="FFFFFF"/>
            <w:vAlign w:val="center"/>
          </w:tcPr>
          <w:p w14:paraId="5CA84C1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38" w:type="dxa"/>
            <w:tcBorders>
              <w:top w:val="nil"/>
              <w:left w:val="nil"/>
              <w:bottom w:val="single" w:color="auto" w:sz="4" w:space="0"/>
              <w:right w:val="single" w:color="auto" w:sz="4" w:space="0"/>
            </w:tcBorders>
            <w:shd w:val="clear" w:color="auto" w:fill="auto"/>
            <w:noWrap/>
            <w:vAlign w:val="center"/>
          </w:tcPr>
          <w:p w14:paraId="395C188C">
            <w:pPr>
              <w:widowControl/>
              <w:snapToGrid w:val="0"/>
              <w:jc w:val="center"/>
              <w:rPr>
                <w:rFonts w:ascii="Times New Roman" w:hAnsi="Times New Roman"/>
                <w:sz w:val="18"/>
                <w:szCs w:val="18"/>
                <w:highlight w:val="none"/>
              </w:rPr>
            </w:pPr>
          </w:p>
        </w:tc>
      </w:tr>
      <w:tr w14:paraId="3B720919">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105F0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176081070</w:t>
            </w:r>
          </w:p>
        </w:tc>
        <w:tc>
          <w:tcPr>
            <w:tcW w:w="2968" w:type="dxa"/>
            <w:tcBorders>
              <w:top w:val="single" w:color="auto" w:sz="4" w:space="0"/>
              <w:left w:val="nil"/>
              <w:bottom w:val="single" w:color="auto" w:sz="4" w:space="0"/>
              <w:right w:val="single" w:color="000000" w:sz="4" w:space="0"/>
            </w:tcBorders>
            <w:shd w:val="clear" w:color="auto" w:fill="FFFFFF"/>
            <w:vAlign w:val="center"/>
          </w:tcPr>
          <w:p w14:paraId="43EBEFE1">
            <w:pPr>
              <w:widowControl/>
              <w:snapToGrid w:val="0"/>
              <w:rPr>
                <w:rFonts w:ascii="Times New Roman" w:hAnsi="Times New Roman"/>
                <w:sz w:val="18"/>
                <w:szCs w:val="18"/>
                <w:highlight w:val="none"/>
              </w:rPr>
            </w:pPr>
            <w:r>
              <w:rPr>
                <w:rFonts w:hint="eastAsia" w:ascii="Times New Roman" w:hAnsi="Times New Roman"/>
                <w:sz w:val="18"/>
                <w:szCs w:val="18"/>
                <w:highlight w:val="none"/>
              </w:rPr>
              <w:t>化工制图</w:t>
            </w:r>
          </w:p>
          <w:p w14:paraId="50E930AF">
            <w:pPr>
              <w:widowControl/>
              <w:snapToGrid w:val="0"/>
              <w:rPr>
                <w:rFonts w:ascii="Times New Roman" w:hAnsi="Times New Roman"/>
                <w:sz w:val="18"/>
                <w:szCs w:val="18"/>
                <w:highlight w:val="none"/>
              </w:rPr>
            </w:pPr>
            <w:r>
              <w:rPr>
                <w:rFonts w:hint="eastAsia" w:ascii="Times New Roman" w:hAnsi="Times New Roman"/>
                <w:sz w:val="18"/>
                <w:szCs w:val="18"/>
                <w:highlight w:val="none"/>
              </w:rPr>
              <w:t>Chemical Engineering Cartography</w:t>
            </w:r>
          </w:p>
        </w:tc>
        <w:tc>
          <w:tcPr>
            <w:tcW w:w="589" w:type="dxa"/>
            <w:tcBorders>
              <w:top w:val="nil"/>
              <w:left w:val="nil"/>
              <w:bottom w:val="single" w:color="auto" w:sz="4" w:space="0"/>
              <w:right w:val="single" w:color="auto" w:sz="4" w:space="0"/>
            </w:tcBorders>
            <w:vAlign w:val="center"/>
          </w:tcPr>
          <w:p w14:paraId="7903F04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94" w:type="dxa"/>
            <w:tcBorders>
              <w:top w:val="nil"/>
              <w:left w:val="nil"/>
              <w:bottom w:val="single" w:color="auto" w:sz="4" w:space="0"/>
              <w:right w:val="single" w:color="auto" w:sz="4" w:space="0"/>
            </w:tcBorders>
            <w:vAlign w:val="center"/>
          </w:tcPr>
          <w:p w14:paraId="2C6FB54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7" w:type="dxa"/>
            <w:tcBorders>
              <w:top w:val="nil"/>
              <w:left w:val="nil"/>
              <w:bottom w:val="single" w:color="auto" w:sz="4" w:space="0"/>
              <w:right w:val="single" w:color="auto" w:sz="4" w:space="0"/>
            </w:tcBorders>
            <w:vAlign w:val="center"/>
          </w:tcPr>
          <w:p w14:paraId="517FA87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6" w:type="dxa"/>
            <w:tcBorders>
              <w:top w:val="nil"/>
              <w:left w:val="nil"/>
              <w:bottom w:val="single" w:color="auto" w:sz="4" w:space="0"/>
              <w:right w:val="single" w:color="auto" w:sz="4" w:space="0"/>
            </w:tcBorders>
            <w:vAlign w:val="center"/>
          </w:tcPr>
          <w:p w14:paraId="08BF8F99">
            <w:pPr>
              <w:widowControl/>
              <w:snapToGrid w:val="0"/>
              <w:jc w:val="center"/>
              <w:rPr>
                <w:rFonts w:ascii="Times New Roman" w:hAnsi="Times New Roman"/>
                <w:sz w:val="18"/>
                <w:szCs w:val="18"/>
                <w:highlight w:val="none"/>
              </w:rPr>
            </w:pPr>
          </w:p>
        </w:tc>
        <w:tc>
          <w:tcPr>
            <w:tcW w:w="614" w:type="dxa"/>
            <w:tcBorders>
              <w:top w:val="nil"/>
              <w:left w:val="nil"/>
              <w:bottom w:val="single" w:color="auto" w:sz="4" w:space="0"/>
              <w:right w:val="single" w:color="auto" w:sz="4" w:space="0"/>
            </w:tcBorders>
            <w:vAlign w:val="center"/>
          </w:tcPr>
          <w:p w14:paraId="124CEB43">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vAlign w:val="center"/>
          </w:tcPr>
          <w:p w14:paraId="54B03321">
            <w:pPr>
              <w:widowControl/>
              <w:snapToGrid w:val="0"/>
              <w:jc w:val="center"/>
              <w:rPr>
                <w:rFonts w:ascii="Times New Roman" w:hAnsi="Times New Roman"/>
                <w:sz w:val="18"/>
                <w:szCs w:val="18"/>
                <w:highlight w:val="none"/>
              </w:rPr>
            </w:pPr>
          </w:p>
        </w:tc>
        <w:tc>
          <w:tcPr>
            <w:tcW w:w="646" w:type="dxa"/>
            <w:tcBorders>
              <w:top w:val="nil"/>
              <w:left w:val="nil"/>
              <w:bottom w:val="single" w:color="auto" w:sz="4" w:space="0"/>
              <w:right w:val="single" w:color="auto" w:sz="4" w:space="0"/>
            </w:tcBorders>
            <w:shd w:val="clear" w:color="auto" w:fill="FFFFFF"/>
            <w:vAlign w:val="center"/>
          </w:tcPr>
          <w:p w14:paraId="3E56673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8" w:type="dxa"/>
            <w:tcBorders>
              <w:top w:val="nil"/>
              <w:left w:val="nil"/>
              <w:bottom w:val="single" w:color="auto" w:sz="4" w:space="0"/>
              <w:right w:val="single" w:color="auto" w:sz="4" w:space="0"/>
            </w:tcBorders>
            <w:vAlign w:val="center"/>
          </w:tcPr>
          <w:p w14:paraId="0FB74BE2">
            <w:pPr>
              <w:widowControl/>
              <w:snapToGrid w:val="0"/>
              <w:jc w:val="center"/>
              <w:rPr>
                <w:rFonts w:ascii="Times New Roman" w:hAnsi="Times New Roman"/>
                <w:sz w:val="18"/>
                <w:szCs w:val="18"/>
                <w:highlight w:val="none"/>
              </w:rPr>
            </w:pPr>
          </w:p>
        </w:tc>
      </w:tr>
      <w:tr w14:paraId="71A53CBC">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BCA9E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176081206</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0C6849CE">
            <w:pPr>
              <w:widowControl/>
              <w:snapToGrid w:val="0"/>
              <w:rPr>
                <w:rFonts w:ascii="Times New Roman" w:hAnsi="Times New Roman"/>
                <w:sz w:val="18"/>
                <w:szCs w:val="18"/>
                <w:highlight w:val="none"/>
              </w:rPr>
            </w:pPr>
            <w:r>
              <w:rPr>
                <w:rFonts w:hint="eastAsia" w:ascii="Times New Roman" w:hAnsi="Times New Roman"/>
                <w:sz w:val="18"/>
                <w:szCs w:val="18"/>
                <w:highlight w:val="none"/>
              </w:rPr>
              <w:t>有机化学</w:t>
            </w:r>
          </w:p>
          <w:p w14:paraId="5C62E792">
            <w:pPr>
              <w:widowControl/>
              <w:snapToGrid w:val="0"/>
              <w:rPr>
                <w:rFonts w:ascii="Times New Roman" w:hAnsi="Times New Roman"/>
                <w:sz w:val="18"/>
                <w:szCs w:val="18"/>
                <w:highlight w:val="none"/>
              </w:rPr>
            </w:pPr>
            <w:r>
              <w:rPr>
                <w:rFonts w:hint="eastAsia" w:ascii="Times New Roman" w:hAnsi="Times New Roman"/>
                <w:sz w:val="18"/>
                <w:szCs w:val="18"/>
                <w:highlight w:val="none"/>
              </w:rPr>
              <w:t>Organic Chemistry</w:t>
            </w:r>
          </w:p>
        </w:tc>
        <w:tc>
          <w:tcPr>
            <w:tcW w:w="589" w:type="dxa"/>
            <w:tcBorders>
              <w:top w:val="nil"/>
              <w:left w:val="nil"/>
              <w:bottom w:val="single" w:color="auto" w:sz="4" w:space="0"/>
              <w:right w:val="single" w:color="auto" w:sz="4" w:space="0"/>
            </w:tcBorders>
            <w:vAlign w:val="center"/>
          </w:tcPr>
          <w:p w14:paraId="71945E2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94" w:type="dxa"/>
            <w:tcBorders>
              <w:top w:val="nil"/>
              <w:left w:val="nil"/>
              <w:bottom w:val="single" w:color="auto" w:sz="4" w:space="0"/>
              <w:right w:val="single" w:color="auto" w:sz="4" w:space="0"/>
            </w:tcBorders>
            <w:vAlign w:val="center"/>
          </w:tcPr>
          <w:p w14:paraId="5A11263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7" w:type="dxa"/>
            <w:tcBorders>
              <w:top w:val="nil"/>
              <w:left w:val="nil"/>
              <w:bottom w:val="single" w:color="auto" w:sz="4" w:space="0"/>
              <w:right w:val="single" w:color="auto" w:sz="4" w:space="0"/>
            </w:tcBorders>
            <w:vAlign w:val="center"/>
          </w:tcPr>
          <w:p w14:paraId="7D0DD5A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6" w:type="dxa"/>
            <w:tcBorders>
              <w:top w:val="nil"/>
              <w:left w:val="nil"/>
              <w:bottom w:val="single" w:color="auto" w:sz="4" w:space="0"/>
              <w:right w:val="single" w:color="auto" w:sz="4" w:space="0"/>
            </w:tcBorders>
            <w:vAlign w:val="center"/>
          </w:tcPr>
          <w:p w14:paraId="7C8DDE99">
            <w:pPr>
              <w:widowControl/>
              <w:snapToGrid w:val="0"/>
              <w:jc w:val="center"/>
              <w:rPr>
                <w:rFonts w:ascii="Times New Roman" w:hAnsi="Times New Roman"/>
                <w:sz w:val="18"/>
                <w:szCs w:val="18"/>
                <w:highlight w:val="none"/>
              </w:rPr>
            </w:pPr>
          </w:p>
        </w:tc>
        <w:tc>
          <w:tcPr>
            <w:tcW w:w="614" w:type="dxa"/>
            <w:tcBorders>
              <w:top w:val="nil"/>
              <w:left w:val="nil"/>
              <w:bottom w:val="single" w:color="auto" w:sz="4" w:space="0"/>
              <w:right w:val="single" w:color="auto" w:sz="4" w:space="0"/>
            </w:tcBorders>
            <w:vAlign w:val="center"/>
          </w:tcPr>
          <w:p w14:paraId="2DB16C7C">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vAlign w:val="center"/>
          </w:tcPr>
          <w:p w14:paraId="00BD57A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nil"/>
              <w:left w:val="nil"/>
              <w:bottom w:val="single" w:color="auto" w:sz="4" w:space="0"/>
              <w:right w:val="single" w:color="auto" w:sz="4" w:space="0"/>
            </w:tcBorders>
            <w:shd w:val="clear" w:color="auto" w:fill="FFFFFF"/>
            <w:noWrap/>
            <w:vAlign w:val="center"/>
          </w:tcPr>
          <w:p w14:paraId="4B9BA28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8" w:type="dxa"/>
            <w:tcBorders>
              <w:top w:val="nil"/>
              <w:left w:val="nil"/>
              <w:bottom w:val="single" w:color="auto" w:sz="4" w:space="0"/>
              <w:right w:val="single" w:color="auto" w:sz="4" w:space="0"/>
            </w:tcBorders>
            <w:noWrap/>
            <w:vAlign w:val="center"/>
          </w:tcPr>
          <w:p w14:paraId="706E67AE">
            <w:pPr>
              <w:widowControl/>
              <w:snapToGrid w:val="0"/>
              <w:jc w:val="center"/>
              <w:rPr>
                <w:rFonts w:ascii="Times New Roman" w:hAnsi="Times New Roman"/>
                <w:sz w:val="18"/>
                <w:szCs w:val="18"/>
                <w:highlight w:val="none"/>
              </w:rPr>
            </w:pPr>
          </w:p>
        </w:tc>
      </w:tr>
      <w:tr w14:paraId="458F47F1">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9E478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176081213</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689C7328">
            <w:pPr>
              <w:widowControl/>
              <w:snapToGrid w:val="0"/>
              <w:rPr>
                <w:rFonts w:ascii="Times New Roman" w:hAnsi="Times New Roman"/>
                <w:sz w:val="18"/>
                <w:szCs w:val="18"/>
                <w:highlight w:val="none"/>
              </w:rPr>
            </w:pPr>
            <w:r>
              <w:rPr>
                <w:rFonts w:hint="eastAsia" w:ascii="Times New Roman" w:hAnsi="Times New Roman"/>
                <w:sz w:val="18"/>
                <w:szCs w:val="18"/>
                <w:highlight w:val="none"/>
              </w:rPr>
              <w:t>有机化学实验</w:t>
            </w:r>
          </w:p>
          <w:p w14:paraId="2CEE7633">
            <w:pPr>
              <w:widowControl/>
              <w:snapToGrid w:val="0"/>
              <w:rPr>
                <w:rFonts w:ascii="Times New Roman" w:hAnsi="Times New Roman"/>
                <w:sz w:val="18"/>
                <w:szCs w:val="18"/>
                <w:highlight w:val="none"/>
              </w:rPr>
            </w:pPr>
            <w:r>
              <w:rPr>
                <w:rFonts w:hint="eastAsia" w:ascii="Times New Roman" w:hAnsi="Times New Roman"/>
                <w:sz w:val="18"/>
                <w:szCs w:val="18"/>
                <w:highlight w:val="none"/>
              </w:rPr>
              <w:t>Experiments of Organic Chemistry</w:t>
            </w:r>
          </w:p>
        </w:tc>
        <w:tc>
          <w:tcPr>
            <w:tcW w:w="589" w:type="dxa"/>
            <w:tcBorders>
              <w:top w:val="nil"/>
              <w:left w:val="nil"/>
              <w:bottom w:val="single" w:color="auto" w:sz="4" w:space="0"/>
              <w:right w:val="single" w:color="auto" w:sz="4" w:space="0"/>
            </w:tcBorders>
            <w:shd w:val="clear" w:color="auto" w:fill="FFFFFF"/>
            <w:vAlign w:val="center"/>
          </w:tcPr>
          <w:p w14:paraId="562541E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94" w:type="dxa"/>
            <w:tcBorders>
              <w:top w:val="nil"/>
              <w:left w:val="nil"/>
              <w:bottom w:val="single" w:color="auto" w:sz="4" w:space="0"/>
              <w:right w:val="single" w:color="auto" w:sz="4" w:space="0"/>
            </w:tcBorders>
            <w:shd w:val="clear" w:color="auto" w:fill="FFFFFF"/>
            <w:vAlign w:val="center"/>
          </w:tcPr>
          <w:p w14:paraId="2AB7068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67" w:type="dxa"/>
            <w:tcBorders>
              <w:top w:val="nil"/>
              <w:left w:val="nil"/>
              <w:bottom w:val="single" w:color="auto" w:sz="4" w:space="0"/>
              <w:right w:val="single" w:color="auto" w:sz="4" w:space="0"/>
            </w:tcBorders>
            <w:shd w:val="clear" w:color="auto" w:fill="FFFFFF"/>
            <w:vAlign w:val="center"/>
          </w:tcPr>
          <w:p w14:paraId="49464BD7">
            <w:pPr>
              <w:widowControl/>
              <w:snapToGrid w:val="0"/>
              <w:jc w:val="center"/>
              <w:rPr>
                <w:rFonts w:ascii="Times New Roman" w:hAnsi="Times New Roman"/>
                <w:sz w:val="18"/>
                <w:szCs w:val="18"/>
                <w:highlight w:val="none"/>
              </w:rPr>
            </w:pPr>
          </w:p>
        </w:tc>
        <w:tc>
          <w:tcPr>
            <w:tcW w:w="566" w:type="dxa"/>
            <w:tcBorders>
              <w:top w:val="nil"/>
              <w:left w:val="nil"/>
              <w:bottom w:val="single" w:color="auto" w:sz="4" w:space="0"/>
              <w:right w:val="single" w:color="auto" w:sz="4" w:space="0"/>
            </w:tcBorders>
            <w:shd w:val="clear" w:color="auto" w:fill="FFFFFF"/>
            <w:vAlign w:val="center"/>
          </w:tcPr>
          <w:p w14:paraId="07A1EB2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4" w:type="dxa"/>
            <w:tcBorders>
              <w:top w:val="nil"/>
              <w:left w:val="nil"/>
              <w:bottom w:val="single" w:color="auto" w:sz="4" w:space="0"/>
              <w:right w:val="single" w:color="auto" w:sz="4" w:space="0"/>
            </w:tcBorders>
            <w:shd w:val="clear" w:color="auto" w:fill="FFFFFF"/>
            <w:vAlign w:val="center"/>
          </w:tcPr>
          <w:p w14:paraId="35D7ED58">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shd w:val="clear" w:color="auto" w:fill="FFFFFF"/>
            <w:vAlign w:val="center"/>
          </w:tcPr>
          <w:p w14:paraId="2E23F200">
            <w:pPr>
              <w:widowControl/>
              <w:snapToGrid w:val="0"/>
              <w:jc w:val="center"/>
              <w:rPr>
                <w:rFonts w:ascii="Times New Roman" w:hAnsi="Times New Roman"/>
                <w:sz w:val="18"/>
                <w:szCs w:val="18"/>
                <w:highlight w:val="none"/>
              </w:rPr>
            </w:pPr>
          </w:p>
        </w:tc>
        <w:tc>
          <w:tcPr>
            <w:tcW w:w="646" w:type="dxa"/>
            <w:tcBorders>
              <w:top w:val="nil"/>
              <w:left w:val="nil"/>
              <w:bottom w:val="single" w:color="auto" w:sz="4" w:space="0"/>
              <w:right w:val="single" w:color="auto" w:sz="4" w:space="0"/>
            </w:tcBorders>
            <w:shd w:val="clear" w:color="auto" w:fill="FFFFFF"/>
            <w:vAlign w:val="center"/>
          </w:tcPr>
          <w:p w14:paraId="4F2BDC2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8" w:type="dxa"/>
            <w:tcBorders>
              <w:top w:val="nil"/>
              <w:left w:val="nil"/>
              <w:bottom w:val="single" w:color="auto" w:sz="4" w:space="0"/>
              <w:right w:val="single" w:color="auto" w:sz="4" w:space="0"/>
            </w:tcBorders>
            <w:shd w:val="clear" w:color="auto" w:fill="FFFFFF"/>
            <w:vAlign w:val="center"/>
          </w:tcPr>
          <w:p w14:paraId="53605C1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1947F8F1">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D7177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176021008</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6312B986">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大学物理B（Ⅰ）</w:t>
            </w:r>
          </w:p>
          <w:p w14:paraId="208BBB2C">
            <w:pPr>
              <w:widowControl/>
              <w:snapToGrid w:val="0"/>
              <w:rPr>
                <w:rFonts w:ascii="Times New Roman" w:hAnsi="Times New Roman"/>
                <w:sz w:val="18"/>
                <w:szCs w:val="18"/>
                <w:highlight w:val="none"/>
              </w:rPr>
            </w:pPr>
            <w:r>
              <w:rPr>
                <w:rFonts w:hint="eastAsia" w:ascii="Times New Roman" w:hAnsi="Times New Roman"/>
                <w:sz w:val="18"/>
                <w:szCs w:val="18"/>
                <w:highlight w:val="none"/>
              </w:rPr>
              <w:t xml:space="preserve">College Physics（Ⅰ） </w:t>
            </w:r>
          </w:p>
        </w:tc>
        <w:tc>
          <w:tcPr>
            <w:tcW w:w="589" w:type="dxa"/>
            <w:tcBorders>
              <w:top w:val="single" w:color="auto" w:sz="4" w:space="0"/>
              <w:left w:val="nil"/>
              <w:bottom w:val="single" w:color="auto" w:sz="4" w:space="0"/>
              <w:right w:val="single" w:color="auto" w:sz="4" w:space="0"/>
            </w:tcBorders>
            <w:vAlign w:val="center"/>
          </w:tcPr>
          <w:p w14:paraId="1C229C6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94" w:type="dxa"/>
            <w:tcBorders>
              <w:top w:val="single" w:color="auto" w:sz="4" w:space="0"/>
              <w:left w:val="nil"/>
              <w:bottom w:val="single" w:color="auto" w:sz="4" w:space="0"/>
              <w:right w:val="single" w:color="auto" w:sz="4" w:space="0"/>
            </w:tcBorders>
            <w:vAlign w:val="center"/>
          </w:tcPr>
          <w:p w14:paraId="75B508A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7" w:type="dxa"/>
            <w:tcBorders>
              <w:top w:val="single" w:color="auto" w:sz="4" w:space="0"/>
              <w:left w:val="nil"/>
              <w:bottom w:val="single" w:color="auto" w:sz="4" w:space="0"/>
              <w:right w:val="single" w:color="auto" w:sz="4" w:space="0"/>
            </w:tcBorders>
            <w:vAlign w:val="center"/>
          </w:tcPr>
          <w:p w14:paraId="26626FF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6" w:type="dxa"/>
            <w:tcBorders>
              <w:top w:val="single" w:color="auto" w:sz="4" w:space="0"/>
              <w:left w:val="nil"/>
              <w:bottom w:val="single" w:color="auto" w:sz="4" w:space="0"/>
              <w:right w:val="single" w:color="auto" w:sz="4" w:space="0"/>
            </w:tcBorders>
            <w:vAlign w:val="center"/>
          </w:tcPr>
          <w:p w14:paraId="1F8FBAA4">
            <w:pPr>
              <w:widowControl/>
              <w:snapToGrid w:val="0"/>
              <w:jc w:val="center"/>
              <w:rPr>
                <w:rFonts w:ascii="Times New Roman" w:hAnsi="Times New Roman"/>
                <w:sz w:val="18"/>
                <w:szCs w:val="18"/>
                <w:highlight w:val="none"/>
              </w:rPr>
            </w:pPr>
          </w:p>
        </w:tc>
        <w:tc>
          <w:tcPr>
            <w:tcW w:w="614" w:type="dxa"/>
            <w:tcBorders>
              <w:top w:val="single" w:color="auto" w:sz="4" w:space="0"/>
              <w:left w:val="nil"/>
              <w:bottom w:val="single" w:color="auto" w:sz="4" w:space="0"/>
              <w:right w:val="single" w:color="auto" w:sz="4" w:space="0"/>
            </w:tcBorders>
            <w:vAlign w:val="center"/>
          </w:tcPr>
          <w:p w14:paraId="596D75EE">
            <w:pPr>
              <w:widowControl/>
              <w:snapToGrid w:val="0"/>
              <w:jc w:val="center"/>
              <w:rPr>
                <w:rFonts w:ascii="Times New Roman" w:hAnsi="Times New Roman"/>
                <w:sz w:val="18"/>
                <w:szCs w:val="18"/>
                <w:highlight w:val="none"/>
              </w:rPr>
            </w:pPr>
          </w:p>
        </w:tc>
        <w:tc>
          <w:tcPr>
            <w:tcW w:w="632" w:type="dxa"/>
            <w:tcBorders>
              <w:top w:val="single" w:color="auto" w:sz="4" w:space="0"/>
              <w:left w:val="nil"/>
              <w:bottom w:val="single" w:color="auto" w:sz="4" w:space="0"/>
              <w:right w:val="single" w:color="auto" w:sz="4" w:space="0"/>
            </w:tcBorders>
            <w:vAlign w:val="center"/>
          </w:tcPr>
          <w:p w14:paraId="5C9CFC2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single" w:color="auto" w:sz="4" w:space="0"/>
              <w:left w:val="nil"/>
              <w:bottom w:val="single" w:color="auto" w:sz="4" w:space="0"/>
              <w:right w:val="single" w:color="auto" w:sz="4" w:space="0"/>
            </w:tcBorders>
            <w:vAlign w:val="center"/>
          </w:tcPr>
          <w:p w14:paraId="75D811E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8" w:type="dxa"/>
            <w:tcBorders>
              <w:top w:val="single" w:color="auto" w:sz="4" w:space="0"/>
              <w:left w:val="nil"/>
              <w:bottom w:val="single" w:color="auto" w:sz="4" w:space="0"/>
              <w:right w:val="single" w:color="auto" w:sz="4" w:space="0"/>
            </w:tcBorders>
            <w:vAlign w:val="center"/>
          </w:tcPr>
          <w:p w14:paraId="23DA05E0">
            <w:pPr>
              <w:widowControl/>
              <w:snapToGrid w:val="0"/>
              <w:jc w:val="center"/>
              <w:rPr>
                <w:rFonts w:ascii="Times New Roman" w:hAnsi="Times New Roman"/>
                <w:sz w:val="18"/>
                <w:szCs w:val="18"/>
                <w:highlight w:val="none"/>
              </w:rPr>
            </w:pPr>
          </w:p>
        </w:tc>
      </w:tr>
      <w:tr w14:paraId="3257FE82">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6671A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176021009</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1DF84E68">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大学物理B（Ⅱ）</w:t>
            </w:r>
          </w:p>
          <w:p w14:paraId="628311F5">
            <w:pPr>
              <w:widowControl/>
              <w:snapToGrid w:val="0"/>
              <w:rPr>
                <w:rFonts w:ascii="Times New Roman" w:hAnsi="Times New Roman"/>
                <w:sz w:val="18"/>
                <w:szCs w:val="18"/>
                <w:highlight w:val="none"/>
              </w:rPr>
            </w:pPr>
            <w:r>
              <w:rPr>
                <w:rFonts w:hint="eastAsia" w:ascii="Times New Roman" w:hAnsi="Times New Roman"/>
                <w:sz w:val="18"/>
                <w:szCs w:val="18"/>
                <w:highlight w:val="none"/>
              </w:rPr>
              <w:t>College Physics（Ⅱ）</w:t>
            </w:r>
          </w:p>
        </w:tc>
        <w:tc>
          <w:tcPr>
            <w:tcW w:w="589" w:type="dxa"/>
            <w:tcBorders>
              <w:top w:val="single" w:color="auto" w:sz="4" w:space="0"/>
              <w:left w:val="nil"/>
              <w:bottom w:val="single" w:color="auto" w:sz="4" w:space="0"/>
              <w:right w:val="single" w:color="auto" w:sz="4" w:space="0"/>
            </w:tcBorders>
            <w:vAlign w:val="center"/>
          </w:tcPr>
          <w:p w14:paraId="4E19EC1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94" w:type="dxa"/>
            <w:tcBorders>
              <w:top w:val="single" w:color="auto" w:sz="4" w:space="0"/>
              <w:left w:val="nil"/>
              <w:bottom w:val="single" w:color="auto" w:sz="4" w:space="0"/>
              <w:right w:val="single" w:color="auto" w:sz="4" w:space="0"/>
            </w:tcBorders>
            <w:vAlign w:val="center"/>
          </w:tcPr>
          <w:p w14:paraId="78E31CF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7" w:type="dxa"/>
            <w:tcBorders>
              <w:top w:val="single" w:color="auto" w:sz="4" w:space="0"/>
              <w:left w:val="nil"/>
              <w:bottom w:val="single" w:color="auto" w:sz="4" w:space="0"/>
              <w:right w:val="single" w:color="auto" w:sz="4" w:space="0"/>
            </w:tcBorders>
            <w:vAlign w:val="center"/>
          </w:tcPr>
          <w:p w14:paraId="34956BB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6" w:type="dxa"/>
            <w:tcBorders>
              <w:top w:val="single" w:color="auto" w:sz="4" w:space="0"/>
              <w:left w:val="nil"/>
              <w:bottom w:val="single" w:color="auto" w:sz="4" w:space="0"/>
              <w:right w:val="single" w:color="auto" w:sz="4" w:space="0"/>
            </w:tcBorders>
            <w:vAlign w:val="center"/>
          </w:tcPr>
          <w:p w14:paraId="1FE247AF">
            <w:pPr>
              <w:widowControl/>
              <w:snapToGrid w:val="0"/>
              <w:jc w:val="center"/>
              <w:rPr>
                <w:rFonts w:ascii="Times New Roman" w:hAnsi="Times New Roman"/>
                <w:sz w:val="18"/>
                <w:szCs w:val="18"/>
                <w:highlight w:val="none"/>
              </w:rPr>
            </w:pPr>
          </w:p>
        </w:tc>
        <w:tc>
          <w:tcPr>
            <w:tcW w:w="614" w:type="dxa"/>
            <w:tcBorders>
              <w:top w:val="single" w:color="auto" w:sz="4" w:space="0"/>
              <w:left w:val="nil"/>
              <w:bottom w:val="single" w:color="auto" w:sz="4" w:space="0"/>
              <w:right w:val="single" w:color="auto" w:sz="4" w:space="0"/>
            </w:tcBorders>
            <w:vAlign w:val="center"/>
          </w:tcPr>
          <w:p w14:paraId="10F8C487">
            <w:pPr>
              <w:widowControl/>
              <w:snapToGrid w:val="0"/>
              <w:jc w:val="center"/>
              <w:rPr>
                <w:rFonts w:ascii="Times New Roman" w:hAnsi="Times New Roman"/>
                <w:sz w:val="18"/>
                <w:szCs w:val="18"/>
                <w:highlight w:val="none"/>
              </w:rPr>
            </w:pPr>
          </w:p>
        </w:tc>
        <w:tc>
          <w:tcPr>
            <w:tcW w:w="632" w:type="dxa"/>
            <w:tcBorders>
              <w:top w:val="single" w:color="auto" w:sz="4" w:space="0"/>
              <w:left w:val="nil"/>
              <w:bottom w:val="single" w:color="auto" w:sz="4" w:space="0"/>
              <w:right w:val="single" w:color="auto" w:sz="4" w:space="0"/>
            </w:tcBorders>
            <w:vAlign w:val="center"/>
          </w:tcPr>
          <w:p w14:paraId="58F1663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single" w:color="auto" w:sz="4" w:space="0"/>
              <w:left w:val="nil"/>
              <w:bottom w:val="single" w:color="auto" w:sz="4" w:space="0"/>
              <w:right w:val="single" w:color="auto" w:sz="4" w:space="0"/>
            </w:tcBorders>
            <w:vAlign w:val="center"/>
          </w:tcPr>
          <w:p w14:paraId="70667AB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38" w:type="dxa"/>
            <w:tcBorders>
              <w:top w:val="single" w:color="auto" w:sz="4" w:space="0"/>
              <w:left w:val="nil"/>
              <w:bottom w:val="single" w:color="auto" w:sz="4" w:space="0"/>
              <w:right w:val="single" w:color="auto" w:sz="4" w:space="0"/>
            </w:tcBorders>
            <w:vAlign w:val="center"/>
          </w:tcPr>
          <w:p w14:paraId="62D44FD5">
            <w:pPr>
              <w:widowControl/>
              <w:snapToGrid w:val="0"/>
              <w:jc w:val="center"/>
              <w:rPr>
                <w:rFonts w:ascii="Times New Roman" w:hAnsi="Times New Roman"/>
                <w:sz w:val="18"/>
                <w:szCs w:val="18"/>
                <w:highlight w:val="none"/>
              </w:rPr>
            </w:pPr>
          </w:p>
        </w:tc>
      </w:tr>
      <w:tr w14:paraId="3030BDBD">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8CAFF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176021012</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52A9E3CC">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大学物理实验</w:t>
            </w:r>
          </w:p>
          <w:p w14:paraId="75098762">
            <w:pPr>
              <w:widowControl/>
              <w:snapToGrid w:val="0"/>
              <w:rPr>
                <w:rFonts w:ascii="Times New Roman" w:hAnsi="Times New Roman"/>
                <w:sz w:val="18"/>
                <w:szCs w:val="18"/>
                <w:highlight w:val="none"/>
              </w:rPr>
            </w:pPr>
            <w:r>
              <w:rPr>
                <w:rFonts w:hint="eastAsia" w:ascii="Times New Roman" w:hAnsi="Times New Roman"/>
                <w:sz w:val="18"/>
                <w:szCs w:val="18"/>
                <w:highlight w:val="none"/>
              </w:rPr>
              <w:t>College Physics Experiment（Ⅰ）</w:t>
            </w:r>
          </w:p>
        </w:tc>
        <w:tc>
          <w:tcPr>
            <w:tcW w:w="589" w:type="dxa"/>
            <w:tcBorders>
              <w:top w:val="nil"/>
              <w:left w:val="nil"/>
              <w:bottom w:val="single" w:color="auto" w:sz="4" w:space="0"/>
              <w:right w:val="single" w:color="auto" w:sz="4" w:space="0"/>
            </w:tcBorders>
            <w:vAlign w:val="center"/>
          </w:tcPr>
          <w:p w14:paraId="0D1FD58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94" w:type="dxa"/>
            <w:tcBorders>
              <w:top w:val="nil"/>
              <w:left w:val="nil"/>
              <w:bottom w:val="single" w:color="auto" w:sz="4" w:space="0"/>
              <w:right w:val="single" w:color="auto" w:sz="4" w:space="0"/>
            </w:tcBorders>
            <w:vAlign w:val="center"/>
          </w:tcPr>
          <w:p w14:paraId="04ADCD6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67" w:type="dxa"/>
            <w:tcBorders>
              <w:top w:val="nil"/>
              <w:left w:val="nil"/>
              <w:bottom w:val="single" w:color="auto" w:sz="4" w:space="0"/>
              <w:right w:val="single" w:color="auto" w:sz="4" w:space="0"/>
            </w:tcBorders>
            <w:vAlign w:val="center"/>
          </w:tcPr>
          <w:p w14:paraId="774A085A">
            <w:pPr>
              <w:widowControl/>
              <w:snapToGrid w:val="0"/>
              <w:jc w:val="center"/>
              <w:rPr>
                <w:rFonts w:ascii="Times New Roman" w:hAnsi="Times New Roman"/>
                <w:sz w:val="18"/>
                <w:szCs w:val="18"/>
                <w:highlight w:val="none"/>
              </w:rPr>
            </w:pPr>
          </w:p>
        </w:tc>
        <w:tc>
          <w:tcPr>
            <w:tcW w:w="566" w:type="dxa"/>
            <w:tcBorders>
              <w:top w:val="nil"/>
              <w:left w:val="nil"/>
              <w:bottom w:val="single" w:color="auto" w:sz="4" w:space="0"/>
              <w:right w:val="single" w:color="auto" w:sz="4" w:space="0"/>
            </w:tcBorders>
            <w:vAlign w:val="center"/>
          </w:tcPr>
          <w:p w14:paraId="6634328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614" w:type="dxa"/>
            <w:tcBorders>
              <w:top w:val="nil"/>
              <w:left w:val="nil"/>
              <w:bottom w:val="single" w:color="auto" w:sz="4" w:space="0"/>
              <w:right w:val="single" w:color="auto" w:sz="4" w:space="0"/>
            </w:tcBorders>
            <w:vAlign w:val="center"/>
          </w:tcPr>
          <w:p w14:paraId="2B66F95B">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vAlign w:val="center"/>
          </w:tcPr>
          <w:p w14:paraId="6B48E5D9">
            <w:pPr>
              <w:widowControl/>
              <w:snapToGrid w:val="0"/>
              <w:jc w:val="center"/>
              <w:rPr>
                <w:rFonts w:ascii="Times New Roman" w:hAnsi="Times New Roman"/>
                <w:sz w:val="18"/>
                <w:szCs w:val="18"/>
                <w:highlight w:val="none"/>
              </w:rPr>
            </w:pPr>
          </w:p>
        </w:tc>
        <w:tc>
          <w:tcPr>
            <w:tcW w:w="646" w:type="dxa"/>
            <w:tcBorders>
              <w:top w:val="nil"/>
              <w:left w:val="nil"/>
              <w:bottom w:val="single" w:color="auto" w:sz="4" w:space="0"/>
              <w:right w:val="single" w:color="auto" w:sz="4" w:space="0"/>
            </w:tcBorders>
            <w:vAlign w:val="center"/>
          </w:tcPr>
          <w:p w14:paraId="4BCC3F4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8" w:type="dxa"/>
            <w:tcBorders>
              <w:top w:val="nil"/>
              <w:left w:val="nil"/>
              <w:bottom w:val="single" w:color="auto" w:sz="4" w:space="0"/>
              <w:right w:val="single" w:color="auto" w:sz="4" w:space="0"/>
            </w:tcBorders>
            <w:vAlign w:val="center"/>
          </w:tcPr>
          <w:p w14:paraId="4D510D9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12F886A5">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FCD40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176021013</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0504CE15">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大学物理实验</w:t>
            </w:r>
          </w:p>
          <w:p w14:paraId="47CDC8AA">
            <w:pPr>
              <w:widowControl/>
              <w:snapToGrid w:val="0"/>
              <w:rPr>
                <w:rFonts w:ascii="Times New Roman" w:hAnsi="Times New Roman"/>
                <w:sz w:val="18"/>
                <w:szCs w:val="18"/>
                <w:highlight w:val="none"/>
              </w:rPr>
            </w:pPr>
            <w:r>
              <w:rPr>
                <w:rFonts w:hint="eastAsia" w:ascii="Times New Roman" w:hAnsi="Times New Roman"/>
                <w:sz w:val="18"/>
                <w:szCs w:val="18"/>
                <w:highlight w:val="none"/>
              </w:rPr>
              <w:t>College Physics Experiment（Ⅱ）</w:t>
            </w:r>
          </w:p>
        </w:tc>
        <w:tc>
          <w:tcPr>
            <w:tcW w:w="589" w:type="dxa"/>
            <w:tcBorders>
              <w:top w:val="single" w:color="auto" w:sz="4" w:space="0"/>
              <w:left w:val="single" w:color="auto" w:sz="4" w:space="0"/>
              <w:bottom w:val="single" w:color="auto" w:sz="4" w:space="0"/>
              <w:right w:val="single" w:color="auto" w:sz="4" w:space="0"/>
            </w:tcBorders>
            <w:vAlign w:val="center"/>
          </w:tcPr>
          <w:p w14:paraId="455CE66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94" w:type="dxa"/>
            <w:tcBorders>
              <w:top w:val="single" w:color="auto" w:sz="4" w:space="0"/>
              <w:left w:val="single" w:color="auto" w:sz="4" w:space="0"/>
              <w:bottom w:val="single" w:color="auto" w:sz="4" w:space="0"/>
              <w:right w:val="single" w:color="auto" w:sz="4" w:space="0"/>
            </w:tcBorders>
            <w:vAlign w:val="center"/>
          </w:tcPr>
          <w:p w14:paraId="344AAC2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67" w:type="dxa"/>
            <w:tcBorders>
              <w:top w:val="single" w:color="auto" w:sz="4" w:space="0"/>
              <w:left w:val="single" w:color="auto" w:sz="4" w:space="0"/>
              <w:bottom w:val="single" w:color="auto" w:sz="4" w:space="0"/>
              <w:right w:val="single" w:color="auto" w:sz="4" w:space="0"/>
            </w:tcBorders>
            <w:vAlign w:val="center"/>
          </w:tcPr>
          <w:p w14:paraId="2B928458">
            <w:pPr>
              <w:widowControl/>
              <w:snapToGrid w:val="0"/>
              <w:jc w:val="center"/>
              <w:rPr>
                <w:rFonts w:ascii="Times New Roman" w:hAnsi="Times New Roman"/>
                <w:sz w:val="18"/>
                <w:szCs w:val="18"/>
                <w:highlight w:val="none"/>
              </w:rPr>
            </w:pPr>
          </w:p>
        </w:tc>
        <w:tc>
          <w:tcPr>
            <w:tcW w:w="566" w:type="dxa"/>
            <w:tcBorders>
              <w:top w:val="single" w:color="auto" w:sz="4" w:space="0"/>
              <w:left w:val="single" w:color="auto" w:sz="4" w:space="0"/>
              <w:bottom w:val="single" w:color="auto" w:sz="4" w:space="0"/>
              <w:right w:val="single" w:color="auto" w:sz="4" w:space="0"/>
            </w:tcBorders>
            <w:vAlign w:val="center"/>
          </w:tcPr>
          <w:p w14:paraId="24641E5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614" w:type="dxa"/>
            <w:tcBorders>
              <w:top w:val="single" w:color="auto" w:sz="4" w:space="0"/>
              <w:left w:val="single" w:color="auto" w:sz="4" w:space="0"/>
              <w:bottom w:val="single" w:color="auto" w:sz="4" w:space="0"/>
              <w:right w:val="single" w:color="auto" w:sz="4" w:space="0"/>
            </w:tcBorders>
            <w:vAlign w:val="center"/>
          </w:tcPr>
          <w:p w14:paraId="02390F98">
            <w:pPr>
              <w:widowControl/>
              <w:snapToGrid w:val="0"/>
              <w:jc w:val="center"/>
              <w:rPr>
                <w:rFonts w:ascii="Times New Roman" w:hAnsi="Times New Roman"/>
                <w:sz w:val="18"/>
                <w:szCs w:val="18"/>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636F698C">
            <w:pPr>
              <w:widowControl/>
              <w:snapToGrid w:val="0"/>
              <w:jc w:val="center"/>
              <w:rPr>
                <w:rFonts w:ascii="Times New Roman" w:hAnsi="Times New Roman"/>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vAlign w:val="center"/>
          </w:tcPr>
          <w:p w14:paraId="6B12FA1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38" w:type="dxa"/>
            <w:tcBorders>
              <w:top w:val="single" w:color="auto" w:sz="4" w:space="0"/>
              <w:left w:val="single" w:color="auto" w:sz="4" w:space="0"/>
              <w:bottom w:val="single" w:color="auto" w:sz="4" w:space="0"/>
              <w:right w:val="single" w:color="auto" w:sz="4" w:space="0"/>
            </w:tcBorders>
            <w:vAlign w:val="center"/>
          </w:tcPr>
          <w:p w14:paraId="049423F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3C56D4B8">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BA397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176021003</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26C2B757">
            <w:pPr>
              <w:widowControl/>
              <w:snapToGrid w:val="0"/>
              <w:rPr>
                <w:rFonts w:ascii="Times New Roman" w:hAnsi="Times New Roman"/>
                <w:sz w:val="18"/>
                <w:szCs w:val="18"/>
                <w:highlight w:val="none"/>
              </w:rPr>
            </w:pPr>
            <w:r>
              <w:rPr>
                <w:rFonts w:hint="eastAsia" w:ascii="Times New Roman" w:hAnsi="Times New Roman"/>
                <w:sz w:val="18"/>
                <w:szCs w:val="18"/>
                <w:highlight w:val="none"/>
              </w:rPr>
              <w:t>高等数学B（一）</w:t>
            </w:r>
          </w:p>
          <w:p w14:paraId="565CA7E2">
            <w:pPr>
              <w:widowControl/>
              <w:snapToGrid w:val="0"/>
              <w:rPr>
                <w:rFonts w:ascii="Times New Roman" w:hAnsi="Times New Roman"/>
                <w:sz w:val="18"/>
                <w:szCs w:val="18"/>
                <w:highlight w:val="none"/>
              </w:rPr>
            </w:pPr>
            <w:r>
              <w:rPr>
                <w:rFonts w:hint="eastAsia" w:ascii="Times New Roman" w:hAnsi="Times New Roman"/>
                <w:sz w:val="18"/>
                <w:szCs w:val="18"/>
                <w:highlight w:val="none"/>
              </w:rPr>
              <w:t>Advanced Mathematics B Ⅰ</w:t>
            </w:r>
          </w:p>
        </w:tc>
        <w:tc>
          <w:tcPr>
            <w:tcW w:w="589" w:type="dxa"/>
            <w:tcBorders>
              <w:top w:val="single" w:color="auto" w:sz="4" w:space="0"/>
              <w:left w:val="nil"/>
              <w:bottom w:val="single" w:color="auto" w:sz="4" w:space="0"/>
              <w:right w:val="single" w:color="auto" w:sz="4" w:space="0"/>
            </w:tcBorders>
            <w:vAlign w:val="center"/>
          </w:tcPr>
          <w:p w14:paraId="14E07D6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794" w:type="dxa"/>
            <w:tcBorders>
              <w:top w:val="single" w:color="auto" w:sz="4" w:space="0"/>
              <w:left w:val="nil"/>
              <w:bottom w:val="single" w:color="auto" w:sz="4" w:space="0"/>
              <w:right w:val="single" w:color="auto" w:sz="4" w:space="0"/>
            </w:tcBorders>
            <w:vAlign w:val="center"/>
          </w:tcPr>
          <w:p w14:paraId="3A9FB3D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64</w:t>
            </w:r>
          </w:p>
        </w:tc>
        <w:tc>
          <w:tcPr>
            <w:tcW w:w="567" w:type="dxa"/>
            <w:tcBorders>
              <w:top w:val="single" w:color="auto" w:sz="4" w:space="0"/>
              <w:left w:val="nil"/>
              <w:bottom w:val="single" w:color="auto" w:sz="4" w:space="0"/>
              <w:right w:val="single" w:color="auto" w:sz="4" w:space="0"/>
            </w:tcBorders>
            <w:vAlign w:val="center"/>
          </w:tcPr>
          <w:p w14:paraId="5D0B779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64</w:t>
            </w:r>
          </w:p>
        </w:tc>
        <w:tc>
          <w:tcPr>
            <w:tcW w:w="566" w:type="dxa"/>
            <w:tcBorders>
              <w:top w:val="single" w:color="auto" w:sz="4" w:space="0"/>
              <w:left w:val="nil"/>
              <w:bottom w:val="single" w:color="auto" w:sz="4" w:space="0"/>
              <w:right w:val="single" w:color="auto" w:sz="4" w:space="0"/>
            </w:tcBorders>
            <w:vAlign w:val="center"/>
          </w:tcPr>
          <w:p w14:paraId="066DF4DB">
            <w:pPr>
              <w:widowControl/>
              <w:snapToGrid w:val="0"/>
              <w:jc w:val="center"/>
              <w:rPr>
                <w:rFonts w:ascii="Times New Roman" w:hAnsi="Times New Roman"/>
                <w:sz w:val="18"/>
                <w:szCs w:val="18"/>
                <w:highlight w:val="none"/>
              </w:rPr>
            </w:pPr>
          </w:p>
        </w:tc>
        <w:tc>
          <w:tcPr>
            <w:tcW w:w="614" w:type="dxa"/>
            <w:tcBorders>
              <w:top w:val="single" w:color="auto" w:sz="4" w:space="0"/>
              <w:left w:val="nil"/>
              <w:bottom w:val="single" w:color="auto" w:sz="4" w:space="0"/>
              <w:right w:val="single" w:color="auto" w:sz="4" w:space="0"/>
            </w:tcBorders>
            <w:vAlign w:val="center"/>
          </w:tcPr>
          <w:p w14:paraId="4E5AB63C">
            <w:pPr>
              <w:widowControl/>
              <w:snapToGrid w:val="0"/>
              <w:jc w:val="center"/>
              <w:rPr>
                <w:rFonts w:ascii="Times New Roman" w:hAnsi="Times New Roman"/>
                <w:sz w:val="18"/>
                <w:szCs w:val="18"/>
                <w:highlight w:val="none"/>
              </w:rPr>
            </w:pPr>
          </w:p>
        </w:tc>
        <w:tc>
          <w:tcPr>
            <w:tcW w:w="632" w:type="dxa"/>
            <w:tcBorders>
              <w:top w:val="single" w:color="auto" w:sz="4" w:space="0"/>
              <w:left w:val="nil"/>
              <w:bottom w:val="single" w:color="auto" w:sz="4" w:space="0"/>
              <w:right w:val="single" w:color="auto" w:sz="4" w:space="0"/>
            </w:tcBorders>
            <w:vAlign w:val="center"/>
          </w:tcPr>
          <w:p w14:paraId="4727345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single" w:color="auto" w:sz="4" w:space="0"/>
              <w:left w:val="nil"/>
              <w:bottom w:val="single" w:color="auto" w:sz="4" w:space="0"/>
              <w:right w:val="single" w:color="auto" w:sz="4" w:space="0"/>
            </w:tcBorders>
            <w:vAlign w:val="center"/>
          </w:tcPr>
          <w:p w14:paraId="1F64582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638" w:type="dxa"/>
            <w:tcBorders>
              <w:top w:val="single" w:color="auto" w:sz="4" w:space="0"/>
              <w:left w:val="nil"/>
              <w:bottom w:val="single" w:color="auto" w:sz="4" w:space="0"/>
              <w:right w:val="single" w:color="auto" w:sz="4" w:space="0"/>
            </w:tcBorders>
            <w:vAlign w:val="center"/>
          </w:tcPr>
          <w:p w14:paraId="5431A803">
            <w:pPr>
              <w:widowControl/>
              <w:snapToGrid w:val="0"/>
              <w:jc w:val="center"/>
              <w:rPr>
                <w:rFonts w:ascii="Times New Roman" w:hAnsi="Times New Roman"/>
                <w:sz w:val="18"/>
                <w:szCs w:val="18"/>
                <w:highlight w:val="none"/>
              </w:rPr>
            </w:pPr>
          </w:p>
        </w:tc>
      </w:tr>
      <w:tr w14:paraId="5C4FC650">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D86BD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176021004</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779078AF">
            <w:pPr>
              <w:widowControl/>
              <w:snapToGrid w:val="0"/>
              <w:rPr>
                <w:rFonts w:ascii="Times New Roman" w:hAnsi="Times New Roman"/>
                <w:sz w:val="18"/>
                <w:szCs w:val="18"/>
                <w:highlight w:val="none"/>
              </w:rPr>
            </w:pPr>
            <w:r>
              <w:rPr>
                <w:rFonts w:hint="eastAsia" w:ascii="Times New Roman" w:hAnsi="Times New Roman"/>
                <w:sz w:val="18"/>
                <w:szCs w:val="18"/>
                <w:highlight w:val="none"/>
              </w:rPr>
              <w:t>高等数学B（二）</w:t>
            </w:r>
          </w:p>
          <w:p w14:paraId="0758D44F">
            <w:pPr>
              <w:widowControl/>
              <w:snapToGrid w:val="0"/>
              <w:rPr>
                <w:rFonts w:ascii="Times New Roman" w:hAnsi="Times New Roman"/>
                <w:sz w:val="18"/>
                <w:szCs w:val="18"/>
                <w:highlight w:val="none"/>
              </w:rPr>
            </w:pPr>
            <w:r>
              <w:rPr>
                <w:rFonts w:hint="eastAsia" w:ascii="Times New Roman" w:hAnsi="Times New Roman"/>
                <w:sz w:val="18"/>
                <w:szCs w:val="18"/>
                <w:highlight w:val="none"/>
              </w:rPr>
              <w:t>Advanced Mathematics B Ⅱ</w:t>
            </w:r>
          </w:p>
        </w:tc>
        <w:tc>
          <w:tcPr>
            <w:tcW w:w="589" w:type="dxa"/>
            <w:tcBorders>
              <w:top w:val="nil"/>
              <w:left w:val="nil"/>
              <w:bottom w:val="single" w:color="auto" w:sz="4" w:space="0"/>
              <w:right w:val="single" w:color="auto" w:sz="4" w:space="0"/>
            </w:tcBorders>
            <w:vAlign w:val="center"/>
          </w:tcPr>
          <w:p w14:paraId="0D8A0A3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94" w:type="dxa"/>
            <w:tcBorders>
              <w:top w:val="nil"/>
              <w:left w:val="nil"/>
              <w:bottom w:val="single" w:color="auto" w:sz="4" w:space="0"/>
              <w:right w:val="single" w:color="auto" w:sz="4" w:space="0"/>
            </w:tcBorders>
            <w:vAlign w:val="center"/>
          </w:tcPr>
          <w:p w14:paraId="120CD7D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7" w:type="dxa"/>
            <w:tcBorders>
              <w:top w:val="nil"/>
              <w:left w:val="nil"/>
              <w:bottom w:val="single" w:color="auto" w:sz="4" w:space="0"/>
              <w:right w:val="single" w:color="auto" w:sz="4" w:space="0"/>
            </w:tcBorders>
            <w:vAlign w:val="center"/>
          </w:tcPr>
          <w:p w14:paraId="2182DB6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6" w:type="dxa"/>
            <w:tcBorders>
              <w:top w:val="nil"/>
              <w:left w:val="nil"/>
              <w:bottom w:val="single" w:color="auto" w:sz="4" w:space="0"/>
              <w:right w:val="single" w:color="auto" w:sz="4" w:space="0"/>
            </w:tcBorders>
            <w:vAlign w:val="center"/>
          </w:tcPr>
          <w:p w14:paraId="06770178">
            <w:pPr>
              <w:widowControl/>
              <w:snapToGrid w:val="0"/>
              <w:jc w:val="center"/>
              <w:rPr>
                <w:rFonts w:ascii="Times New Roman" w:hAnsi="Times New Roman"/>
                <w:sz w:val="18"/>
                <w:szCs w:val="18"/>
                <w:highlight w:val="none"/>
              </w:rPr>
            </w:pPr>
          </w:p>
        </w:tc>
        <w:tc>
          <w:tcPr>
            <w:tcW w:w="614" w:type="dxa"/>
            <w:tcBorders>
              <w:top w:val="nil"/>
              <w:left w:val="nil"/>
              <w:bottom w:val="single" w:color="auto" w:sz="4" w:space="0"/>
              <w:right w:val="single" w:color="auto" w:sz="4" w:space="0"/>
            </w:tcBorders>
            <w:vAlign w:val="center"/>
          </w:tcPr>
          <w:p w14:paraId="654AB780">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vAlign w:val="center"/>
          </w:tcPr>
          <w:p w14:paraId="1E67878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nil"/>
              <w:left w:val="nil"/>
              <w:bottom w:val="single" w:color="auto" w:sz="4" w:space="0"/>
              <w:right w:val="single" w:color="auto" w:sz="4" w:space="0"/>
            </w:tcBorders>
            <w:vAlign w:val="center"/>
          </w:tcPr>
          <w:p w14:paraId="5CD8739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8" w:type="dxa"/>
            <w:tcBorders>
              <w:top w:val="nil"/>
              <w:left w:val="nil"/>
              <w:bottom w:val="single" w:color="auto" w:sz="4" w:space="0"/>
              <w:right w:val="single" w:color="auto" w:sz="4" w:space="0"/>
            </w:tcBorders>
            <w:vAlign w:val="center"/>
          </w:tcPr>
          <w:p w14:paraId="61579516">
            <w:pPr>
              <w:widowControl/>
              <w:snapToGrid w:val="0"/>
              <w:jc w:val="center"/>
              <w:rPr>
                <w:rFonts w:ascii="Times New Roman" w:hAnsi="Times New Roman"/>
                <w:sz w:val="18"/>
                <w:szCs w:val="18"/>
                <w:highlight w:val="none"/>
              </w:rPr>
            </w:pPr>
          </w:p>
        </w:tc>
      </w:tr>
      <w:tr w14:paraId="6DD71EC4">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084D1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176081170</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6723D9EB">
            <w:pPr>
              <w:widowControl/>
              <w:snapToGrid w:val="0"/>
              <w:rPr>
                <w:rFonts w:ascii="Times New Roman" w:hAnsi="Times New Roman"/>
                <w:sz w:val="18"/>
                <w:szCs w:val="18"/>
                <w:highlight w:val="none"/>
              </w:rPr>
            </w:pPr>
            <w:r>
              <w:rPr>
                <w:rFonts w:hint="eastAsia" w:ascii="Times New Roman" w:hAnsi="Times New Roman"/>
                <w:sz w:val="18"/>
                <w:szCs w:val="18"/>
                <w:highlight w:val="none"/>
              </w:rPr>
              <w:t>物理化学（一）</w:t>
            </w:r>
          </w:p>
          <w:p w14:paraId="3145BB7E">
            <w:pPr>
              <w:widowControl/>
              <w:snapToGrid w:val="0"/>
              <w:rPr>
                <w:rFonts w:ascii="Times New Roman" w:hAnsi="Times New Roman"/>
                <w:sz w:val="18"/>
                <w:szCs w:val="18"/>
                <w:highlight w:val="none"/>
              </w:rPr>
            </w:pPr>
            <w:r>
              <w:rPr>
                <w:rFonts w:hint="eastAsia" w:ascii="Times New Roman" w:hAnsi="Times New Roman"/>
                <w:sz w:val="18"/>
                <w:szCs w:val="18"/>
                <w:highlight w:val="none"/>
              </w:rPr>
              <w:t>Physical Chemistry</w:t>
            </w:r>
          </w:p>
        </w:tc>
        <w:tc>
          <w:tcPr>
            <w:tcW w:w="589" w:type="dxa"/>
            <w:tcBorders>
              <w:top w:val="nil"/>
              <w:left w:val="nil"/>
              <w:bottom w:val="single" w:color="auto" w:sz="4" w:space="0"/>
              <w:right w:val="single" w:color="auto" w:sz="4" w:space="0"/>
            </w:tcBorders>
            <w:vAlign w:val="center"/>
          </w:tcPr>
          <w:p w14:paraId="79D5A34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94" w:type="dxa"/>
            <w:tcBorders>
              <w:top w:val="nil"/>
              <w:left w:val="nil"/>
              <w:bottom w:val="single" w:color="auto" w:sz="4" w:space="0"/>
              <w:right w:val="single" w:color="auto" w:sz="4" w:space="0"/>
            </w:tcBorders>
            <w:vAlign w:val="center"/>
          </w:tcPr>
          <w:p w14:paraId="106B105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7" w:type="dxa"/>
            <w:tcBorders>
              <w:top w:val="nil"/>
              <w:left w:val="nil"/>
              <w:bottom w:val="single" w:color="auto" w:sz="4" w:space="0"/>
              <w:right w:val="single" w:color="auto" w:sz="4" w:space="0"/>
            </w:tcBorders>
            <w:vAlign w:val="center"/>
          </w:tcPr>
          <w:p w14:paraId="122DD89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6" w:type="dxa"/>
            <w:tcBorders>
              <w:top w:val="nil"/>
              <w:left w:val="nil"/>
              <w:bottom w:val="single" w:color="auto" w:sz="4" w:space="0"/>
              <w:right w:val="single" w:color="auto" w:sz="4" w:space="0"/>
            </w:tcBorders>
            <w:vAlign w:val="center"/>
          </w:tcPr>
          <w:p w14:paraId="152B4BB3">
            <w:pPr>
              <w:widowControl/>
              <w:snapToGrid w:val="0"/>
              <w:jc w:val="center"/>
              <w:rPr>
                <w:rFonts w:ascii="Times New Roman" w:hAnsi="Times New Roman"/>
                <w:sz w:val="18"/>
                <w:szCs w:val="18"/>
                <w:highlight w:val="none"/>
              </w:rPr>
            </w:pPr>
          </w:p>
        </w:tc>
        <w:tc>
          <w:tcPr>
            <w:tcW w:w="614" w:type="dxa"/>
            <w:tcBorders>
              <w:top w:val="nil"/>
              <w:left w:val="nil"/>
              <w:bottom w:val="single" w:color="auto" w:sz="4" w:space="0"/>
              <w:right w:val="single" w:color="auto" w:sz="4" w:space="0"/>
            </w:tcBorders>
            <w:vAlign w:val="center"/>
          </w:tcPr>
          <w:p w14:paraId="74F50E11">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vAlign w:val="center"/>
          </w:tcPr>
          <w:p w14:paraId="73CA56E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nil"/>
              <w:left w:val="nil"/>
              <w:bottom w:val="single" w:color="auto" w:sz="4" w:space="0"/>
              <w:right w:val="single" w:color="auto" w:sz="4" w:space="0"/>
            </w:tcBorders>
            <w:vAlign w:val="center"/>
          </w:tcPr>
          <w:p w14:paraId="6E500A5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38" w:type="dxa"/>
            <w:tcBorders>
              <w:top w:val="nil"/>
              <w:left w:val="nil"/>
              <w:bottom w:val="single" w:color="auto" w:sz="4" w:space="0"/>
              <w:right w:val="single" w:color="auto" w:sz="4" w:space="0"/>
            </w:tcBorders>
            <w:vAlign w:val="center"/>
          </w:tcPr>
          <w:p w14:paraId="3BA2B75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JC</w:t>
            </w:r>
          </w:p>
        </w:tc>
      </w:tr>
      <w:tr w14:paraId="65E093DE">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1D036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176081177</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14BA8E6D">
            <w:pPr>
              <w:widowControl/>
              <w:snapToGrid w:val="0"/>
              <w:rPr>
                <w:rFonts w:ascii="Times New Roman" w:hAnsi="Times New Roman"/>
                <w:sz w:val="18"/>
                <w:szCs w:val="18"/>
                <w:highlight w:val="none"/>
              </w:rPr>
            </w:pPr>
            <w:r>
              <w:rPr>
                <w:rFonts w:hint="eastAsia" w:ascii="Times New Roman" w:hAnsi="Times New Roman"/>
                <w:sz w:val="18"/>
                <w:szCs w:val="18"/>
                <w:highlight w:val="none"/>
              </w:rPr>
              <w:t>物理化学实验（一）</w:t>
            </w:r>
          </w:p>
          <w:p w14:paraId="5C45369B">
            <w:pPr>
              <w:widowControl/>
              <w:snapToGrid w:val="0"/>
              <w:rPr>
                <w:rFonts w:ascii="Times New Roman" w:hAnsi="Times New Roman"/>
                <w:sz w:val="18"/>
                <w:szCs w:val="18"/>
                <w:highlight w:val="none"/>
              </w:rPr>
            </w:pPr>
            <w:r>
              <w:rPr>
                <w:rFonts w:hint="eastAsia" w:ascii="Times New Roman" w:hAnsi="Times New Roman"/>
                <w:sz w:val="18"/>
                <w:szCs w:val="18"/>
                <w:highlight w:val="none"/>
              </w:rPr>
              <w:t>Experiments of Physical Chemistry</w:t>
            </w:r>
          </w:p>
        </w:tc>
        <w:tc>
          <w:tcPr>
            <w:tcW w:w="589" w:type="dxa"/>
            <w:tcBorders>
              <w:top w:val="nil"/>
              <w:left w:val="nil"/>
              <w:bottom w:val="single" w:color="auto" w:sz="4" w:space="0"/>
              <w:right w:val="single" w:color="auto" w:sz="4" w:space="0"/>
            </w:tcBorders>
            <w:shd w:val="clear" w:color="auto" w:fill="FFFFFF"/>
            <w:vAlign w:val="center"/>
          </w:tcPr>
          <w:p w14:paraId="5712DD3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94" w:type="dxa"/>
            <w:tcBorders>
              <w:top w:val="nil"/>
              <w:left w:val="nil"/>
              <w:bottom w:val="single" w:color="auto" w:sz="4" w:space="0"/>
              <w:right w:val="single" w:color="auto" w:sz="4" w:space="0"/>
            </w:tcBorders>
            <w:shd w:val="clear" w:color="auto" w:fill="FFFFFF"/>
            <w:vAlign w:val="center"/>
          </w:tcPr>
          <w:p w14:paraId="45DD29B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67" w:type="dxa"/>
            <w:tcBorders>
              <w:top w:val="nil"/>
              <w:left w:val="nil"/>
              <w:bottom w:val="single" w:color="auto" w:sz="4" w:space="0"/>
              <w:right w:val="single" w:color="auto" w:sz="4" w:space="0"/>
            </w:tcBorders>
            <w:shd w:val="clear" w:color="auto" w:fill="FFFFFF"/>
            <w:vAlign w:val="center"/>
          </w:tcPr>
          <w:p w14:paraId="0898D96C">
            <w:pPr>
              <w:widowControl/>
              <w:snapToGrid w:val="0"/>
              <w:jc w:val="center"/>
              <w:rPr>
                <w:rFonts w:ascii="Times New Roman" w:hAnsi="Times New Roman"/>
                <w:sz w:val="18"/>
                <w:szCs w:val="18"/>
                <w:highlight w:val="none"/>
              </w:rPr>
            </w:pPr>
          </w:p>
        </w:tc>
        <w:tc>
          <w:tcPr>
            <w:tcW w:w="566" w:type="dxa"/>
            <w:tcBorders>
              <w:top w:val="nil"/>
              <w:left w:val="nil"/>
              <w:bottom w:val="single" w:color="auto" w:sz="4" w:space="0"/>
              <w:right w:val="single" w:color="auto" w:sz="4" w:space="0"/>
            </w:tcBorders>
            <w:shd w:val="clear" w:color="auto" w:fill="FFFFFF"/>
            <w:vAlign w:val="center"/>
          </w:tcPr>
          <w:p w14:paraId="588DA8D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614" w:type="dxa"/>
            <w:tcBorders>
              <w:top w:val="nil"/>
              <w:left w:val="nil"/>
              <w:bottom w:val="single" w:color="auto" w:sz="4" w:space="0"/>
              <w:right w:val="single" w:color="auto" w:sz="4" w:space="0"/>
            </w:tcBorders>
            <w:shd w:val="clear" w:color="auto" w:fill="FFFFFF"/>
            <w:vAlign w:val="center"/>
          </w:tcPr>
          <w:p w14:paraId="0A7B2C24">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shd w:val="clear" w:color="auto" w:fill="FFFFFF"/>
            <w:vAlign w:val="center"/>
          </w:tcPr>
          <w:p w14:paraId="4F6E29EC">
            <w:pPr>
              <w:widowControl/>
              <w:snapToGrid w:val="0"/>
              <w:jc w:val="center"/>
              <w:rPr>
                <w:rFonts w:ascii="Times New Roman" w:hAnsi="Times New Roman"/>
                <w:sz w:val="18"/>
                <w:szCs w:val="18"/>
                <w:highlight w:val="none"/>
              </w:rPr>
            </w:pPr>
          </w:p>
        </w:tc>
        <w:tc>
          <w:tcPr>
            <w:tcW w:w="646" w:type="dxa"/>
            <w:tcBorders>
              <w:top w:val="nil"/>
              <w:left w:val="nil"/>
              <w:bottom w:val="single" w:color="auto" w:sz="4" w:space="0"/>
              <w:right w:val="single" w:color="auto" w:sz="4" w:space="0"/>
            </w:tcBorders>
            <w:shd w:val="clear" w:color="auto" w:fill="FFFFFF"/>
            <w:vAlign w:val="center"/>
          </w:tcPr>
          <w:p w14:paraId="46F8157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8" w:type="dxa"/>
            <w:tcBorders>
              <w:top w:val="nil"/>
              <w:left w:val="nil"/>
              <w:bottom w:val="single" w:color="auto" w:sz="4" w:space="0"/>
              <w:right w:val="single" w:color="auto" w:sz="4" w:space="0"/>
            </w:tcBorders>
            <w:shd w:val="clear" w:color="auto" w:fill="FFFFFF"/>
            <w:vAlign w:val="center"/>
          </w:tcPr>
          <w:p w14:paraId="5903D7A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1FBDD4B4">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A82BA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176081169</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666EBD18">
            <w:pPr>
              <w:widowControl/>
              <w:snapToGrid w:val="0"/>
              <w:rPr>
                <w:rFonts w:ascii="Times New Roman" w:hAnsi="Times New Roman"/>
                <w:sz w:val="18"/>
                <w:szCs w:val="18"/>
                <w:highlight w:val="none"/>
              </w:rPr>
            </w:pPr>
            <w:r>
              <w:rPr>
                <w:rFonts w:hint="eastAsia" w:ascii="Times New Roman" w:hAnsi="Times New Roman"/>
                <w:sz w:val="18"/>
                <w:szCs w:val="18"/>
                <w:highlight w:val="none"/>
              </w:rPr>
              <w:t>物理化学（二）</w:t>
            </w:r>
          </w:p>
          <w:p w14:paraId="06C10D19">
            <w:pPr>
              <w:widowControl/>
              <w:snapToGrid w:val="0"/>
              <w:rPr>
                <w:rFonts w:ascii="Times New Roman" w:hAnsi="Times New Roman"/>
                <w:sz w:val="18"/>
                <w:szCs w:val="18"/>
                <w:highlight w:val="none"/>
              </w:rPr>
            </w:pPr>
            <w:r>
              <w:rPr>
                <w:rFonts w:hint="eastAsia" w:ascii="Times New Roman" w:hAnsi="Times New Roman"/>
                <w:sz w:val="18"/>
                <w:szCs w:val="18"/>
                <w:highlight w:val="none"/>
              </w:rPr>
              <w:t>Physical Chemistry</w:t>
            </w:r>
          </w:p>
        </w:tc>
        <w:tc>
          <w:tcPr>
            <w:tcW w:w="589" w:type="dxa"/>
            <w:tcBorders>
              <w:top w:val="nil"/>
              <w:left w:val="nil"/>
              <w:bottom w:val="single" w:color="auto" w:sz="4" w:space="0"/>
              <w:right w:val="single" w:color="auto" w:sz="4" w:space="0"/>
            </w:tcBorders>
            <w:vAlign w:val="center"/>
          </w:tcPr>
          <w:p w14:paraId="215431A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94" w:type="dxa"/>
            <w:tcBorders>
              <w:top w:val="nil"/>
              <w:left w:val="nil"/>
              <w:bottom w:val="single" w:color="auto" w:sz="4" w:space="0"/>
              <w:right w:val="single" w:color="auto" w:sz="4" w:space="0"/>
            </w:tcBorders>
            <w:vAlign w:val="center"/>
          </w:tcPr>
          <w:p w14:paraId="0ADC023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7" w:type="dxa"/>
            <w:tcBorders>
              <w:top w:val="nil"/>
              <w:left w:val="nil"/>
              <w:bottom w:val="single" w:color="auto" w:sz="4" w:space="0"/>
              <w:right w:val="single" w:color="auto" w:sz="4" w:space="0"/>
            </w:tcBorders>
            <w:vAlign w:val="center"/>
          </w:tcPr>
          <w:p w14:paraId="6DB7DC4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66" w:type="dxa"/>
            <w:tcBorders>
              <w:top w:val="nil"/>
              <w:left w:val="nil"/>
              <w:bottom w:val="single" w:color="auto" w:sz="4" w:space="0"/>
              <w:right w:val="single" w:color="auto" w:sz="4" w:space="0"/>
            </w:tcBorders>
            <w:vAlign w:val="center"/>
          </w:tcPr>
          <w:p w14:paraId="0CA71496">
            <w:pPr>
              <w:widowControl/>
              <w:snapToGrid w:val="0"/>
              <w:jc w:val="center"/>
              <w:rPr>
                <w:rFonts w:ascii="Times New Roman" w:hAnsi="Times New Roman"/>
                <w:sz w:val="18"/>
                <w:szCs w:val="18"/>
                <w:highlight w:val="none"/>
              </w:rPr>
            </w:pPr>
          </w:p>
        </w:tc>
        <w:tc>
          <w:tcPr>
            <w:tcW w:w="614" w:type="dxa"/>
            <w:tcBorders>
              <w:top w:val="nil"/>
              <w:left w:val="nil"/>
              <w:bottom w:val="single" w:color="auto" w:sz="4" w:space="0"/>
              <w:right w:val="single" w:color="auto" w:sz="4" w:space="0"/>
            </w:tcBorders>
            <w:vAlign w:val="center"/>
          </w:tcPr>
          <w:p w14:paraId="67C7A3BB">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vAlign w:val="center"/>
          </w:tcPr>
          <w:p w14:paraId="03D5783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nil"/>
              <w:left w:val="nil"/>
              <w:bottom w:val="single" w:color="auto" w:sz="4" w:space="0"/>
              <w:right w:val="single" w:color="auto" w:sz="4" w:space="0"/>
            </w:tcBorders>
            <w:vAlign w:val="center"/>
          </w:tcPr>
          <w:p w14:paraId="6377850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8" w:type="dxa"/>
            <w:tcBorders>
              <w:top w:val="nil"/>
              <w:left w:val="nil"/>
              <w:bottom w:val="single" w:color="auto" w:sz="4" w:space="0"/>
              <w:right w:val="single" w:color="auto" w:sz="4" w:space="0"/>
            </w:tcBorders>
            <w:vAlign w:val="center"/>
          </w:tcPr>
          <w:p w14:paraId="1D3498B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JC</w:t>
            </w:r>
          </w:p>
        </w:tc>
      </w:tr>
      <w:tr w14:paraId="1E28727D">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8BE85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176081176</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1DE9B3AC">
            <w:pPr>
              <w:widowControl/>
              <w:snapToGrid w:val="0"/>
              <w:rPr>
                <w:rFonts w:ascii="Times New Roman" w:hAnsi="Times New Roman"/>
                <w:sz w:val="18"/>
                <w:szCs w:val="18"/>
                <w:highlight w:val="none"/>
              </w:rPr>
            </w:pPr>
            <w:r>
              <w:rPr>
                <w:rFonts w:hint="eastAsia" w:ascii="Times New Roman" w:hAnsi="Times New Roman"/>
                <w:sz w:val="18"/>
                <w:szCs w:val="18"/>
                <w:highlight w:val="none"/>
              </w:rPr>
              <w:t>物理化学实验（二）</w:t>
            </w:r>
          </w:p>
          <w:p w14:paraId="7A1C5971">
            <w:pPr>
              <w:widowControl/>
              <w:snapToGrid w:val="0"/>
              <w:rPr>
                <w:rFonts w:ascii="Times New Roman" w:hAnsi="Times New Roman"/>
                <w:sz w:val="18"/>
                <w:szCs w:val="18"/>
                <w:highlight w:val="none"/>
              </w:rPr>
            </w:pPr>
            <w:r>
              <w:rPr>
                <w:rFonts w:hint="eastAsia" w:ascii="Times New Roman" w:hAnsi="Times New Roman"/>
                <w:sz w:val="18"/>
                <w:szCs w:val="18"/>
                <w:highlight w:val="none"/>
              </w:rPr>
              <w:t>Experiments of Physical Chemistry</w:t>
            </w:r>
          </w:p>
        </w:tc>
        <w:tc>
          <w:tcPr>
            <w:tcW w:w="589" w:type="dxa"/>
            <w:tcBorders>
              <w:top w:val="nil"/>
              <w:left w:val="nil"/>
              <w:bottom w:val="single" w:color="auto" w:sz="4" w:space="0"/>
              <w:right w:val="single" w:color="auto" w:sz="4" w:space="0"/>
            </w:tcBorders>
            <w:shd w:val="clear" w:color="auto" w:fill="FFFFFF"/>
            <w:vAlign w:val="center"/>
          </w:tcPr>
          <w:p w14:paraId="6A638E7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94" w:type="dxa"/>
            <w:tcBorders>
              <w:top w:val="nil"/>
              <w:left w:val="nil"/>
              <w:bottom w:val="single" w:color="auto" w:sz="4" w:space="0"/>
              <w:right w:val="single" w:color="auto" w:sz="4" w:space="0"/>
            </w:tcBorders>
            <w:shd w:val="clear" w:color="auto" w:fill="FFFFFF"/>
            <w:vAlign w:val="center"/>
          </w:tcPr>
          <w:p w14:paraId="5029C22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67" w:type="dxa"/>
            <w:tcBorders>
              <w:top w:val="nil"/>
              <w:left w:val="nil"/>
              <w:bottom w:val="single" w:color="auto" w:sz="4" w:space="0"/>
              <w:right w:val="single" w:color="auto" w:sz="4" w:space="0"/>
            </w:tcBorders>
            <w:shd w:val="clear" w:color="auto" w:fill="FFFFFF"/>
            <w:vAlign w:val="center"/>
          </w:tcPr>
          <w:p w14:paraId="32561BED">
            <w:pPr>
              <w:widowControl/>
              <w:snapToGrid w:val="0"/>
              <w:jc w:val="center"/>
              <w:rPr>
                <w:rFonts w:ascii="Times New Roman" w:hAnsi="Times New Roman"/>
                <w:sz w:val="18"/>
                <w:szCs w:val="18"/>
                <w:highlight w:val="none"/>
              </w:rPr>
            </w:pPr>
          </w:p>
        </w:tc>
        <w:tc>
          <w:tcPr>
            <w:tcW w:w="566" w:type="dxa"/>
            <w:tcBorders>
              <w:top w:val="nil"/>
              <w:left w:val="nil"/>
              <w:bottom w:val="single" w:color="auto" w:sz="4" w:space="0"/>
              <w:right w:val="single" w:color="auto" w:sz="4" w:space="0"/>
            </w:tcBorders>
            <w:shd w:val="clear" w:color="auto" w:fill="FFFFFF"/>
            <w:vAlign w:val="center"/>
          </w:tcPr>
          <w:p w14:paraId="34D31A3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614" w:type="dxa"/>
            <w:tcBorders>
              <w:top w:val="nil"/>
              <w:left w:val="nil"/>
              <w:bottom w:val="single" w:color="auto" w:sz="4" w:space="0"/>
              <w:right w:val="single" w:color="auto" w:sz="4" w:space="0"/>
            </w:tcBorders>
            <w:shd w:val="clear" w:color="auto" w:fill="FFFFFF"/>
            <w:vAlign w:val="center"/>
          </w:tcPr>
          <w:p w14:paraId="60515388">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shd w:val="clear" w:color="auto" w:fill="FFFFFF"/>
            <w:vAlign w:val="center"/>
          </w:tcPr>
          <w:p w14:paraId="13A98FFF">
            <w:pPr>
              <w:widowControl/>
              <w:snapToGrid w:val="0"/>
              <w:jc w:val="center"/>
              <w:rPr>
                <w:rFonts w:ascii="Times New Roman" w:hAnsi="Times New Roman"/>
                <w:sz w:val="18"/>
                <w:szCs w:val="18"/>
                <w:highlight w:val="none"/>
              </w:rPr>
            </w:pPr>
          </w:p>
        </w:tc>
        <w:tc>
          <w:tcPr>
            <w:tcW w:w="646" w:type="dxa"/>
            <w:tcBorders>
              <w:top w:val="nil"/>
              <w:left w:val="nil"/>
              <w:bottom w:val="single" w:color="auto" w:sz="4" w:space="0"/>
              <w:right w:val="single" w:color="auto" w:sz="4" w:space="0"/>
            </w:tcBorders>
            <w:shd w:val="clear" w:color="auto" w:fill="FFFFFF"/>
            <w:vAlign w:val="center"/>
          </w:tcPr>
          <w:p w14:paraId="1191451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nil"/>
              <w:left w:val="nil"/>
              <w:bottom w:val="single" w:color="auto" w:sz="4" w:space="0"/>
              <w:right w:val="single" w:color="auto" w:sz="4" w:space="0"/>
            </w:tcBorders>
            <w:shd w:val="clear" w:color="auto" w:fill="FFFFFF"/>
            <w:vAlign w:val="center"/>
          </w:tcPr>
          <w:p w14:paraId="01A5DB8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1D051B33">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FEECB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216081003</w:t>
            </w:r>
          </w:p>
        </w:tc>
        <w:tc>
          <w:tcPr>
            <w:tcW w:w="2968" w:type="dxa"/>
            <w:tcBorders>
              <w:top w:val="single" w:color="auto" w:sz="4" w:space="0"/>
              <w:left w:val="nil"/>
              <w:bottom w:val="single" w:color="auto" w:sz="4" w:space="0"/>
              <w:right w:val="single" w:color="000000" w:sz="4" w:space="0"/>
            </w:tcBorders>
            <w:shd w:val="clear" w:color="auto" w:fill="FFFFFF"/>
            <w:vAlign w:val="center"/>
          </w:tcPr>
          <w:p w14:paraId="1833092F">
            <w:pPr>
              <w:widowControl/>
              <w:snapToGrid w:val="0"/>
              <w:rPr>
                <w:rFonts w:ascii="Times New Roman" w:hAnsi="Times New Roman"/>
                <w:sz w:val="18"/>
                <w:szCs w:val="18"/>
                <w:highlight w:val="none"/>
              </w:rPr>
            </w:pPr>
            <w:r>
              <w:rPr>
                <w:rFonts w:hint="eastAsia" w:ascii="Times New Roman" w:hAnsi="Times New Roman"/>
                <w:sz w:val="18"/>
                <w:szCs w:val="18"/>
                <w:highlight w:val="none"/>
              </w:rPr>
              <w:t>无机化学（一）</w:t>
            </w:r>
          </w:p>
          <w:p w14:paraId="293F11D6">
            <w:pPr>
              <w:widowControl/>
              <w:snapToGrid w:val="0"/>
              <w:rPr>
                <w:rFonts w:ascii="Times New Roman" w:hAnsi="Times New Roman"/>
                <w:sz w:val="18"/>
                <w:szCs w:val="18"/>
                <w:highlight w:val="none"/>
              </w:rPr>
            </w:pPr>
            <w:r>
              <w:rPr>
                <w:rFonts w:hint="eastAsia" w:ascii="Times New Roman" w:hAnsi="Times New Roman"/>
                <w:sz w:val="18"/>
                <w:szCs w:val="18"/>
                <w:highlight w:val="none"/>
              </w:rPr>
              <w:t>Inorganic Chemistry</w:t>
            </w:r>
          </w:p>
        </w:tc>
        <w:tc>
          <w:tcPr>
            <w:tcW w:w="589" w:type="dxa"/>
            <w:tcBorders>
              <w:top w:val="single" w:color="auto" w:sz="4" w:space="0"/>
              <w:left w:val="nil"/>
              <w:bottom w:val="single" w:color="auto" w:sz="4" w:space="0"/>
              <w:right w:val="single" w:color="auto" w:sz="4" w:space="0"/>
            </w:tcBorders>
            <w:vAlign w:val="center"/>
          </w:tcPr>
          <w:p w14:paraId="7C1DD76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94" w:type="dxa"/>
            <w:tcBorders>
              <w:top w:val="single" w:color="auto" w:sz="4" w:space="0"/>
              <w:left w:val="nil"/>
              <w:bottom w:val="single" w:color="auto" w:sz="4" w:space="0"/>
              <w:right w:val="single" w:color="auto" w:sz="4" w:space="0"/>
            </w:tcBorders>
            <w:vAlign w:val="center"/>
          </w:tcPr>
          <w:p w14:paraId="5126AC5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67" w:type="dxa"/>
            <w:tcBorders>
              <w:top w:val="single" w:color="auto" w:sz="4" w:space="0"/>
              <w:left w:val="nil"/>
              <w:bottom w:val="single" w:color="auto" w:sz="4" w:space="0"/>
              <w:right w:val="single" w:color="auto" w:sz="4" w:space="0"/>
            </w:tcBorders>
            <w:vAlign w:val="center"/>
          </w:tcPr>
          <w:p w14:paraId="618F4C8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66" w:type="dxa"/>
            <w:tcBorders>
              <w:top w:val="single" w:color="auto" w:sz="4" w:space="0"/>
              <w:left w:val="nil"/>
              <w:bottom w:val="single" w:color="auto" w:sz="4" w:space="0"/>
              <w:right w:val="single" w:color="auto" w:sz="4" w:space="0"/>
            </w:tcBorders>
            <w:vAlign w:val="center"/>
          </w:tcPr>
          <w:p w14:paraId="514DFA18">
            <w:pPr>
              <w:widowControl/>
              <w:snapToGrid w:val="0"/>
              <w:jc w:val="center"/>
              <w:rPr>
                <w:rFonts w:ascii="Times New Roman" w:hAnsi="Times New Roman"/>
                <w:sz w:val="18"/>
                <w:szCs w:val="18"/>
                <w:highlight w:val="none"/>
              </w:rPr>
            </w:pPr>
          </w:p>
        </w:tc>
        <w:tc>
          <w:tcPr>
            <w:tcW w:w="614" w:type="dxa"/>
            <w:tcBorders>
              <w:top w:val="single" w:color="auto" w:sz="4" w:space="0"/>
              <w:left w:val="nil"/>
              <w:bottom w:val="single" w:color="auto" w:sz="4" w:space="0"/>
              <w:right w:val="single" w:color="auto" w:sz="4" w:space="0"/>
            </w:tcBorders>
            <w:vAlign w:val="center"/>
          </w:tcPr>
          <w:p w14:paraId="5A502C04">
            <w:pPr>
              <w:widowControl/>
              <w:snapToGrid w:val="0"/>
              <w:jc w:val="center"/>
              <w:rPr>
                <w:rFonts w:ascii="Times New Roman" w:hAnsi="Times New Roman"/>
                <w:sz w:val="18"/>
                <w:szCs w:val="18"/>
                <w:highlight w:val="none"/>
              </w:rPr>
            </w:pPr>
          </w:p>
        </w:tc>
        <w:tc>
          <w:tcPr>
            <w:tcW w:w="632" w:type="dxa"/>
            <w:tcBorders>
              <w:top w:val="single" w:color="auto" w:sz="4" w:space="0"/>
              <w:left w:val="nil"/>
              <w:bottom w:val="single" w:color="auto" w:sz="4" w:space="0"/>
              <w:right w:val="single" w:color="auto" w:sz="4" w:space="0"/>
            </w:tcBorders>
            <w:vAlign w:val="center"/>
          </w:tcPr>
          <w:p w14:paraId="11601AF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single" w:color="auto" w:sz="4" w:space="0"/>
              <w:left w:val="nil"/>
              <w:bottom w:val="single" w:color="auto" w:sz="4" w:space="0"/>
              <w:right w:val="single" w:color="auto" w:sz="4" w:space="0"/>
            </w:tcBorders>
            <w:shd w:val="clear" w:color="auto" w:fill="FFFFFF"/>
            <w:vAlign w:val="center"/>
          </w:tcPr>
          <w:p w14:paraId="6D384AE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638" w:type="dxa"/>
            <w:tcBorders>
              <w:top w:val="single" w:color="auto" w:sz="4" w:space="0"/>
              <w:left w:val="nil"/>
              <w:bottom w:val="single" w:color="auto" w:sz="4" w:space="0"/>
              <w:right w:val="single" w:color="auto" w:sz="4" w:space="0"/>
            </w:tcBorders>
            <w:noWrap/>
            <w:vAlign w:val="center"/>
          </w:tcPr>
          <w:p w14:paraId="2A0A96B8">
            <w:pPr>
              <w:widowControl/>
              <w:snapToGrid w:val="0"/>
              <w:jc w:val="center"/>
              <w:rPr>
                <w:rFonts w:ascii="Times New Roman" w:hAnsi="Times New Roman"/>
                <w:sz w:val="18"/>
                <w:szCs w:val="18"/>
                <w:highlight w:val="none"/>
              </w:rPr>
            </w:pPr>
          </w:p>
        </w:tc>
      </w:tr>
      <w:tr w14:paraId="225CA176">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05BE3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216081004</w:t>
            </w:r>
          </w:p>
        </w:tc>
        <w:tc>
          <w:tcPr>
            <w:tcW w:w="2968" w:type="dxa"/>
            <w:tcBorders>
              <w:top w:val="single" w:color="auto" w:sz="4" w:space="0"/>
              <w:left w:val="nil"/>
              <w:bottom w:val="single" w:color="auto" w:sz="4" w:space="0"/>
              <w:right w:val="single" w:color="000000" w:sz="4" w:space="0"/>
            </w:tcBorders>
            <w:shd w:val="clear" w:color="auto" w:fill="FFFFFF"/>
            <w:vAlign w:val="center"/>
          </w:tcPr>
          <w:p w14:paraId="31139CA4">
            <w:pPr>
              <w:widowControl/>
              <w:snapToGrid w:val="0"/>
              <w:rPr>
                <w:rFonts w:ascii="Times New Roman" w:hAnsi="Times New Roman"/>
                <w:sz w:val="18"/>
                <w:szCs w:val="18"/>
                <w:highlight w:val="none"/>
              </w:rPr>
            </w:pPr>
            <w:r>
              <w:rPr>
                <w:rFonts w:hint="eastAsia" w:ascii="Times New Roman" w:hAnsi="Times New Roman"/>
                <w:sz w:val="18"/>
                <w:szCs w:val="18"/>
                <w:highlight w:val="none"/>
              </w:rPr>
              <w:t>无机化学（二）</w:t>
            </w:r>
          </w:p>
          <w:p w14:paraId="6D6EE131">
            <w:pPr>
              <w:widowControl/>
              <w:snapToGrid w:val="0"/>
              <w:rPr>
                <w:rFonts w:ascii="Times New Roman" w:hAnsi="Times New Roman"/>
                <w:sz w:val="18"/>
                <w:szCs w:val="18"/>
                <w:highlight w:val="none"/>
              </w:rPr>
            </w:pPr>
            <w:r>
              <w:rPr>
                <w:rFonts w:hint="eastAsia" w:ascii="Times New Roman" w:hAnsi="Times New Roman"/>
                <w:sz w:val="18"/>
                <w:szCs w:val="18"/>
                <w:highlight w:val="none"/>
              </w:rPr>
              <w:t>Inorganic Chemistry</w:t>
            </w:r>
          </w:p>
        </w:tc>
        <w:tc>
          <w:tcPr>
            <w:tcW w:w="589" w:type="dxa"/>
            <w:tcBorders>
              <w:top w:val="single" w:color="auto" w:sz="4" w:space="0"/>
              <w:left w:val="nil"/>
              <w:bottom w:val="single" w:color="auto" w:sz="4" w:space="0"/>
              <w:right w:val="single" w:color="auto" w:sz="4" w:space="0"/>
            </w:tcBorders>
            <w:vAlign w:val="center"/>
          </w:tcPr>
          <w:p w14:paraId="634E5A5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94" w:type="dxa"/>
            <w:tcBorders>
              <w:top w:val="single" w:color="auto" w:sz="4" w:space="0"/>
              <w:left w:val="nil"/>
              <w:bottom w:val="single" w:color="auto" w:sz="4" w:space="0"/>
              <w:right w:val="single" w:color="auto" w:sz="4" w:space="0"/>
            </w:tcBorders>
            <w:vAlign w:val="center"/>
          </w:tcPr>
          <w:p w14:paraId="5EAB10C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67" w:type="dxa"/>
            <w:tcBorders>
              <w:top w:val="single" w:color="auto" w:sz="4" w:space="0"/>
              <w:left w:val="nil"/>
              <w:bottom w:val="single" w:color="auto" w:sz="4" w:space="0"/>
              <w:right w:val="single" w:color="auto" w:sz="4" w:space="0"/>
            </w:tcBorders>
            <w:vAlign w:val="center"/>
          </w:tcPr>
          <w:p w14:paraId="72DA2CA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66" w:type="dxa"/>
            <w:tcBorders>
              <w:top w:val="single" w:color="auto" w:sz="4" w:space="0"/>
              <w:left w:val="nil"/>
              <w:bottom w:val="single" w:color="auto" w:sz="4" w:space="0"/>
              <w:right w:val="single" w:color="auto" w:sz="4" w:space="0"/>
            </w:tcBorders>
            <w:vAlign w:val="center"/>
          </w:tcPr>
          <w:p w14:paraId="730FB158">
            <w:pPr>
              <w:widowControl/>
              <w:snapToGrid w:val="0"/>
              <w:jc w:val="center"/>
              <w:rPr>
                <w:rFonts w:ascii="Times New Roman" w:hAnsi="Times New Roman"/>
                <w:sz w:val="18"/>
                <w:szCs w:val="18"/>
                <w:highlight w:val="none"/>
              </w:rPr>
            </w:pPr>
          </w:p>
        </w:tc>
        <w:tc>
          <w:tcPr>
            <w:tcW w:w="614" w:type="dxa"/>
            <w:tcBorders>
              <w:top w:val="single" w:color="auto" w:sz="4" w:space="0"/>
              <w:left w:val="nil"/>
              <w:bottom w:val="single" w:color="auto" w:sz="4" w:space="0"/>
              <w:right w:val="single" w:color="auto" w:sz="4" w:space="0"/>
            </w:tcBorders>
            <w:vAlign w:val="center"/>
          </w:tcPr>
          <w:p w14:paraId="3328F45F">
            <w:pPr>
              <w:widowControl/>
              <w:snapToGrid w:val="0"/>
              <w:jc w:val="center"/>
              <w:rPr>
                <w:rFonts w:ascii="Times New Roman" w:hAnsi="Times New Roman"/>
                <w:sz w:val="18"/>
                <w:szCs w:val="18"/>
                <w:highlight w:val="none"/>
              </w:rPr>
            </w:pPr>
          </w:p>
        </w:tc>
        <w:tc>
          <w:tcPr>
            <w:tcW w:w="632" w:type="dxa"/>
            <w:tcBorders>
              <w:top w:val="single" w:color="auto" w:sz="4" w:space="0"/>
              <w:left w:val="nil"/>
              <w:bottom w:val="single" w:color="auto" w:sz="4" w:space="0"/>
              <w:right w:val="single" w:color="auto" w:sz="4" w:space="0"/>
            </w:tcBorders>
            <w:vAlign w:val="center"/>
          </w:tcPr>
          <w:p w14:paraId="49B0F57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46" w:type="dxa"/>
            <w:tcBorders>
              <w:top w:val="single" w:color="auto" w:sz="4" w:space="0"/>
              <w:left w:val="nil"/>
              <w:bottom w:val="single" w:color="auto" w:sz="4" w:space="0"/>
              <w:right w:val="single" w:color="auto" w:sz="4" w:space="0"/>
            </w:tcBorders>
            <w:shd w:val="clear" w:color="auto" w:fill="FFFFFF"/>
            <w:vAlign w:val="center"/>
          </w:tcPr>
          <w:p w14:paraId="0B84DB2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8" w:type="dxa"/>
            <w:tcBorders>
              <w:top w:val="single" w:color="auto" w:sz="4" w:space="0"/>
              <w:left w:val="nil"/>
              <w:bottom w:val="single" w:color="auto" w:sz="4" w:space="0"/>
              <w:right w:val="single" w:color="auto" w:sz="4" w:space="0"/>
            </w:tcBorders>
            <w:noWrap/>
            <w:vAlign w:val="center"/>
          </w:tcPr>
          <w:p w14:paraId="5FFAA04D">
            <w:pPr>
              <w:widowControl/>
              <w:snapToGrid w:val="0"/>
              <w:jc w:val="center"/>
              <w:rPr>
                <w:rFonts w:ascii="Times New Roman" w:hAnsi="Times New Roman"/>
                <w:sz w:val="18"/>
                <w:szCs w:val="18"/>
                <w:highlight w:val="none"/>
              </w:rPr>
            </w:pPr>
          </w:p>
        </w:tc>
      </w:tr>
      <w:tr w14:paraId="3737F41B">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E0BBF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216081042</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32057366">
            <w:pPr>
              <w:widowControl/>
              <w:snapToGrid w:val="0"/>
              <w:rPr>
                <w:rFonts w:ascii="Times New Roman" w:hAnsi="Times New Roman"/>
                <w:sz w:val="18"/>
                <w:szCs w:val="18"/>
                <w:highlight w:val="none"/>
              </w:rPr>
            </w:pPr>
            <w:r>
              <w:rPr>
                <w:rFonts w:hint="eastAsia" w:ascii="Times New Roman" w:hAnsi="Times New Roman"/>
                <w:sz w:val="18"/>
                <w:szCs w:val="18"/>
                <w:highlight w:val="none"/>
              </w:rPr>
              <w:t>无机化学实验</w:t>
            </w:r>
          </w:p>
          <w:p w14:paraId="14A41433">
            <w:pPr>
              <w:widowControl/>
              <w:snapToGrid w:val="0"/>
              <w:rPr>
                <w:rFonts w:ascii="Times New Roman" w:hAnsi="Times New Roman"/>
                <w:sz w:val="18"/>
                <w:szCs w:val="18"/>
                <w:highlight w:val="none"/>
              </w:rPr>
            </w:pPr>
            <w:r>
              <w:rPr>
                <w:rFonts w:hint="eastAsia" w:ascii="Times New Roman" w:hAnsi="Times New Roman"/>
                <w:sz w:val="18"/>
                <w:szCs w:val="18"/>
                <w:highlight w:val="none"/>
              </w:rPr>
              <w:t>Inorganic Chemistry Experiments</w:t>
            </w:r>
          </w:p>
        </w:tc>
        <w:tc>
          <w:tcPr>
            <w:tcW w:w="589" w:type="dxa"/>
            <w:tcBorders>
              <w:top w:val="nil"/>
              <w:left w:val="nil"/>
              <w:bottom w:val="single" w:color="auto" w:sz="4" w:space="0"/>
              <w:right w:val="single" w:color="auto" w:sz="4" w:space="0"/>
            </w:tcBorders>
            <w:vAlign w:val="center"/>
          </w:tcPr>
          <w:p w14:paraId="0234F14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94" w:type="dxa"/>
            <w:tcBorders>
              <w:top w:val="nil"/>
              <w:left w:val="nil"/>
              <w:bottom w:val="single" w:color="auto" w:sz="4" w:space="0"/>
              <w:right w:val="single" w:color="auto" w:sz="4" w:space="0"/>
            </w:tcBorders>
            <w:vAlign w:val="center"/>
          </w:tcPr>
          <w:p w14:paraId="6E0B882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67" w:type="dxa"/>
            <w:tcBorders>
              <w:top w:val="nil"/>
              <w:left w:val="nil"/>
              <w:bottom w:val="single" w:color="auto" w:sz="4" w:space="0"/>
              <w:right w:val="single" w:color="auto" w:sz="4" w:space="0"/>
            </w:tcBorders>
            <w:vAlign w:val="center"/>
          </w:tcPr>
          <w:p w14:paraId="18A79CEB">
            <w:pPr>
              <w:widowControl/>
              <w:snapToGrid w:val="0"/>
              <w:jc w:val="center"/>
              <w:rPr>
                <w:rFonts w:ascii="Times New Roman" w:hAnsi="Times New Roman"/>
                <w:sz w:val="18"/>
                <w:szCs w:val="18"/>
                <w:highlight w:val="none"/>
              </w:rPr>
            </w:pPr>
          </w:p>
        </w:tc>
        <w:tc>
          <w:tcPr>
            <w:tcW w:w="566" w:type="dxa"/>
            <w:tcBorders>
              <w:top w:val="nil"/>
              <w:left w:val="nil"/>
              <w:bottom w:val="single" w:color="auto" w:sz="4" w:space="0"/>
              <w:right w:val="single" w:color="auto" w:sz="4" w:space="0"/>
            </w:tcBorders>
            <w:vAlign w:val="center"/>
          </w:tcPr>
          <w:p w14:paraId="02F0B77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4" w:type="dxa"/>
            <w:tcBorders>
              <w:top w:val="nil"/>
              <w:left w:val="nil"/>
              <w:bottom w:val="single" w:color="auto" w:sz="4" w:space="0"/>
              <w:right w:val="single" w:color="auto" w:sz="4" w:space="0"/>
            </w:tcBorders>
            <w:vAlign w:val="center"/>
          </w:tcPr>
          <w:p w14:paraId="1A3C9B82">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vAlign w:val="center"/>
          </w:tcPr>
          <w:p w14:paraId="5D8E5723">
            <w:pPr>
              <w:widowControl/>
              <w:snapToGrid w:val="0"/>
              <w:jc w:val="center"/>
              <w:rPr>
                <w:rFonts w:ascii="Times New Roman" w:hAnsi="Times New Roman"/>
                <w:sz w:val="18"/>
                <w:szCs w:val="18"/>
                <w:highlight w:val="none"/>
              </w:rPr>
            </w:pPr>
          </w:p>
        </w:tc>
        <w:tc>
          <w:tcPr>
            <w:tcW w:w="646" w:type="dxa"/>
            <w:tcBorders>
              <w:top w:val="nil"/>
              <w:left w:val="nil"/>
              <w:bottom w:val="single" w:color="auto" w:sz="4" w:space="0"/>
              <w:right w:val="single" w:color="auto" w:sz="4" w:space="0"/>
            </w:tcBorders>
            <w:shd w:val="clear" w:color="auto" w:fill="FFFFFF"/>
            <w:vAlign w:val="center"/>
          </w:tcPr>
          <w:p w14:paraId="1754D1D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 xml:space="preserve">2 </w:t>
            </w:r>
          </w:p>
        </w:tc>
        <w:tc>
          <w:tcPr>
            <w:tcW w:w="638" w:type="dxa"/>
            <w:tcBorders>
              <w:top w:val="nil"/>
              <w:left w:val="nil"/>
              <w:bottom w:val="single" w:color="auto" w:sz="4" w:space="0"/>
              <w:right w:val="single" w:color="auto" w:sz="4" w:space="0"/>
            </w:tcBorders>
            <w:vAlign w:val="center"/>
          </w:tcPr>
          <w:p w14:paraId="6A40D30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54451AB1">
        <w:tblPrEx>
          <w:tblCellMar>
            <w:top w:w="0" w:type="dxa"/>
            <w:left w:w="108" w:type="dxa"/>
            <w:bottom w:w="0" w:type="dxa"/>
            <w:right w:w="108" w:type="dxa"/>
          </w:tblCellMar>
        </w:tblPrEx>
        <w:trPr>
          <w:trHeight w:val="510"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00096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2968" w:type="dxa"/>
            <w:tcBorders>
              <w:top w:val="single" w:color="auto" w:sz="4" w:space="0"/>
              <w:left w:val="nil"/>
              <w:bottom w:val="single" w:color="auto" w:sz="4" w:space="0"/>
              <w:right w:val="single" w:color="auto" w:sz="4" w:space="0"/>
            </w:tcBorders>
            <w:shd w:val="clear" w:color="auto" w:fill="FFFFFF"/>
            <w:vAlign w:val="center"/>
          </w:tcPr>
          <w:p w14:paraId="5B562A86">
            <w:pPr>
              <w:widowControl/>
              <w:snapToGrid w:val="0"/>
              <w:rPr>
                <w:rFonts w:ascii="Times New Roman" w:hAnsi="Times New Roman"/>
                <w:sz w:val="18"/>
                <w:szCs w:val="18"/>
                <w:highlight w:val="none"/>
              </w:rPr>
            </w:pPr>
          </w:p>
        </w:tc>
        <w:tc>
          <w:tcPr>
            <w:tcW w:w="589" w:type="dxa"/>
            <w:tcBorders>
              <w:top w:val="nil"/>
              <w:left w:val="nil"/>
              <w:bottom w:val="single" w:color="auto" w:sz="4" w:space="0"/>
              <w:right w:val="single" w:color="auto" w:sz="4" w:space="0"/>
            </w:tcBorders>
            <w:shd w:val="clear" w:color="auto" w:fill="FFFFFF"/>
            <w:vAlign w:val="center"/>
          </w:tcPr>
          <w:p w14:paraId="71A6CE4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39</w:t>
            </w:r>
          </w:p>
        </w:tc>
        <w:tc>
          <w:tcPr>
            <w:tcW w:w="794" w:type="dxa"/>
            <w:tcBorders>
              <w:top w:val="nil"/>
              <w:left w:val="nil"/>
              <w:bottom w:val="single" w:color="auto" w:sz="4" w:space="0"/>
              <w:right w:val="single" w:color="auto" w:sz="4" w:space="0"/>
            </w:tcBorders>
            <w:shd w:val="clear" w:color="auto" w:fill="FFFFFF"/>
            <w:vAlign w:val="center"/>
          </w:tcPr>
          <w:p w14:paraId="47D9BCC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704</w:t>
            </w:r>
          </w:p>
        </w:tc>
        <w:tc>
          <w:tcPr>
            <w:tcW w:w="567" w:type="dxa"/>
            <w:tcBorders>
              <w:top w:val="nil"/>
              <w:left w:val="nil"/>
              <w:bottom w:val="single" w:color="auto" w:sz="4" w:space="0"/>
              <w:right w:val="single" w:color="auto" w:sz="4" w:space="0"/>
            </w:tcBorders>
            <w:shd w:val="clear" w:color="auto" w:fill="FFFFFF"/>
            <w:vAlign w:val="center"/>
          </w:tcPr>
          <w:p w14:paraId="285C543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520</w:t>
            </w:r>
          </w:p>
        </w:tc>
        <w:tc>
          <w:tcPr>
            <w:tcW w:w="566" w:type="dxa"/>
            <w:tcBorders>
              <w:top w:val="nil"/>
              <w:left w:val="nil"/>
              <w:bottom w:val="single" w:color="auto" w:sz="4" w:space="0"/>
              <w:right w:val="single" w:color="auto" w:sz="4" w:space="0"/>
            </w:tcBorders>
            <w:shd w:val="clear" w:color="auto" w:fill="FFFFFF"/>
            <w:vAlign w:val="center"/>
          </w:tcPr>
          <w:p w14:paraId="0A6E03E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184</w:t>
            </w:r>
          </w:p>
        </w:tc>
        <w:tc>
          <w:tcPr>
            <w:tcW w:w="614" w:type="dxa"/>
            <w:tcBorders>
              <w:top w:val="nil"/>
              <w:left w:val="nil"/>
              <w:bottom w:val="single" w:color="auto" w:sz="4" w:space="0"/>
              <w:right w:val="single" w:color="auto" w:sz="4" w:space="0"/>
            </w:tcBorders>
            <w:shd w:val="clear" w:color="auto" w:fill="FFFFFF"/>
            <w:vAlign w:val="center"/>
          </w:tcPr>
          <w:p w14:paraId="63A06364">
            <w:pPr>
              <w:widowControl/>
              <w:snapToGrid w:val="0"/>
              <w:jc w:val="center"/>
              <w:rPr>
                <w:rFonts w:ascii="Times New Roman" w:hAnsi="Times New Roman"/>
                <w:sz w:val="18"/>
                <w:szCs w:val="18"/>
                <w:highlight w:val="none"/>
              </w:rPr>
            </w:pPr>
          </w:p>
        </w:tc>
        <w:tc>
          <w:tcPr>
            <w:tcW w:w="632" w:type="dxa"/>
            <w:tcBorders>
              <w:top w:val="nil"/>
              <w:left w:val="nil"/>
              <w:bottom w:val="single" w:color="auto" w:sz="4" w:space="0"/>
              <w:right w:val="single" w:color="auto" w:sz="4" w:space="0"/>
            </w:tcBorders>
            <w:shd w:val="clear" w:color="auto" w:fill="FFFFFF"/>
            <w:noWrap/>
            <w:vAlign w:val="center"/>
          </w:tcPr>
          <w:p w14:paraId="691244E5">
            <w:pPr>
              <w:widowControl/>
              <w:snapToGrid w:val="0"/>
              <w:jc w:val="right"/>
              <w:rPr>
                <w:rFonts w:ascii="Times New Roman" w:hAnsi="Times New Roman"/>
                <w:sz w:val="18"/>
                <w:szCs w:val="18"/>
                <w:highlight w:val="none"/>
              </w:rPr>
            </w:pPr>
          </w:p>
        </w:tc>
        <w:tc>
          <w:tcPr>
            <w:tcW w:w="646" w:type="dxa"/>
            <w:tcBorders>
              <w:top w:val="nil"/>
              <w:left w:val="nil"/>
              <w:bottom w:val="single" w:color="auto" w:sz="4" w:space="0"/>
              <w:right w:val="single" w:color="auto" w:sz="4" w:space="0"/>
            </w:tcBorders>
            <w:shd w:val="clear" w:color="auto" w:fill="FFFFFF"/>
            <w:vAlign w:val="center"/>
          </w:tcPr>
          <w:p w14:paraId="70A51367">
            <w:pPr>
              <w:widowControl/>
              <w:snapToGrid w:val="0"/>
              <w:jc w:val="center"/>
              <w:rPr>
                <w:rFonts w:ascii="Times New Roman" w:hAnsi="Times New Roman"/>
                <w:sz w:val="18"/>
                <w:szCs w:val="18"/>
                <w:highlight w:val="none"/>
              </w:rPr>
            </w:pPr>
          </w:p>
        </w:tc>
        <w:tc>
          <w:tcPr>
            <w:tcW w:w="638" w:type="dxa"/>
            <w:tcBorders>
              <w:top w:val="nil"/>
              <w:left w:val="nil"/>
              <w:bottom w:val="single" w:color="auto" w:sz="4" w:space="0"/>
              <w:right w:val="single" w:color="auto" w:sz="4" w:space="0"/>
            </w:tcBorders>
            <w:shd w:val="clear" w:color="auto" w:fill="FFFFFF"/>
            <w:noWrap/>
            <w:vAlign w:val="center"/>
          </w:tcPr>
          <w:p w14:paraId="20E7BC8A">
            <w:pPr>
              <w:widowControl/>
              <w:snapToGrid w:val="0"/>
              <w:jc w:val="center"/>
              <w:rPr>
                <w:rFonts w:ascii="Times New Roman" w:hAnsi="Times New Roman"/>
                <w:sz w:val="18"/>
                <w:szCs w:val="18"/>
                <w:highlight w:val="none"/>
              </w:rPr>
            </w:pPr>
          </w:p>
        </w:tc>
      </w:tr>
    </w:tbl>
    <w:p w14:paraId="0FBE8622">
      <w:pPr>
        <w:widowControl/>
        <w:spacing w:line="380" w:lineRule="exact"/>
        <w:ind w:firstLine="440" w:firstLineChars="200"/>
        <w:rPr>
          <w:rFonts w:ascii="Times New Roman" w:hAnsi="Times New Roman"/>
          <w:highlight w:val="none"/>
        </w:rPr>
      </w:pPr>
    </w:p>
    <w:p w14:paraId="5914069D">
      <w:pPr>
        <w:ind w:firstLine="420" w:firstLineChars="200"/>
        <w:rPr>
          <w:rFonts w:ascii="Times New Roman" w:hAnsi="Times New Roman"/>
          <w:sz w:val="21"/>
          <w:szCs w:val="21"/>
          <w:highlight w:val="none"/>
        </w:rPr>
      </w:pPr>
      <w:r>
        <w:rPr>
          <w:rFonts w:hint="eastAsia" w:ascii="Times New Roman" w:hAnsi="Times New Roman"/>
          <w:sz w:val="21"/>
          <w:szCs w:val="21"/>
          <w:highlight w:val="none"/>
        </w:rPr>
        <w:t>（四）专业教育课程平台（79学分）</w:t>
      </w:r>
    </w:p>
    <w:p w14:paraId="2A76D8DF">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1.必修课（55）学分</w:t>
      </w:r>
    </w:p>
    <w:tbl>
      <w:tblPr>
        <w:tblStyle w:val="3"/>
        <w:tblW w:w="9096" w:type="dxa"/>
        <w:jc w:val="center"/>
        <w:tblLayout w:type="fixed"/>
        <w:tblCellMar>
          <w:top w:w="0" w:type="dxa"/>
          <w:left w:w="108" w:type="dxa"/>
          <w:bottom w:w="0" w:type="dxa"/>
          <w:right w:w="108" w:type="dxa"/>
        </w:tblCellMar>
      </w:tblPr>
      <w:tblGrid>
        <w:gridCol w:w="1152"/>
        <w:gridCol w:w="2976"/>
        <w:gridCol w:w="580"/>
        <w:gridCol w:w="725"/>
        <w:gridCol w:w="579"/>
        <w:gridCol w:w="611"/>
        <w:gridCol w:w="612"/>
        <w:gridCol w:w="588"/>
        <w:gridCol w:w="635"/>
        <w:gridCol w:w="638"/>
      </w:tblGrid>
      <w:tr w14:paraId="03D5F8F5">
        <w:tblPrEx>
          <w:tblCellMar>
            <w:top w:w="0" w:type="dxa"/>
            <w:left w:w="108" w:type="dxa"/>
            <w:bottom w:w="0" w:type="dxa"/>
            <w:right w:w="108" w:type="dxa"/>
          </w:tblCellMar>
        </w:tblPrEx>
        <w:trPr>
          <w:trHeight w:val="23" w:hRule="atLeast"/>
          <w:tblHeader/>
          <w:jc w:val="center"/>
        </w:trPr>
        <w:tc>
          <w:tcPr>
            <w:tcW w:w="115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2BF30C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2976" w:type="dxa"/>
            <w:vMerge w:val="restart"/>
            <w:tcBorders>
              <w:top w:val="single" w:color="auto" w:sz="4" w:space="0"/>
              <w:left w:val="nil"/>
              <w:bottom w:val="single" w:color="auto" w:sz="4" w:space="0"/>
              <w:right w:val="single" w:color="auto" w:sz="4" w:space="0"/>
            </w:tcBorders>
            <w:shd w:val="clear" w:color="auto" w:fill="FFFFFF"/>
            <w:vAlign w:val="center"/>
          </w:tcPr>
          <w:p w14:paraId="36198B6A">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580" w:type="dxa"/>
            <w:vMerge w:val="restart"/>
            <w:tcBorders>
              <w:top w:val="single" w:color="auto" w:sz="4" w:space="0"/>
              <w:left w:val="nil"/>
              <w:bottom w:val="single" w:color="auto" w:sz="4" w:space="0"/>
              <w:right w:val="single" w:color="auto" w:sz="4" w:space="0"/>
            </w:tcBorders>
            <w:shd w:val="clear" w:color="auto" w:fill="FFFFFF"/>
            <w:vAlign w:val="center"/>
          </w:tcPr>
          <w:p w14:paraId="22204EC8">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2527" w:type="dxa"/>
            <w:gridSpan w:val="4"/>
            <w:tcBorders>
              <w:top w:val="single" w:color="auto" w:sz="4" w:space="0"/>
              <w:left w:val="nil"/>
              <w:bottom w:val="single" w:color="auto" w:sz="4" w:space="0"/>
              <w:right w:val="single" w:color="auto" w:sz="4" w:space="0"/>
            </w:tcBorders>
            <w:shd w:val="clear" w:color="auto" w:fill="FFFFFF"/>
            <w:noWrap/>
            <w:vAlign w:val="center"/>
          </w:tcPr>
          <w:p w14:paraId="6CAA169C">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588" w:type="dxa"/>
            <w:vMerge w:val="restart"/>
            <w:tcBorders>
              <w:top w:val="single" w:color="auto" w:sz="4" w:space="0"/>
              <w:left w:val="nil"/>
              <w:right w:val="single" w:color="auto" w:sz="4" w:space="0"/>
            </w:tcBorders>
            <w:shd w:val="clear" w:color="auto" w:fill="FFFFFF"/>
            <w:vAlign w:val="center"/>
          </w:tcPr>
          <w:p w14:paraId="53D6C6CD">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考核类型</w:t>
            </w:r>
          </w:p>
        </w:tc>
        <w:tc>
          <w:tcPr>
            <w:tcW w:w="635" w:type="dxa"/>
            <w:vMerge w:val="restart"/>
            <w:tcBorders>
              <w:top w:val="single" w:color="auto" w:sz="4" w:space="0"/>
              <w:left w:val="nil"/>
              <w:right w:val="single" w:color="auto" w:sz="4" w:space="0"/>
            </w:tcBorders>
            <w:shd w:val="clear" w:color="auto" w:fill="FFFFFF"/>
            <w:vAlign w:val="center"/>
          </w:tcPr>
          <w:p w14:paraId="27FE1C57">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638" w:type="dxa"/>
            <w:vMerge w:val="restart"/>
            <w:tcBorders>
              <w:top w:val="single" w:color="auto" w:sz="4" w:space="0"/>
              <w:left w:val="nil"/>
              <w:right w:val="single" w:color="auto" w:sz="4" w:space="0"/>
            </w:tcBorders>
            <w:shd w:val="clear" w:color="auto" w:fill="FFFFFF"/>
            <w:vAlign w:val="center"/>
          </w:tcPr>
          <w:p w14:paraId="6AC95482">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0E036963">
        <w:tblPrEx>
          <w:tblCellMar>
            <w:top w:w="0" w:type="dxa"/>
            <w:left w:w="108" w:type="dxa"/>
            <w:bottom w:w="0" w:type="dxa"/>
            <w:right w:w="108" w:type="dxa"/>
          </w:tblCellMar>
        </w:tblPrEx>
        <w:trPr>
          <w:trHeight w:val="23" w:hRule="atLeast"/>
          <w:tblHeade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1EF25C53">
            <w:pPr>
              <w:widowControl/>
              <w:snapToGrid w:val="0"/>
              <w:rPr>
                <w:rFonts w:ascii="Times New Roman" w:hAnsi="Times New Roman"/>
                <w:b/>
                <w:bCs/>
                <w:sz w:val="18"/>
                <w:szCs w:val="18"/>
                <w:highlight w:val="none"/>
              </w:rPr>
            </w:pPr>
          </w:p>
        </w:tc>
        <w:tc>
          <w:tcPr>
            <w:tcW w:w="2976" w:type="dxa"/>
            <w:vMerge w:val="continue"/>
            <w:tcBorders>
              <w:top w:val="single" w:color="auto" w:sz="4" w:space="0"/>
              <w:left w:val="nil"/>
              <w:bottom w:val="single" w:color="auto" w:sz="4" w:space="0"/>
              <w:right w:val="single" w:color="auto" w:sz="4" w:space="0"/>
            </w:tcBorders>
            <w:vAlign w:val="center"/>
          </w:tcPr>
          <w:p w14:paraId="6D9578DA">
            <w:pPr>
              <w:widowControl/>
              <w:snapToGrid w:val="0"/>
              <w:rPr>
                <w:rFonts w:ascii="Times New Roman" w:hAnsi="Times New Roman"/>
                <w:b/>
                <w:bCs/>
                <w:sz w:val="18"/>
                <w:szCs w:val="18"/>
                <w:highlight w:val="none"/>
              </w:rPr>
            </w:pPr>
          </w:p>
        </w:tc>
        <w:tc>
          <w:tcPr>
            <w:tcW w:w="580" w:type="dxa"/>
            <w:vMerge w:val="continue"/>
            <w:tcBorders>
              <w:top w:val="single" w:color="auto" w:sz="4" w:space="0"/>
              <w:left w:val="nil"/>
              <w:bottom w:val="single" w:color="auto" w:sz="4" w:space="0"/>
              <w:right w:val="single" w:color="auto" w:sz="4" w:space="0"/>
            </w:tcBorders>
            <w:vAlign w:val="center"/>
          </w:tcPr>
          <w:p w14:paraId="2CEC65A3">
            <w:pPr>
              <w:widowControl/>
              <w:snapToGrid w:val="0"/>
              <w:rPr>
                <w:rFonts w:ascii="Times New Roman" w:hAnsi="Times New Roman"/>
                <w:b/>
                <w:bCs/>
                <w:sz w:val="18"/>
                <w:szCs w:val="18"/>
                <w:highlight w:val="none"/>
              </w:rPr>
            </w:pPr>
          </w:p>
        </w:tc>
        <w:tc>
          <w:tcPr>
            <w:tcW w:w="725" w:type="dxa"/>
            <w:tcBorders>
              <w:top w:val="nil"/>
              <w:left w:val="nil"/>
              <w:bottom w:val="single" w:color="auto" w:sz="4" w:space="0"/>
              <w:right w:val="single" w:color="auto" w:sz="4" w:space="0"/>
            </w:tcBorders>
            <w:shd w:val="clear" w:color="auto" w:fill="FFFFFF"/>
            <w:vAlign w:val="center"/>
          </w:tcPr>
          <w:p w14:paraId="38667D78">
            <w:pPr>
              <w:widowControl/>
              <w:snapToGrid w:val="0"/>
              <w:ind w:left="-110" w:leftChars="-50" w:right="-110" w:rightChars="-50"/>
              <w:jc w:val="center"/>
              <w:rPr>
                <w:rFonts w:ascii="Times New Roman" w:hAnsi="Times New Roman"/>
                <w:b/>
                <w:bCs/>
                <w:sz w:val="18"/>
                <w:szCs w:val="18"/>
                <w:highlight w:val="none"/>
              </w:rPr>
            </w:pPr>
            <w:r>
              <w:rPr>
                <w:rFonts w:hint="eastAsia" w:ascii="Times New Roman" w:hAnsi="Times New Roman"/>
                <w:b/>
                <w:bCs/>
                <w:sz w:val="18"/>
                <w:szCs w:val="18"/>
                <w:highlight w:val="none"/>
              </w:rPr>
              <w:t>总学时</w:t>
            </w:r>
          </w:p>
        </w:tc>
        <w:tc>
          <w:tcPr>
            <w:tcW w:w="579" w:type="dxa"/>
            <w:tcBorders>
              <w:top w:val="nil"/>
              <w:left w:val="nil"/>
              <w:bottom w:val="single" w:color="auto" w:sz="4" w:space="0"/>
              <w:right w:val="single" w:color="auto" w:sz="4" w:space="0"/>
            </w:tcBorders>
            <w:shd w:val="clear" w:color="auto" w:fill="FFFFFF"/>
            <w:vAlign w:val="center"/>
          </w:tcPr>
          <w:p w14:paraId="54525C25">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611" w:type="dxa"/>
            <w:tcBorders>
              <w:top w:val="nil"/>
              <w:left w:val="nil"/>
              <w:bottom w:val="single" w:color="auto" w:sz="4" w:space="0"/>
              <w:right w:val="single" w:color="auto" w:sz="4" w:space="0"/>
            </w:tcBorders>
            <w:shd w:val="clear" w:color="auto" w:fill="FFFFFF"/>
            <w:vAlign w:val="center"/>
          </w:tcPr>
          <w:p w14:paraId="32913E3F">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612" w:type="dxa"/>
            <w:tcBorders>
              <w:top w:val="nil"/>
              <w:left w:val="nil"/>
              <w:bottom w:val="single" w:color="auto" w:sz="4" w:space="0"/>
              <w:right w:val="single" w:color="auto" w:sz="4" w:space="0"/>
            </w:tcBorders>
            <w:shd w:val="clear" w:color="auto" w:fill="FFFFFF"/>
            <w:vAlign w:val="center"/>
          </w:tcPr>
          <w:p w14:paraId="7A4904A3">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588" w:type="dxa"/>
            <w:vMerge w:val="continue"/>
            <w:tcBorders>
              <w:left w:val="nil"/>
              <w:right w:val="single" w:color="auto" w:sz="4" w:space="0"/>
            </w:tcBorders>
            <w:vAlign w:val="center"/>
          </w:tcPr>
          <w:p w14:paraId="08762177">
            <w:pPr>
              <w:widowControl/>
              <w:snapToGrid w:val="0"/>
              <w:rPr>
                <w:rFonts w:ascii="Times New Roman" w:hAnsi="Times New Roman"/>
                <w:b/>
                <w:bCs/>
                <w:sz w:val="18"/>
                <w:szCs w:val="18"/>
                <w:highlight w:val="none"/>
              </w:rPr>
            </w:pPr>
          </w:p>
        </w:tc>
        <w:tc>
          <w:tcPr>
            <w:tcW w:w="635" w:type="dxa"/>
            <w:vMerge w:val="continue"/>
            <w:tcBorders>
              <w:left w:val="nil"/>
              <w:right w:val="single" w:color="auto" w:sz="4" w:space="0"/>
            </w:tcBorders>
            <w:vAlign w:val="center"/>
          </w:tcPr>
          <w:p w14:paraId="68FD2ED7">
            <w:pPr>
              <w:widowControl/>
              <w:snapToGrid w:val="0"/>
              <w:rPr>
                <w:rFonts w:ascii="Times New Roman" w:hAnsi="Times New Roman"/>
                <w:b/>
                <w:bCs/>
                <w:sz w:val="18"/>
                <w:szCs w:val="18"/>
                <w:highlight w:val="none"/>
              </w:rPr>
            </w:pPr>
          </w:p>
        </w:tc>
        <w:tc>
          <w:tcPr>
            <w:tcW w:w="638" w:type="dxa"/>
            <w:vMerge w:val="continue"/>
            <w:tcBorders>
              <w:left w:val="nil"/>
              <w:right w:val="single" w:color="auto" w:sz="4" w:space="0"/>
            </w:tcBorders>
            <w:vAlign w:val="center"/>
          </w:tcPr>
          <w:p w14:paraId="26DB0A03">
            <w:pPr>
              <w:widowControl/>
              <w:snapToGrid w:val="0"/>
              <w:rPr>
                <w:rFonts w:ascii="Times New Roman" w:hAnsi="Times New Roman"/>
                <w:b/>
                <w:bCs/>
                <w:sz w:val="18"/>
                <w:szCs w:val="18"/>
                <w:highlight w:val="none"/>
              </w:rPr>
            </w:pPr>
          </w:p>
        </w:tc>
      </w:tr>
      <w:tr w14:paraId="0F488586">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C3455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216081033</w:t>
            </w:r>
          </w:p>
        </w:tc>
        <w:tc>
          <w:tcPr>
            <w:tcW w:w="2976" w:type="dxa"/>
            <w:tcBorders>
              <w:top w:val="single" w:color="auto" w:sz="4" w:space="0"/>
              <w:left w:val="nil"/>
              <w:bottom w:val="single" w:color="auto" w:sz="4" w:space="0"/>
              <w:right w:val="single" w:color="auto" w:sz="4" w:space="0"/>
            </w:tcBorders>
            <w:shd w:val="clear" w:color="auto" w:fill="FFFFFF"/>
            <w:vAlign w:val="center"/>
          </w:tcPr>
          <w:p w14:paraId="7D96BA12">
            <w:pPr>
              <w:widowControl/>
              <w:snapToGrid w:val="0"/>
              <w:rPr>
                <w:rFonts w:ascii="Times New Roman" w:hAnsi="Times New Roman"/>
                <w:sz w:val="18"/>
                <w:szCs w:val="18"/>
                <w:highlight w:val="none"/>
              </w:rPr>
            </w:pPr>
            <w:r>
              <w:rPr>
                <w:rFonts w:hint="eastAsia" w:ascii="Times New Roman" w:hAnsi="Times New Roman"/>
                <w:sz w:val="18"/>
                <w:szCs w:val="18"/>
                <w:highlight w:val="none"/>
              </w:rPr>
              <w:t>化学电源工艺学</w:t>
            </w:r>
          </w:p>
          <w:p w14:paraId="74771A69">
            <w:pPr>
              <w:widowControl/>
              <w:snapToGrid w:val="0"/>
              <w:rPr>
                <w:rFonts w:ascii="Times New Roman" w:hAnsi="Times New Roman"/>
                <w:sz w:val="18"/>
                <w:szCs w:val="18"/>
                <w:highlight w:val="none"/>
              </w:rPr>
            </w:pPr>
            <w:r>
              <w:rPr>
                <w:rFonts w:hint="eastAsia" w:ascii="Times New Roman" w:hAnsi="Times New Roman"/>
                <w:sz w:val="18"/>
                <w:szCs w:val="18"/>
                <w:highlight w:val="none"/>
              </w:rPr>
              <w:t>Chemical Power Technology</w:t>
            </w:r>
          </w:p>
        </w:tc>
        <w:tc>
          <w:tcPr>
            <w:tcW w:w="580" w:type="dxa"/>
            <w:tcBorders>
              <w:top w:val="single" w:color="auto" w:sz="4" w:space="0"/>
              <w:left w:val="nil"/>
              <w:bottom w:val="single" w:color="auto" w:sz="4" w:space="0"/>
              <w:right w:val="single" w:color="auto" w:sz="4" w:space="0"/>
            </w:tcBorders>
            <w:shd w:val="clear" w:color="auto" w:fill="FFFFFF"/>
            <w:vAlign w:val="center"/>
          </w:tcPr>
          <w:p w14:paraId="13FCC26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25" w:type="dxa"/>
            <w:tcBorders>
              <w:top w:val="single" w:color="auto" w:sz="4" w:space="0"/>
              <w:left w:val="nil"/>
              <w:bottom w:val="single" w:color="auto" w:sz="4" w:space="0"/>
              <w:right w:val="single" w:color="auto" w:sz="4" w:space="0"/>
            </w:tcBorders>
            <w:shd w:val="clear" w:color="auto" w:fill="FFFFFF"/>
            <w:vAlign w:val="center"/>
          </w:tcPr>
          <w:p w14:paraId="19BEA02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79" w:type="dxa"/>
            <w:tcBorders>
              <w:top w:val="single" w:color="auto" w:sz="4" w:space="0"/>
              <w:left w:val="nil"/>
              <w:bottom w:val="single" w:color="auto" w:sz="4" w:space="0"/>
              <w:right w:val="single" w:color="auto" w:sz="4" w:space="0"/>
            </w:tcBorders>
            <w:shd w:val="clear" w:color="auto" w:fill="FFFFFF"/>
            <w:vAlign w:val="center"/>
          </w:tcPr>
          <w:p w14:paraId="416A7A4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11" w:type="dxa"/>
            <w:tcBorders>
              <w:top w:val="single" w:color="auto" w:sz="4" w:space="0"/>
              <w:left w:val="nil"/>
              <w:bottom w:val="single" w:color="auto" w:sz="4" w:space="0"/>
              <w:right w:val="single" w:color="auto" w:sz="4" w:space="0"/>
            </w:tcBorders>
            <w:shd w:val="clear" w:color="auto" w:fill="FFFFFF"/>
            <w:vAlign w:val="center"/>
          </w:tcPr>
          <w:p w14:paraId="1F600DFB">
            <w:pPr>
              <w:widowControl/>
              <w:snapToGrid w:val="0"/>
              <w:jc w:val="center"/>
              <w:rPr>
                <w:rFonts w:ascii="Times New Roman" w:hAnsi="Times New Roman"/>
                <w:sz w:val="18"/>
                <w:szCs w:val="18"/>
                <w:highlight w:val="none"/>
              </w:rPr>
            </w:pPr>
          </w:p>
        </w:tc>
        <w:tc>
          <w:tcPr>
            <w:tcW w:w="612" w:type="dxa"/>
            <w:tcBorders>
              <w:top w:val="single" w:color="auto" w:sz="4" w:space="0"/>
              <w:left w:val="nil"/>
              <w:bottom w:val="single" w:color="auto" w:sz="4" w:space="0"/>
              <w:right w:val="single" w:color="auto" w:sz="4" w:space="0"/>
            </w:tcBorders>
            <w:shd w:val="clear" w:color="auto" w:fill="FFFFFF"/>
            <w:vAlign w:val="center"/>
          </w:tcPr>
          <w:p w14:paraId="1D8EDDF4">
            <w:pPr>
              <w:widowControl/>
              <w:snapToGrid w:val="0"/>
              <w:jc w:val="center"/>
              <w:rPr>
                <w:rFonts w:ascii="Times New Roman" w:hAnsi="Times New Roman"/>
                <w:sz w:val="18"/>
                <w:szCs w:val="18"/>
                <w:highlight w:val="none"/>
              </w:rPr>
            </w:pPr>
          </w:p>
        </w:tc>
        <w:tc>
          <w:tcPr>
            <w:tcW w:w="588" w:type="dxa"/>
            <w:tcBorders>
              <w:top w:val="single" w:color="auto" w:sz="4" w:space="0"/>
              <w:left w:val="nil"/>
              <w:bottom w:val="single" w:color="auto" w:sz="4" w:space="0"/>
              <w:right w:val="single" w:color="auto" w:sz="4" w:space="0"/>
            </w:tcBorders>
            <w:shd w:val="clear" w:color="auto" w:fill="FFFFFF"/>
            <w:vAlign w:val="center"/>
          </w:tcPr>
          <w:p w14:paraId="7424A7D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35" w:type="dxa"/>
            <w:tcBorders>
              <w:top w:val="single" w:color="auto" w:sz="4" w:space="0"/>
              <w:left w:val="nil"/>
              <w:bottom w:val="single" w:color="auto" w:sz="4" w:space="0"/>
              <w:right w:val="single" w:color="auto" w:sz="4" w:space="0"/>
            </w:tcBorders>
            <w:shd w:val="clear" w:color="auto" w:fill="FFFFFF"/>
            <w:vAlign w:val="center"/>
          </w:tcPr>
          <w:p w14:paraId="5386187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single" w:color="auto" w:sz="4" w:space="0"/>
              <w:left w:val="nil"/>
              <w:bottom w:val="single" w:color="auto" w:sz="4" w:space="0"/>
              <w:right w:val="single" w:color="auto" w:sz="4" w:space="0"/>
            </w:tcBorders>
            <w:shd w:val="clear" w:color="auto" w:fill="FFFFFF"/>
          </w:tcPr>
          <w:p w14:paraId="6EDA6F1D">
            <w:pPr>
              <w:widowControl/>
              <w:snapToGrid w:val="0"/>
              <w:jc w:val="both"/>
              <w:rPr>
                <w:rFonts w:ascii="Times New Roman" w:hAnsi="Times New Roman"/>
                <w:sz w:val="18"/>
                <w:szCs w:val="18"/>
                <w:highlight w:val="none"/>
              </w:rPr>
            </w:pPr>
          </w:p>
        </w:tc>
      </w:tr>
      <w:tr w14:paraId="6D06A4D9">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BF9DB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216081040</w:t>
            </w:r>
          </w:p>
        </w:tc>
        <w:tc>
          <w:tcPr>
            <w:tcW w:w="2976" w:type="dxa"/>
            <w:tcBorders>
              <w:top w:val="single" w:color="auto" w:sz="4" w:space="0"/>
              <w:left w:val="nil"/>
              <w:bottom w:val="single" w:color="auto" w:sz="4" w:space="0"/>
              <w:right w:val="single" w:color="auto" w:sz="4" w:space="0"/>
            </w:tcBorders>
            <w:shd w:val="clear" w:color="auto" w:fill="FFFFFF"/>
            <w:vAlign w:val="center"/>
          </w:tcPr>
          <w:p w14:paraId="2EA7EBF9">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rPr>
              <w:t>材料研究方法</w:t>
            </w:r>
          </w:p>
          <w:p w14:paraId="7644AA49">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Material Research Methods</w:t>
            </w:r>
          </w:p>
        </w:tc>
        <w:tc>
          <w:tcPr>
            <w:tcW w:w="580" w:type="dxa"/>
            <w:tcBorders>
              <w:top w:val="nil"/>
              <w:left w:val="nil"/>
              <w:bottom w:val="single" w:color="auto" w:sz="4" w:space="0"/>
              <w:right w:val="single" w:color="auto" w:sz="4" w:space="0"/>
            </w:tcBorders>
            <w:shd w:val="clear" w:color="auto" w:fill="FFFFFF"/>
            <w:vAlign w:val="center"/>
          </w:tcPr>
          <w:p w14:paraId="366F82B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nil"/>
              <w:left w:val="nil"/>
              <w:bottom w:val="single" w:color="auto" w:sz="4" w:space="0"/>
              <w:right w:val="single" w:color="auto" w:sz="4" w:space="0"/>
            </w:tcBorders>
            <w:shd w:val="clear" w:color="auto" w:fill="FFFFFF"/>
            <w:vAlign w:val="center"/>
          </w:tcPr>
          <w:p w14:paraId="157A67B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9" w:type="dxa"/>
            <w:tcBorders>
              <w:top w:val="nil"/>
              <w:left w:val="nil"/>
              <w:bottom w:val="single" w:color="auto" w:sz="4" w:space="0"/>
              <w:right w:val="single" w:color="auto" w:sz="4" w:space="0"/>
            </w:tcBorders>
            <w:shd w:val="clear" w:color="auto" w:fill="FFFFFF"/>
            <w:vAlign w:val="center"/>
          </w:tcPr>
          <w:p w14:paraId="20EEC5E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1" w:type="dxa"/>
            <w:tcBorders>
              <w:top w:val="nil"/>
              <w:left w:val="nil"/>
              <w:bottom w:val="single" w:color="auto" w:sz="4" w:space="0"/>
              <w:right w:val="single" w:color="auto" w:sz="4" w:space="0"/>
            </w:tcBorders>
            <w:shd w:val="clear" w:color="auto" w:fill="FFFFFF"/>
            <w:vAlign w:val="center"/>
          </w:tcPr>
          <w:p w14:paraId="4985D725">
            <w:pPr>
              <w:widowControl/>
              <w:snapToGrid w:val="0"/>
              <w:jc w:val="center"/>
              <w:rPr>
                <w:rFonts w:ascii="Times New Roman" w:hAnsi="Times New Roman"/>
                <w:sz w:val="18"/>
                <w:szCs w:val="18"/>
                <w:highlight w:val="none"/>
              </w:rPr>
            </w:pPr>
          </w:p>
        </w:tc>
        <w:tc>
          <w:tcPr>
            <w:tcW w:w="612" w:type="dxa"/>
            <w:tcBorders>
              <w:top w:val="nil"/>
              <w:left w:val="nil"/>
              <w:bottom w:val="single" w:color="auto" w:sz="4" w:space="0"/>
              <w:right w:val="single" w:color="auto" w:sz="4" w:space="0"/>
            </w:tcBorders>
            <w:shd w:val="clear" w:color="auto" w:fill="FFFFFF"/>
            <w:vAlign w:val="center"/>
          </w:tcPr>
          <w:p w14:paraId="73C46CC7">
            <w:pPr>
              <w:widowControl/>
              <w:snapToGrid w:val="0"/>
              <w:jc w:val="center"/>
              <w:rPr>
                <w:rFonts w:ascii="Times New Roman" w:hAnsi="Times New Roman"/>
                <w:sz w:val="18"/>
                <w:szCs w:val="18"/>
                <w:highlight w:val="none"/>
              </w:rPr>
            </w:pPr>
          </w:p>
        </w:tc>
        <w:tc>
          <w:tcPr>
            <w:tcW w:w="588" w:type="dxa"/>
            <w:tcBorders>
              <w:top w:val="nil"/>
              <w:left w:val="nil"/>
              <w:bottom w:val="single" w:color="auto" w:sz="4" w:space="0"/>
              <w:right w:val="single" w:color="auto" w:sz="4" w:space="0"/>
            </w:tcBorders>
            <w:shd w:val="clear" w:color="auto" w:fill="FFFFFF"/>
            <w:vAlign w:val="center"/>
          </w:tcPr>
          <w:p w14:paraId="27BDAEA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35" w:type="dxa"/>
            <w:tcBorders>
              <w:top w:val="nil"/>
              <w:left w:val="nil"/>
              <w:bottom w:val="single" w:color="auto" w:sz="4" w:space="0"/>
              <w:right w:val="single" w:color="auto" w:sz="4" w:space="0"/>
            </w:tcBorders>
            <w:shd w:val="clear" w:color="auto" w:fill="FFFFFF"/>
            <w:vAlign w:val="center"/>
          </w:tcPr>
          <w:p w14:paraId="5713896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nil"/>
              <w:left w:val="nil"/>
              <w:bottom w:val="single" w:color="auto" w:sz="4" w:space="0"/>
              <w:right w:val="single" w:color="auto" w:sz="4" w:space="0"/>
            </w:tcBorders>
            <w:shd w:val="clear" w:color="auto" w:fill="FFFFFF"/>
          </w:tcPr>
          <w:p w14:paraId="7B95882A">
            <w:pPr>
              <w:widowControl/>
              <w:snapToGrid w:val="0"/>
              <w:jc w:val="both"/>
              <w:rPr>
                <w:rFonts w:ascii="Times New Roman" w:hAnsi="Times New Roman"/>
                <w:sz w:val="18"/>
                <w:szCs w:val="18"/>
                <w:highlight w:val="none"/>
              </w:rPr>
            </w:pPr>
          </w:p>
        </w:tc>
      </w:tr>
      <w:tr w14:paraId="70EE6E6C">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BFB73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216081036</w:t>
            </w:r>
          </w:p>
        </w:tc>
        <w:tc>
          <w:tcPr>
            <w:tcW w:w="2976" w:type="dxa"/>
            <w:tcBorders>
              <w:top w:val="single" w:color="auto" w:sz="4" w:space="0"/>
              <w:left w:val="nil"/>
              <w:bottom w:val="single" w:color="auto" w:sz="4" w:space="0"/>
              <w:right w:val="single" w:color="auto" w:sz="4" w:space="0"/>
            </w:tcBorders>
            <w:shd w:val="clear" w:color="auto" w:fill="FFFFFF"/>
            <w:vAlign w:val="center"/>
          </w:tcPr>
          <w:p w14:paraId="504F6B32">
            <w:pPr>
              <w:widowControl/>
              <w:snapToGrid w:val="0"/>
              <w:rPr>
                <w:rFonts w:ascii="Times New Roman" w:hAnsi="Times New Roman"/>
                <w:sz w:val="18"/>
                <w:szCs w:val="18"/>
                <w:highlight w:val="none"/>
              </w:rPr>
            </w:pPr>
            <w:r>
              <w:rPr>
                <w:rFonts w:hint="eastAsia" w:ascii="Times New Roman" w:hAnsi="Times New Roman"/>
                <w:sz w:val="18"/>
                <w:szCs w:val="18"/>
                <w:highlight w:val="none"/>
              </w:rPr>
              <w:t>纳米材料与技术</w:t>
            </w:r>
          </w:p>
          <w:p w14:paraId="154F5B9E">
            <w:pPr>
              <w:widowControl/>
              <w:snapToGrid w:val="0"/>
              <w:rPr>
                <w:rFonts w:ascii="Times New Roman" w:hAnsi="Times New Roman"/>
                <w:sz w:val="18"/>
                <w:szCs w:val="18"/>
                <w:highlight w:val="none"/>
              </w:rPr>
            </w:pPr>
            <w:r>
              <w:rPr>
                <w:rFonts w:hint="eastAsia" w:ascii="Times New Roman" w:hAnsi="Times New Roman"/>
                <w:sz w:val="18"/>
                <w:szCs w:val="18"/>
                <w:highlight w:val="none"/>
              </w:rPr>
              <w:t>anomaterials and Nanotechnology</w:t>
            </w:r>
          </w:p>
        </w:tc>
        <w:tc>
          <w:tcPr>
            <w:tcW w:w="580" w:type="dxa"/>
            <w:tcBorders>
              <w:top w:val="nil"/>
              <w:left w:val="nil"/>
              <w:bottom w:val="single" w:color="auto" w:sz="4" w:space="0"/>
              <w:right w:val="single" w:color="auto" w:sz="4" w:space="0"/>
            </w:tcBorders>
            <w:shd w:val="clear" w:color="auto" w:fill="FFFFFF"/>
            <w:vAlign w:val="center"/>
          </w:tcPr>
          <w:p w14:paraId="3FC250C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nil"/>
              <w:left w:val="nil"/>
              <w:bottom w:val="single" w:color="auto" w:sz="4" w:space="0"/>
              <w:right w:val="single" w:color="auto" w:sz="4" w:space="0"/>
            </w:tcBorders>
            <w:shd w:val="clear" w:color="auto" w:fill="FFFFFF"/>
            <w:vAlign w:val="center"/>
          </w:tcPr>
          <w:p w14:paraId="319C086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9" w:type="dxa"/>
            <w:tcBorders>
              <w:top w:val="nil"/>
              <w:left w:val="nil"/>
              <w:bottom w:val="single" w:color="auto" w:sz="4" w:space="0"/>
              <w:right w:val="single" w:color="auto" w:sz="4" w:space="0"/>
            </w:tcBorders>
            <w:shd w:val="clear" w:color="auto" w:fill="FFFFFF"/>
            <w:vAlign w:val="center"/>
          </w:tcPr>
          <w:p w14:paraId="796B855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1" w:type="dxa"/>
            <w:tcBorders>
              <w:top w:val="nil"/>
              <w:left w:val="nil"/>
              <w:bottom w:val="single" w:color="auto" w:sz="4" w:space="0"/>
              <w:right w:val="single" w:color="auto" w:sz="4" w:space="0"/>
            </w:tcBorders>
            <w:shd w:val="clear" w:color="auto" w:fill="FFFFFF"/>
            <w:vAlign w:val="center"/>
          </w:tcPr>
          <w:p w14:paraId="2993EFF9">
            <w:pPr>
              <w:widowControl/>
              <w:snapToGrid w:val="0"/>
              <w:jc w:val="center"/>
              <w:rPr>
                <w:rFonts w:ascii="Times New Roman" w:hAnsi="Times New Roman"/>
                <w:sz w:val="18"/>
                <w:szCs w:val="18"/>
                <w:highlight w:val="none"/>
              </w:rPr>
            </w:pPr>
          </w:p>
        </w:tc>
        <w:tc>
          <w:tcPr>
            <w:tcW w:w="612" w:type="dxa"/>
            <w:tcBorders>
              <w:top w:val="nil"/>
              <w:left w:val="nil"/>
              <w:bottom w:val="single" w:color="auto" w:sz="4" w:space="0"/>
              <w:right w:val="single" w:color="auto" w:sz="4" w:space="0"/>
            </w:tcBorders>
            <w:shd w:val="clear" w:color="auto" w:fill="FFFFFF"/>
            <w:vAlign w:val="center"/>
          </w:tcPr>
          <w:p w14:paraId="251693D6">
            <w:pPr>
              <w:widowControl/>
              <w:snapToGrid w:val="0"/>
              <w:jc w:val="center"/>
              <w:rPr>
                <w:rFonts w:ascii="Times New Roman" w:hAnsi="Times New Roman"/>
                <w:sz w:val="18"/>
                <w:szCs w:val="18"/>
                <w:highlight w:val="none"/>
              </w:rPr>
            </w:pPr>
          </w:p>
        </w:tc>
        <w:tc>
          <w:tcPr>
            <w:tcW w:w="588" w:type="dxa"/>
            <w:tcBorders>
              <w:top w:val="nil"/>
              <w:left w:val="nil"/>
              <w:bottom w:val="single" w:color="auto" w:sz="4" w:space="0"/>
              <w:right w:val="single" w:color="auto" w:sz="4" w:space="0"/>
            </w:tcBorders>
            <w:shd w:val="clear" w:color="auto" w:fill="FFFFFF"/>
            <w:vAlign w:val="center"/>
          </w:tcPr>
          <w:p w14:paraId="1109D21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35" w:type="dxa"/>
            <w:tcBorders>
              <w:top w:val="nil"/>
              <w:left w:val="nil"/>
              <w:bottom w:val="single" w:color="auto" w:sz="4" w:space="0"/>
              <w:right w:val="single" w:color="auto" w:sz="4" w:space="0"/>
            </w:tcBorders>
            <w:shd w:val="clear" w:color="auto" w:fill="FFFFFF"/>
            <w:vAlign w:val="center"/>
          </w:tcPr>
          <w:p w14:paraId="220A2A5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8" w:type="dxa"/>
            <w:tcBorders>
              <w:top w:val="nil"/>
              <w:left w:val="nil"/>
              <w:bottom w:val="single" w:color="auto" w:sz="4" w:space="0"/>
              <w:right w:val="single" w:color="auto" w:sz="4" w:space="0"/>
            </w:tcBorders>
            <w:shd w:val="clear" w:color="auto" w:fill="FFFFFF"/>
          </w:tcPr>
          <w:p w14:paraId="3D6ED48F">
            <w:pPr>
              <w:widowControl/>
              <w:snapToGrid w:val="0"/>
              <w:jc w:val="both"/>
              <w:rPr>
                <w:rFonts w:ascii="Times New Roman" w:hAnsi="Times New Roman"/>
                <w:sz w:val="18"/>
                <w:szCs w:val="18"/>
                <w:highlight w:val="none"/>
              </w:rPr>
            </w:pPr>
          </w:p>
        </w:tc>
      </w:tr>
      <w:tr w14:paraId="637BE4C2">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7F04C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176081065</w:t>
            </w:r>
          </w:p>
        </w:tc>
        <w:tc>
          <w:tcPr>
            <w:tcW w:w="2976" w:type="dxa"/>
            <w:tcBorders>
              <w:top w:val="single" w:color="auto" w:sz="4" w:space="0"/>
              <w:left w:val="nil"/>
              <w:bottom w:val="single" w:color="auto" w:sz="4" w:space="0"/>
              <w:right w:val="single" w:color="auto" w:sz="4" w:space="0"/>
            </w:tcBorders>
            <w:shd w:val="clear" w:color="auto" w:fill="FFFFFF"/>
            <w:vAlign w:val="center"/>
          </w:tcPr>
          <w:p w14:paraId="2D4CF1BC">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rPr>
              <w:t>化工原理</w:t>
            </w:r>
          </w:p>
          <w:p w14:paraId="0F6898A3">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Principles of Chemical Engineering</w:t>
            </w:r>
          </w:p>
        </w:tc>
        <w:tc>
          <w:tcPr>
            <w:tcW w:w="580" w:type="dxa"/>
            <w:tcBorders>
              <w:top w:val="nil"/>
              <w:left w:val="nil"/>
              <w:bottom w:val="single" w:color="auto" w:sz="4" w:space="0"/>
              <w:right w:val="single" w:color="auto" w:sz="4" w:space="0"/>
            </w:tcBorders>
            <w:shd w:val="clear" w:color="auto" w:fill="FFFFFF"/>
            <w:vAlign w:val="center"/>
          </w:tcPr>
          <w:p w14:paraId="5FED121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25" w:type="dxa"/>
            <w:tcBorders>
              <w:top w:val="nil"/>
              <w:left w:val="nil"/>
              <w:bottom w:val="single" w:color="auto" w:sz="4" w:space="0"/>
              <w:right w:val="single" w:color="auto" w:sz="4" w:space="0"/>
            </w:tcBorders>
            <w:shd w:val="clear" w:color="auto" w:fill="FFFFFF"/>
            <w:vAlign w:val="center"/>
          </w:tcPr>
          <w:p w14:paraId="78848EC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79" w:type="dxa"/>
            <w:tcBorders>
              <w:top w:val="nil"/>
              <w:left w:val="nil"/>
              <w:bottom w:val="single" w:color="auto" w:sz="4" w:space="0"/>
              <w:right w:val="single" w:color="auto" w:sz="4" w:space="0"/>
            </w:tcBorders>
            <w:shd w:val="clear" w:color="auto" w:fill="FFFFFF"/>
            <w:vAlign w:val="center"/>
          </w:tcPr>
          <w:p w14:paraId="2CD5D26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11" w:type="dxa"/>
            <w:tcBorders>
              <w:top w:val="nil"/>
              <w:left w:val="nil"/>
              <w:bottom w:val="single" w:color="auto" w:sz="4" w:space="0"/>
              <w:right w:val="single" w:color="auto" w:sz="4" w:space="0"/>
            </w:tcBorders>
            <w:shd w:val="clear" w:color="auto" w:fill="FFFFFF"/>
            <w:vAlign w:val="center"/>
          </w:tcPr>
          <w:p w14:paraId="5DAF9BB0">
            <w:pPr>
              <w:widowControl/>
              <w:snapToGrid w:val="0"/>
              <w:jc w:val="center"/>
              <w:rPr>
                <w:rFonts w:ascii="Times New Roman" w:hAnsi="Times New Roman"/>
                <w:sz w:val="18"/>
                <w:szCs w:val="18"/>
                <w:highlight w:val="none"/>
              </w:rPr>
            </w:pPr>
          </w:p>
        </w:tc>
        <w:tc>
          <w:tcPr>
            <w:tcW w:w="612" w:type="dxa"/>
            <w:tcBorders>
              <w:top w:val="nil"/>
              <w:left w:val="nil"/>
              <w:bottom w:val="single" w:color="auto" w:sz="4" w:space="0"/>
              <w:right w:val="single" w:color="auto" w:sz="4" w:space="0"/>
            </w:tcBorders>
            <w:shd w:val="clear" w:color="auto" w:fill="FFFFFF"/>
            <w:vAlign w:val="center"/>
          </w:tcPr>
          <w:p w14:paraId="42502634">
            <w:pPr>
              <w:widowControl/>
              <w:snapToGrid w:val="0"/>
              <w:jc w:val="center"/>
              <w:rPr>
                <w:rFonts w:ascii="Times New Roman" w:hAnsi="Times New Roman"/>
                <w:sz w:val="18"/>
                <w:szCs w:val="18"/>
                <w:highlight w:val="none"/>
              </w:rPr>
            </w:pPr>
          </w:p>
        </w:tc>
        <w:tc>
          <w:tcPr>
            <w:tcW w:w="588" w:type="dxa"/>
            <w:tcBorders>
              <w:top w:val="nil"/>
              <w:left w:val="nil"/>
              <w:bottom w:val="single" w:color="auto" w:sz="4" w:space="0"/>
              <w:right w:val="single" w:color="auto" w:sz="4" w:space="0"/>
            </w:tcBorders>
            <w:shd w:val="clear" w:color="auto" w:fill="FFFFFF"/>
            <w:vAlign w:val="center"/>
          </w:tcPr>
          <w:p w14:paraId="57D6CFB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35" w:type="dxa"/>
            <w:tcBorders>
              <w:top w:val="nil"/>
              <w:left w:val="nil"/>
              <w:bottom w:val="single" w:color="auto" w:sz="4" w:space="0"/>
              <w:right w:val="single" w:color="auto" w:sz="4" w:space="0"/>
            </w:tcBorders>
            <w:shd w:val="clear" w:color="auto" w:fill="FFFFFF"/>
            <w:vAlign w:val="center"/>
          </w:tcPr>
          <w:p w14:paraId="0E5CE53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nil"/>
              <w:left w:val="nil"/>
              <w:bottom w:val="single" w:color="auto" w:sz="4" w:space="0"/>
              <w:right w:val="single" w:color="auto" w:sz="4" w:space="0"/>
            </w:tcBorders>
            <w:shd w:val="clear" w:color="auto" w:fill="FFFFFF"/>
            <w:vAlign w:val="center"/>
          </w:tcPr>
          <w:p w14:paraId="3E55E89C">
            <w:pPr>
              <w:widowControl/>
              <w:snapToGrid w:val="0"/>
              <w:jc w:val="center"/>
              <w:rPr>
                <w:rFonts w:ascii="Times New Roman" w:hAnsi="Times New Roman"/>
                <w:sz w:val="18"/>
                <w:szCs w:val="18"/>
                <w:highlight w:val="none"/>
              </w:rPr>
            </w:pPr>
          </w:p>
        </w:tc>
      </w:tr>
      <w:tr w14:paraId="0D5C96C2">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285D3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176081069</w:t>
            </w:r>
          </w:p>
        </w:tc>
        <w:tc>
          <w:tcPr>
            <w:tcW w:w="2976" w:type="dxa"/>
            <w:tcBorders>
              <w:top w:val="single" w:color="auto" w:sz="4" w:space="0"/>
              <w:left w:val="nil"/>
              <w:bottom w:val="single" w:color="auto" w:sz="4" w:space="0"/>
              <w:right w:val="single" w:color="auto" w:sz="4" w:space="0"/>
            </w:tcBorders>
            <w:shd w:val="clear" w:color="auto" w:fill="FFFFFF"/>
            <w:vAlign w:val="center"/>
          </w:tcPr>
          <w:p w14:paraId="33A4D1E8">
            <w:pPr>
              <w:widowControl/>
              <w:snapToGrid w:val="0"/>
              <w:rPr>
                <w:rFonts w:ascii="Times New Roman" w:hAnsi="Times New Roman"/>
                <w:sz w:val="18"/>
                <w:szCs w:val="18"/>
                <w:highlight w:val="none"/>
              </w:rPr>
            </w:pPr>
            <w:r>
              <w:rPr>
                <w:rFonts w:hint="eastAsia" w:ascii="Times New Roman" w:hAnsi="Times New Roman"/>
                <w:sz w:val="18"/>
                <w:szCs w:val="18"/>
                <w:highlight w:val="none"/>
              </w:rPr>
              <w:t>化工原理实验</w:t>
            </w:r>
          </w:p>
          <w:p w14:paraId="1A5C68FD">
            <w:pPr>
              <w:widowControl/>
              <w:snapToGrid w:val="0"/>
              <w:rPr>
                <w:rFonts w:ascii="Times New Roman" w:hAnsi="Times New Roman"/>
                <w:strike/>
                <w:sz w:val="18"/>
                <w:szCs w:val="18"/>
                <w:highlight w:val="none"/>
              </w:rPr>
            </w:pPr>
            <w:r>
              <w:rPr>
                <w:rFonts w:hint="eastAsia" w:ascii="Times New Roman" w:hAnsi="Times New Roman"/>
                <w:sz w:val="18"/>
                <w:szCs w:val="18"/>
                <w:highlight w:val="none"/>
              </w:rPr>
              <w:t>Experiments of Principle of Chemical Engineering</w:t>
            </w:r>
          </w:p>
        </w:tc>
        <w:tc>
          <w:tcPr>
            <w:tcW w:w="580" w:type="dxa"/>
            <w:tcBorders>
              <w:top w:val="nil"/>
              <w:left w:val="nil"/>
              <w:bottom w:val="single" w:color="auto" w:sz="4" w:space="0"/>
              <w:right w:val="single" w:color="auto" w:sz="4" w:space="0"/>
            </w:tcBorders>
            <w:shd w:val="clear" w:color="auto" w:fill="FFFFFF"/>
            <w:vAlign w:val="center"/>
          </w:tcPr>
          <w:p w14:paraId="3D5A4EAD">
            <w:pPr>
              <w:widowControl/>
              <w:snapToGrid w:val="0"/>
              <w:ind w:firstLine="90" w:firstLineChars="5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25" w:type="dxa"/>
            <w:tcBorders>
              <w:top w:val="nil"/>
              <w:left w:val="nil"/>
              <w:bottom w:val="single" w:color="auto" w:sz="4" w:space="0"/>
              <w:right w:val="single" w:color="auto" w:sz="4" w:space="0"/>
            </w:tcBorders>
            <w:shd w:val="clear" w:color="auto" w:fill="FFFFFF"/>
            <w:vAlign w:val="center"/>
          </w:tcPr>
          <w:p w14:paraId="7B8C3AC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9" w:type="dxa"/>
            <w:tcBorders>
              <w:top w:val="nil"/>
              <w:left w:val="nil"/>
              <w:bottom w:val="single" w:color="auto" w:sz="4" w:space="0"/>
              <w:right w:val="single" w:color="auto" w:sz="4" w:space="0"/>
            </w:tcBorders>
            <w:shd w:val="clear" w:color="auto" w:fill="FFFFFF"/>
            <w:vAlign w:val="center"/>
          </w:tcPr>
          <w:p w14:paraId="6C693A97">
            <w:pPr>
              <w:widowControl/>
              <w:snapToGrid w:val="0"/>
              <w:jc w:val="center"/>
              <w:rPr>
                <w:rFonts w:ascii="Times New Roman" w:hAnsi="Times New Roman"/>
                <w:sz w:val="18"/>
                <w:szCs w:val="18"/>
                <w:highlight w:val="none"/>
              </w:rPr>
            </w:pPr>
          </w:p>
        </w:tc>
        <w:tc>
          <w:tcPr>
            <w:tcW w:w="611" w:type="dxa"/>
            <w:tcBorders>
              <w:top w:val="nil"/>
              <w:left w:val="nil"/>
              <w:bottom w:val="single" w:color="auto" w:sz="4" w:space="0"/>
              <w:right w:val="single" w:color="auto" w:sz="4" w:space="0"/>
            </w:tcBorders>
            <w:shd w:val="clear" w:color="auto" w:fill="FFFFFF"/>
            <w:vAlign w:val="center"/>
          </w:tcPr>
          <w:p w14:paraId="3F94B8E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2" w:type="dxa"/>
            <w:tcBorders>
              <w:top w:val="nil"/>
              <w:left w:val="nil"/>
              <w:bottom w:val="single" w:color="auto" w:sz="4" w:space="0"/>
              <w:right w:val="single" w:color="auto" w:sz="4" w:space="0"/>
            </w:tcBorders>
            <w:shd w:val="clear" w:color="auto" w:fill="FFFFFF"/>
            <w:vAlign w:val="center"/>
          </w:tcPr>
          <w:p w14:paraId="3CAD5633">
            <w:pPr>
              <w:widowControl/>
              <w:snapToGrid w:val="0"/>
              <w:jc w:val="center"/>
              <w:rPr>
                <w:rFonts w:ascii="Times New Roman" w:hAnsi="Times New Roman"/>
                <w:sz w:val="18"/>
                <w:szCs w:val="18"/>
                <w:highlight w:val="none"/>
              </w:rPr>
            </w:pPr>
          </w:p>
        </w:tc>
        <w:tc>
          <w:tcPr>
            <w:tcW w:w="588" w:type="dxa"/>
            <w:tcBorders>
              <w:top w:val="nil"/>
              <w:left w:val="nil"/>
              <w:bottom w:val="single" w:color="auto" w:sz="4" w:space="0"/>
              <w:right w:val="single" w:color="auto" w:sz="4" w:space="0"/>
            </w:tcBorders>
            <w:shd w:val="clear" w:color="auto" w:fill="FFFFFF"/>
            <w:vAlign w:val="center"/>
          </w:tcPr>
          <w:p w14:paraId="1D0EFEB3">
            <w:pPr>
              <w:widowControl/>
              <w:snapToGrid w:val="0"/>
              <w:ind w:firstLine="90" w:firstLineChars="50"/>
              <w:jc w:val="center"/>
              <w:rPr>
                <w:rFonts w:ascii="Times New Roman" w:hAnsi="Times New Roman"/>
                <w:sz w:val="18"/>
                <w:szCs w:val="18"/>
                <w:highlight w:val="none"/>
              </w:rPr>
            </w:pPr>
          </w:p>
        </w:tc>
        <w:tc>
          <w:tcPr>
            <w:tcW w:w="635" w:type="dxa"/>
            <w:tcBorders>
              <w:top w:val="nil"/>
              <w:left w:val="nil"/>
              <w:bottom w:val="single" w:color="auto" w:sz="4" w:space="0"/>
              <w:right w:val="single" w:color="auto" w:sz="4" w:space="0"/>
            </w:tcBorders>
            <w:shd w:val="clear" w:color="auto" w:fill="FFFFFF"/>
            <w:vAlign w:val="center"/>
          </w:tcPr>
          <w:p w14:paraId="1531B17E">
            <w:pPr>
              <w:widowControl/>
              <w:snapToGrid w:val="0"/>
              <w:ind w:firstLine="90" w:firstLineChars="5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vAlign w:val="center"/>
          </w:tcPr>
          <w:p w14:paraId="08FAD5B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56D2A097">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A2CA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216081026</w:t>
            </w:r>
          </w:p>
        </w:tc>
        <w:tc>
          <w:tcPr>
            <w:tcW w:w="2976" w:type="dxa"/>
            <w:tcBorders>
              <w:top w:val="single" w:color="auto" w:sz="4" w:space="0"/>
              <w:left w:val="nil"/>
              <w:bottom w:val="single" w:color="auto" w:sz="4" w:space="0"/>
              <w:right w:val="single" w:color="auto" w:sz="4" w:space="0"/>
            </w:tcBorders>
            <w:shd w:val="clear" w:color="auto" w:fill="auto"/>
            <w:vAlign w:val="center"/>
          </w:tcPr>
          <w:p w14:paraId="434CB7FE">
            <w:pPr>
              <w:widowControl/>
              <w:snapToGrid w:val="0"/>
              <w:rPr>
                <w:rFonts w:ascii="Times New Roman" w:hAnsi="Times New Roman"/>
                <w:sz w:val="18"/>
                <w:szCs w:val="18"/>
                <w:highlight w:val="none"/>
              </w:rPr>
            </w:pPr>
            <w:r>
              <w:rPr>
                <w:rFonts w:hint="eastAsia" w:ascii="Times New Roman" w:hAnsi="Times New Roman"/>
                <w:sz w:val="18"/>
                <w:szCs w:val="18"/>
                <w:highlight w:val="none"/>
              </w:rPr>
              <w:t>材料科学基础</w:t>
            </w:r>
          </w:p>
          <w:p w14:paraId="50DEEC99">
            <w:pPr>
              <w:widowControl/>
              <w:snapToGrid w:val="0"/>
              <w:rPr>
                <w:rFonts w:ascii="Times New Roman" w:hAnsi="Times New Roman"/>
                <w:sz w:val="18"/>
                <w:szCs w:val="18"/>
                <w:highlight w:val="none"/>
              </w:rPr>
            </w:pPr>
            <w:r>
              <w:rPr>
                <w:rFonts w:hint="eastAsia" w:ascii="Times New Roman" w:hAnsi="Times New Roman"/>
                <w:sz w:val="18"/>
                <w:szCs w:val="18"/>
                <w:highlight w:val="none"/>
              </w:rPr>
              <w:t>Materials Science</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20F705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5BAD742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3E1A7A5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3856F6A">
            <w:pPr>
              <w:widowControl/>
              <w:snapToGrid w:val="0"/>
              <w:jc w:val="center"/>
              <w:rPr>
                <w:rFonts w:ascii="Times New Roman" w:hAnsi="Times New Roman"/>
                <w:sz w:val="18"/>
                <w:szCs w:val="18"/>
                <w:highlight w:val="none"/>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23454178">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162B773D">
            <w:pPr>
              <w:widowControl/>
              <w:snapToGrid w:val="0"/>
              <w:ind w:firstLine="90" w:firstLineChars="5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5E8FC69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37D9279">
            <w:pPr>
              <w:widowControl/>
              <w:snapToGrid w:val="0"/>
              <w:jc w:val="center"/>
              <w:rPr>
                <w:rFonts w:ascii="Times New Roman" w:hAnsi="Times New Roman"/>
                <w:sz w:val="18"/>
                <w:szCs w:val="18"/>
                <w:highlight w:val="none"/>
              </w:rPr>
            </w:pPr>
          </w:p>
        </w:tc>
      </w:tr>
      <w:tr w14:paraId="7455FCE0">
        <w:tblPrEx>
          <w:tblCellMar>
            <w:top w:w="0" w:type="dxa"/>
            <w:left w:w="108" w:type="dxa"/>
            <w:bottom w:w="0" w:type="dxa"/>
            <w:right w:w="108" w:type="dxa"/>
          </w:tblCellMar>
        </w:tblPrEx>
        <w:trPr>
          <w:trHeight w:val="771"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141D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216081012</w:t>
            </w:r>
          </w:p>
        </w:tc>
        <w:tc>
          <w:tcPr>
            <w:tcW w:w="2976" w:type="dxa"/>
            <w:tcBorders>
              <w:top w:val="single" w:color="auto" w:sz="4" w:space="0"/>
              <w:left w:val="nil"/>
              <w:bottom w:val="single" w:color="auto" w:sz="4" w:space="0"/>
              <w:right w:val="single" w:color="auto" w:sz="4" w:space="0"/>
            </w:tcBorders>
            <w:shd w:val="clear" w:color="auto" w:fill="auto"/>
            <w:vAlign w:val="center"/>
          </w:tcPr>
          <w:p w14:paraId="6A06F4AE">
            <w:pPr>
              <w:widowControl/>
              <w:snapToGrid w:val="0"/>
              <w:rPr>
                <w:rFonts w:hint="eastAsia" w:ascii="Times New Roman" w:hAnsi="Times New Roman"/>
                <w:sz w:val="18"/>
                <w:szCs w:val="18"/>
                <w:highlight w:val="none"/>
              </w:rPr>
            </w:pPr>
            <w:r>
              <w:rPr>
                <w:rFonts w:hint="eastAsia" w:ascii="Times New Roman" w:hAnsi="Times New Roman"/>
                <w:sz w:val="18"/>
                <w:szCs w:val="18"/>
                <w:highlight w:val="none"/>
              </w:rPr>
              <w:t>新能源材料与器件导论</w:t>
            </w:r>
          </w:p>
          <w:p w14:paraId="02BFB6E1">
            <w:pPr>
              <w:widowControl/>
              <w:snapToGrid w:val="0"/>
              <w:rPr>
                <w:rFonts w:ascii="Times New Roman" w:hAnsi="Times New Roman"/>
                <w:sz w:val="18"/>
                <w:szCs w:val="18"/>
                <w:highlight w:val="none"/>
              </w:rPr>
            </w:pPr>
            <w:r>
              <w:rPr>
                <w:rFonts w:hint="eastAsia" w:ascii="Times New Roman" w:hAnsi="Times New Roman"/>
                <w:sz w:val="18"/>
                <w:szCs w:val="18"/>
                <w:highlight w:val="none"/>
              </w:rPr>
              <w:t>Introduction to New Energy Materials and Devices</w:t>
            </w:r>
          </w:p>
        </w:tc>
        <w:tc>
          <w:tcPr>
            <w:tcW w:w="580" w:type="dxa"/>
            <w:tcBorders>
              <w:top w:val="single" w:color="auto" w:sz="4" w:space="0"/>
              <w:left w:val="nil"/>
              <w:bottom w:val="single" w:color="auto" w:sz="4" w:space="0"/>
              <w:right w:val="single" w:color="auto" w:sz="4" w:space="0"/>
            </w:tcBorders>
            <w:shd w:val="clear" w:color="auto" w:fill="auto"/>
            <w:vAlign w:val="center"/>
          </w:tcPr>
          <w:p w14:paraId="3A021E8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single" w:color="auto" w:sz="4" w:space="0"/>
              <w:left w:val="nil"/>
              <w:bottom w:val="single" w:color="auto" w:sz="4" w:space="0"/>
              <w:right w:val="single" w:color="auto" w:sz="4" w:space="0"/>
            </w:tcBorders>
            <w:shd w:val="clear" w:color="auto" w:fill="auto"/>
            <w:vAlign w:val="center"/>
          </w:tcPr>
          <w:p w14:paraId="0DD1274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9" w:type="dxa"/>
            <w:tcBorders>
              <w:top w:val="single" w:color="auto" w:sz="4" w:space="0"/>
              <w:left w:val="nil"/>
              <w:bottom w:val="single" w:color="auto" w:sz="4" w:space="0"/>
              <w:right w:val="single" w:color="auto" w:sz="4" w:space="0"/>
            </w:tcBorders>
            <w:shd w:val="clear" w:color="auto" w:fill="auto"/>
            <w:vAlign w:val="center"/>
          </w:tcPr>
          <w:p w14:paraId="6C3D4C2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1" w:type="dxa"/>
            <w:tcBorders>
              <w:top w:val="single" w:color="auto" w:sz="4" w:space="0"/>
              <w:left w:val="nil"/>
              <w:bottom w:val="single" w:color="auto" w:sz="4" w:space="0"/>
              <w:right w:val="single" w:color="auto" w:sz="4" w:space="0"/>
            </w:tcBorders>
            <w:shd w:val="clear" w:color="auto" w:fill="auto"/>
            <w:vAlign w:val="center"/>
          </w:tcPr>
          <w:p w14:paraId="1E3283C7">
            <w:pPr>
              <w:widowControl/>
              <w:snapToGrid w:val="0"/>
              <w:jc w:val="center"/>
              <w:rPr>
                <w:rFonts w:ascii="Times New Roman" w:hAnsi="Times New Roman"/>
                <w:sz w:val="18"/>
                <w:szCs w:val="18"/>
                <w:highlight w:val="none"/>
              </w:rPr>
            </w:pPr>
          </w:p>
        </w:tc>
        <w:tc>
          <w:tcPr>
            <w:tcW w:w="612" w:type="dxa"/>
            <w:tcBorders>
              <w:top w:val="single" w:color="auto" w:sz="4" w:space="0"/>
              <w:left w:val="nil"/>
              <w:bottom w:val="single" w:color="auto" w:sz="4" w:space="0"/>
              <w:right w:val="single" w:color="auto" w:sz="4" w:space="0"/>
            </w:tcBorders>
            <w:shd w:val="clear" w:color="auto" w:fill="auto"/>
            <w:vAlign w:val="center"/>
          </w:tcPr>
          <w:p w14:paraId="1482D22A">
            <w:pPr>
              <w:widowControl/>
              <w:snapToGrid w:val="0"/>
              <w:jc w:val="center"/>
              <w:rPr>
                <w:rFonts w:ascii="Times New Roman" w:hAnsi="Times New Roman"/>
                <w:sz w:val="18"/>
                <w:szCs w:val="18"/>
                <w:highlight w:val="none"/>
              </w:rPr>
            </w:pPr>
          </w:p>
        </w:tc>
        <w:tc>
          <w:tcPr>
            <w:tcW w:w="588" w:type="dxa"/>
            <w:tcBorders>
              <w:top w:val="single" w:color="auto" w:sz="4" w:space="0"/>
              <w:left w:val="nil"/>
              <w:bottom w:val="single" w:color="auto" w:sz="4" w:space="0"/>
              <w:right w:val="single" w:color="auto" w:sz="4" w:space="0"/>
            </w:tcBorders>
            <w:shd w:val="clear" w:color="auto" w:fill="auto"/>
            <w:vAlign w:val="center"/>
          </w:tcPr>
          <w:p w14:paraId="41C947F5">
            <w:pPr>
              <w:widowControl/>
              <w:snapToGrid w:val="0"/>
              <w:jc w:val="center"/>
              <w:rPr>
                <w:rFonts w:ascii="Times New Roman" w:hAnsi="Times New Roman"/>
                <w:sz w:val="18"/>
                <w:szCs w:val="18"/>
                <w:highlight w:val="none"/>
              </w:rPr>
            </w:pPr>
          </w:p>
        </w:tc>
        <w:tc>
          <w:tcPr>
            <w:tcW w:w="635" w:type="dxa"/>
            <w:tcBorders>
              <w:top w:val="single" w:color="auto" w:sz="4" w:space="0"/>
              <w:left w:val="nil"/>
              <w:bottom w:val="single" w:color="auto" w:sz="4" w:space="0"/>
              <w:right w:val="single" w:color="auto" w:sz="4" w:space="0"/>
            </w:tcBorders>
            <w:shd w:val="clear" w:color="auto" w:fill="auto"/>
            <w:vAlign w:val="center"/>
          </w:tcPr>
          <w:p w14:paraId="43DE107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8" w:type="dxa"/>
            <w:tcBorders>
              <w:top w:val="single" w:color="auto" w:sz="4" w:space="0"/>
              <w:left w:val="nil"/>
              <w:bottom w:val="single" w:color="auto" w:sz="4" w:space="0"/>
              <w:right w:val="single" w:color="auto" w:sz="4" w:space="0"/>
            </w:tcBorders>
            <w:shd w:val="clear" w:color="auto" w:fill="auto"/>
            <w:vAlign w:val="center"/>
          </w:tcPr>
          <w:p w14:paraId="4F81BC14">
            <w:pPr>
              <w:widowControl/>
              <w:snapToGrid w:val="0"/>
              <w:jc w:val="center"/>
              <w:rPr>
                <w:rFonts w:ascii="Times New Roman" w:hAnsi="Times New Roman"/>
                <w:sz w:val="18"/>
                <w:szCs w:val="18"/>
                <w:highlight w:val="none"/>
              </w:rPr>
            </w:pPr>
          </w:p>
        </w:tc>
      </w:tr>
      <w:tr w14:paraId="4CB3F27B">
        <w:tblPrEx>
          <w:tblCellMar>
            <w:top w:w="0" w:type="dxa"/>
            <w:left w:w="108" w:type="dxa"/>
            <w:bottom w:w="0" w:type="dxa"/>
            <w:right w:w="108" w:type="dxa"/>
          </w:tblCellMar>
        </w:tblPrEx>
        <w:trPr>
          <w:trHeight w:val="77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AB6CD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216081011</w:t>
            </w:r>
          </w:p>
        </w:tc>
        <w:tc>
          <w:tcPr>
            <w:tcW w:w="2976" w:type="dxa"/>
            <w:tcBorders>
              <w:top w:val="single" w:color="auto" w:sz="4" w:space="0"/>
              <w:left w:val="nil"/>
              <w:bottom w:val="single" w:color="auto" w:sz="4" w:space="0"/>
              <w:right w:val="single" w:color="auto" w:sz="4" w:space="0"/>
            </w:tcBorders>
            <w:shd w:val="clear" w:color="auto" w:fill="FFFFFF"/>
            <w:vAlign w:val="center"/>
          </w:tcPr>
          <w:p w14:paraId="6F989E73">
            <w:pPr>
              <w:widowControl/>
              <w:snapToGrid w:val="0"/>
              <w:rPr>
                <w:rFonts w:ascii="Times New Roman" w:hAnsi="Times New Roman"/>
                <w:sz w:val="18"/>
                <w:szCs w:val="18"/>
                <w:highlight w:val="none"/>
              </w:rPr>
            </w:pPr>
            <w:r>
              <w:rPr>
                <w:rFonts w:hint="eastAsia" w:ascii="Times New Roman" w:hAnsi="Times New Roman"/>
                <w:sz w:val="18"/>
                <w:szCs w:val="18"/>
                <w:highlight w:val="none"/>
              </w:rPr>
              <w:t>计算机在材料学中的应用Applications of Computers in Materials Science</w:t>
            </w:r>
          </w:p>
        </w:tc>
        <w:tc>
          <w:tcPr>
            <w:tcW w:w="580" w:type="dxa"/>
            <w:tcBorders>
              <w:top w:val="single" w:color="auto" w:sz="4" w:space="0"/>
              <w:left w:val="nil"/>
              <w:bottom w:val="single" w:color="auto" w:sz="4" w:space="0"/>
              <w:right w:val="single" w:color="auto" w:sz="4" w:space="0"/>
            </w:tcBorders>
            <w:shd w:val="clear" w:color="auto" w:fill="FFFFFF"/>
            <w:vAlign w:val="center"/>
          </w:tcPr>
          <w:p w14:paraId="3BF6E7C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single" w:color="auto" w:sz="4" w:space="0"/>
              <w:left w:val="nil"/>
              <w:bottom w:val="single" w:color="auto" w:sz="4" w:space="0"/>
              <w:right w:val="single" w:color="auto" w:sz="4" w:space="0"/>
            </w:tcBorders>
            <w:shd w:val="clear" w:color="auto" w:fill="FFFFFF"/>
            <w:vAlign w:val="center"/>
          </w:tcPr>
          <w:p w14:paraId="598D155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9" w:type="dxa"/>
            <w:tcBorders>
              <w:top w:val="single" w:color="auto" w:sz="4" w:space="0"/>
              <w:left w:val="nil"/>
              <w:bottom w:val="single" w:color="auto" w:sz="4" w:space="0"/>
              <w:right w:val="single" w:color="auto" w:sz="4" w:space="0"/>
            </w:tcBorders>
            <w:shd w:val="clear" w:color="auto" w:fill="FFFFFF"/>
            <w:vAlign w:val="center"/>
          </w:tcPr>
          <w:p w14:paraId="5D5090A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611" w:type="dxa"/>
            <w:tcBorders>
              <w:top w:val="single" w:color="auto" w:sz="4" w:space="0"/>
              <w:left w:val="nil"/>
              <w:bottom w:val="single" w:color="auto" w:sz="4" w:space="0"/>
              <w:right w:val="single" w:color="auto" w:sz="4" w:space="0"/>
            </w:tcBorders>
            <w:shd w:val="clear" w:color="auto" w:fill="FFFFFF"/>
            <w:vAlign w:val="center"/>
          </w:tcPr>
          <w:p w14:paraId="0600AF86">
            <w:pPr>
              <w:widowControl/>
              <w:snapToGrid w:val="0"/>
              <w:jc w:val="center"/>
              <w:rPr>
                <w:rFonts w:ascii="Times New Roman" w:hAnsi="Times New Roman"/>
                <w:sz w:val="18"/>
                <w:szCs w:val="18"/>
                <w:highlight w:val="none"/>
              </w:rPr>
            </w:pPr>
          </w:p>
        </w:tc>
        <w:tc>
          <w:tcPr>
            <w:tcW w:w="612" w:type="dxa"/>
            <w:tcBorders>
              <w:top w:val="single" w:color="auto" w:sz="4" w:space="0"/>
              <w:left w:val="nil"/>
              <w:bottom w:val="single" w:color="auto" w:sz="4" w:space="0"/>
              <w:right w:val="single" w:color="auto" w:sz="4" w:space="0"/>
            </w:tcBorders>
            <w:shd w:val="clear" w:color="auto" w:fill="FFFFFF"/>
            <w:vAlign w:val="center"/>
          </w:tcPr>
          <w:p w14:paraId="15B983A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588" w:type="dxa"/>
            <w:tcBorders>
              <w:top w:val="single" w:color="auto" w:sz="4" w:space="0"/>
              <w:left w:val="nil"/>
              <w:bottom w:val="single" w:color="auto" w:sz="4" w:space="0"/>
              <w:right w:val="single" w:color="auto" w:sz="4" w:space="0"/>
            </w:tcBorders>
            <w:shd w:val="clear" w:color="auto" w:fill="FFFFFF"/>
            <w:vAlign w:val="center"/>
          </w:tcPr>
          <w:p w14:paraId="3A6D2DF4">
            <w:pPr>
              <w:widowControl/>
              <w:snapToGrid w:val="0"/>
              <w:jc w:val="center"/>
              <w:rPr>
                <w:rFonts w:ascii="Times New Roman" w:hAnsi="Times New Roman"/>
                <w:sz w:val="18"/>
                <w:szCs w:val="18"/>
                <w:highlight w:val="none"/>
              </w:rPr>
            </w:pPr>
          </w:p>
        </w:tc>
        <w:tc>
          <w:tcPr>
            <w:tcW w:w="635" w:type="dxa"/>
            <w:tcBorders>
              <w:top w:val="single" w:color="auto" w:sz="4" w:space="0"/>
              <w:left w:val="nil"/>
              <w:bottom w:val="single" w:color="auto" w:sz="4" w:space="0"/>
              <w:right w:val="single" w:color="auto" w:sz="4" w:space="0"/>
            </w:tcBorders>
            <w:shd w:val="clear" w:color="auto" w:fill="FFFFFF"/>
            <w:vAlign w:val="center"/>
          </w:tcPr>
          <w:p w14:paraId="60BC8DC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single" w:color="auto" w:sz="4" w:space="0"/>
              <w:left w:val="nil"/>
              <w:bottom w:val="single" w:color="auto" w:sz="4" w:space="0"/>
              <w:right w:val="single" w:color="auto" w:sz="4" w:space="0"/>
            </w:tcBorders>
            <w:shd w:val="clear" w:color="auto" w:fill="FFFFFF"/>
            <w:vAlign w:val="center"/>
          </w:tcPr>
          <w:p w14:paraId="3958DEE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JC</w:t>
            </w:r>
          </w:p>
        </w:tc>
      </w:tr>
      <w:tr w14:paraId="14FC1DBB">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C9F9C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176081223</w:t>
            </w:r>
          </w:p>
        </w:tc>
        <w:tc>
          <w:tcPr>
            <w:tcW w:w="2976" w:type="dxa"/>
            <w:tcBorders>
              <w:top w:val="single" w:color="auto" w:sz="4" w:space="0"/>
              <w:left w:val="single" w:color="auto" w:sz="4" w:space="0"/>
              <w:bottom w:val="single" w:color="auto" w:sz="4" w:space="0"/>
              <w:right w:val="single" w:color="auto" w:sz="4" w:space="0"/>
            </w:tcBorders>
            <w:shd w:val="clear" w:color="auto" w:fill="FFFFFF"/>
            <w:vAlign w:val="center"/>
          </w:tcPr>
          <w:p w14:paraId="27EC5DEE">
            <w:pPr>
              <w:widowControl/>
              <w:snapToGrid w:val="0"/>
              <w:rPr>
                <w:rFonts w:ascii="Times New Roman" w:hAnsi="Times New Roman"/>
                <w:sz w:val="18"/>
                <w:szCs w:val="18"/>
                <w:highlight w:val="none"/>
              </w:rPr>
            </w:pPr>
            <w:r>
              <w:rPr>
                <w:rFonts w:hint="eastAsia" w:ascii="Times New Roman" w:hAnsi="Times New Roman"/>
                <w:sz w:val="18"/>
                <w:szCs w:val="18"/>
                <w:highlight w:val="none"/>
              </w:rPr>
              <w:t>专业英语</w:t>
            </w:r>
          </w:p>
          <w:p w14:paraId="1D5752E1">
            <w:pPr>
              <w:widowControl/>
              <w:snapToGrid w:val="0"/>
              <w:rPr>
                <w:rFonts w:ascii="Times New Roman" w:hAnsi="Times New Roman"/>
                <w:sz w:val="18"/>
                <w:szCs w:val="18"/>
                <w:highlight w:val="none"/>
              </w:rPr>
            </w:pPr>
            <w:r>
              <w:rPr>
                <w:rFonts w:hint="eastAsia" w:ascii="Times New Roman" w:hAnsi="Times New Roman"/>
                <w:sz w:val="18"/>
                <w:szCs w:val="18"/>
                <w:highlight w:val="none"/>
              </w:rPr>
              <w:t>Professional English</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5D25D73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373F0AE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9" w:type="dxa"/>
            <w:tcBorders>
              <w:top w:val="single" w:color="auto" w:sz="4" w:space="0"/>
              <w:left w:val="single" w:color="auto" w:sz="4" w:space="0"/>
              <w:bottom w:val="single" w:color="auto" w:sz="4" w:space="0"/>
              <w:right w:val="single" w:color="auto" w:sz="4" w:space="0"/>
            </w:tcBorders>
            <w:shd w:val="clear" w:color="auto" w:fill="FFFFFF"/>
            <w:vAlign w:val="center"/>
          </w:tcPr>
          <w:p w14:paraId="6B9B997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14:paraId="778CA41C">
            <w:pPr>
              <w:widowControl/>
              <w:snapToGrid w:val="0"/>
              <w:jc w:val="center"/>
              <w:rPr>
                <w:rFonts w:ascii="Times New Roman" w:hAnsi="Times New Roman"/>
                <w:sz w:val="18"/>
                <w:szCs w:val="18"/>
                <w:highlight w:val="none"/>
              </w:rPr>
            </w:pPr>
          </w:p>
        </w:tc>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43454C9A">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FFFFFF"/>
            <w:vAlign w:val="center"/>
          </w:tcPr>
          <w:p w14:paraId="7E1D5B56">
            <w:pPr>
              <w:widowControl/>
              <w:snapToGrid w:val="0"/>
              <w:jc w:val="center"/>
              <w:rPr>
                <w:rFonts w:ascii="Times New Roman" w:hAnsi="Times New Roman"/>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9942A5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FEEBFC0">
            <w:pPr>
              <w:widowControl/>
              <w:snapToGrid w:val="0"/>
              <w:jc w:val="center"/>
              <w:rPr>
                <w:rFonts w:ascii="Times New Roman" w:hAnsi="Times New Roman"/>
                <w:sz w:val="18"/>
                <w:szCs w:val="18"/>
                <w:highlight w:val="none"/>
              </w:rPr>
            </w:pPr>
          </w:p>
        </w:tc>
      </w:tr>
      <w:tr w14:paraId="74015D41">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BC8B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E20D200">
            <w:pPr>
              <w:widowControl/>
              <w:snapToGrid w:val="0"/>
              <w:rPr>
                <w:rFonts w:ascii="Times New Roman" w:hAnsi="Times New Roman"/>
                <w:sz w:val="18"/>
                <w:szCs w:val="18"/>
                <w:highlight w:val="none"/>
              </w:rPr>
            </w:pPr>
            <w:r>
              <w:rPr>
                <w:rFonts w:hint="eastAsia" w:ascii="Times New Roman" w:hAnsi="Times New Roman"/>
                <w:sz w:val="18"/>
                <w:szCs w:val="18"/>
                <w:highlight w:val="none"/>
              </w:rPr>
              <w:t>电化学基础</w:t>
            </w:r>
          </w:p>
          <w:p w14:paraId="32F69802">
            <w:pPr>
              <w:widowControl/>
              <w:snapToGrid w:val="0"/>
              <w:rPr>
                <w:rFonts w:ascii="Times New Roman" w:hAnsi="Times New Roman"/>
                <w:sz w:val="18"/>
                <w:szCs w:val="18"/>
                <w:highlight w:val="none"/>
              </w:rPr>
            </w:pPr>
            <w:r>
              <w:rPr>
                <w:rFonts w:hint="eastAsia" w:ascii="Times New Roman" w:hAnsi="Times New Roman"/>
                <w:sz w:val="18"/>
                <w:szCs w:val="18"/>
                <w:highlight w:val="none"/>
              </w:rPr>
              <w:t>Electricchemical Basis</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81106F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AA2B86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378F14F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48</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826F079">
            <w:pPr>
              <w:widowControl/>
              <w:snapToGrid w:val="0"/>
              <w:jc w:val="center"/>
              <w:rPr>
                <w:rFonts w:ascii="Times New Roman" w:hAnsi="Times New Roman"/>
                <w:sz w:val="18"/>
                <w:szCs w:val="18"/>
                <w:highlight w:val="none"/>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6B30B846">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05385A5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5727BA2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170E9ED">
            <w:pPr>
              <w:widowControl/>
              <w:snapToGrid w:val="0"/>
              <w:jc w:val="center"/>
              <w:rPr>
                <w:rFonts w:ascii="Times New Roman" w:hAnsi="Times New Roman"/>
                <w:sz w:val="18"/>
                <w:szCs w:val="18"/>
                <w:highlight w:val="none"/>
              </w:rPr>
            </w:pPr>
          </w:p>
        </w:tc>
      </w:tr>
      <w:tr w14:paraId="6B49D7B9">
        <w:tblPrEx>
          <w:tblCellMar>
            <w:top w:w="0" w:type="dxa"/>
            <w:left w:w="108" w:type="dxa"/>
            <w:bottom w:w="0" w:type="dxa"/>
            <w:right w:w="108" w:type="dxa"/>
          </w:tblCellMar>
        </w:tblPrEx>
        <w:trPr>
          <w:trHeight w:val="23"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1B816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216081022</w:t>
            </w:r>
          </w:p>
        </w:tc>
        <w:tc>
          <w:tcPr>
            <w:tcW w:w="2976" w:type="dxa"/>
            <w:tcBorders>
              <w:top w:val="single" w:color="auto" w:sz="4" w:space="0"/>
              <w:left w:val="single" w:color="auto" w:sz="4" w:space="0"/>
              <w:bottom w:val="single" w:color="auto" w:sz="4" w:space="0"/>
              <w:right w:val="single" w:color="auto" w:sz="4" w:space="0"/>
            </w:tcBorders>
            <w:shd w:val="clear" w:color="auto" w:fill="FFFFFF"/>
            <w:vAlign w:val="center"/>
          </w:tcPr>
          <w:p w14:paraId="13D83BD3">
            <w:pPr>
              <w:widowControl/>
              <w:snapToGrid w:val="0"/>
              <w:rPr>
                <w:rFonts w:ascii="Times New Roman" w:hAnsi="Times New Roman"/>
                <w:sz w:val="18"/>
                <w:szCs w:val="18"/>
                <w:highlight w:val="none"/>
              </w:rPr>
            </w:pPr>
            <w:r>
              <w:rPr>
                <w:rFonts w:hint="eastAsia" w:ascii="Times New Roman" w:hAnsi="Times New Roman"/>
                <w:sz w:val="18"/>
                <w:szCs w:val="18"/>
                <w:highlight w:val="none"/>
              </w:rPr>
              <w:t>专业综合实验（一）</w:t>
            </w:r>
          </w:p>
          <w:p w14:paraId="1EF2EBF4">
            <w:pPr>
              <w:widowControl/>
              <w:snapToGrid w:val="0"/>
              <w:rPr>
                <w:rFonts w:ascii="Times New Roman" w:hAnsi="Times New Roman"/>
                <w:sz w:val="18"/>
                <w:szCs w:val="18"/>
                <w:highlight w:val="none"/>
              </w:rPr>
            </w:pPr>
            <w:r>
              <w:rPr>
                <w:rFonts w:hint="eastAsia" w:ascii="Times New Roman" w:hAnsi="Times New Roman"/>
                <w:sz w:val="18"/>
                <w:szCs w:val="18"/>
                <w:highlight w:val="none"/>
              </w:rPr>
              <w:t>Comprehensive Professional Experiment</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1D5C5AE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01F5D41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64</w:t>
            </w:r>
          </w:p>
        </w:tc>
        <w:tc>
          <w:tcPr>
            <w:tcW w:w="579" w:type="dxa"/>
            <w:tcBorders>
              <w:top w:val="single" w:color="auto" w:sz="4" w:space="0"/>
              <w:left w:val="single" w:color="auto" w:sz="4" w:space="0"/>
              <w:bottom w:val="single" w:color="auto" w:sz="4" w:space="0"/>
              <w:right w:val="single" w:color="auto" w:sz="4" w:space="0"/>
            </w:tcBorders>
            <w:shd w:val="clear" w:color="auto" w:fill="FFFFFF"/>
            <w:vAlign w:val="center"/>
          </w:tcPr>
          <w:p w14:paraId="31D3F98E">
            <w:pPr>
              <w:widowControl/>
              <w:snapToGrid w:val="0"/>
              <w:jc w:val="center"/>
              <w:rPr>
                <w:rFonts w:ascii="Times New Roman" w:hAnsi="Times New Roman"/>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14:paraId="4AD826B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64</w:t>
            </w:r>
          </w:p>
        </w:tc>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0EB59A20">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FFFFFF"/>
            <w:vAlign w:val="center"/>
          </w:tcPr>
          <w:p w14:paraId="532207BD">
            <w:pPr>
              <w:widowControl/>
              <w:snapToGrid w:val="0"/>
              <w:jc w:val="center"/>
              <w:rPr>
                <w:rFonts w:ascii="Times New Roman" w:hAnsi="Times New Roman"/>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E40E5E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3E36D5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1C933CEE">
        <w:tblPrEx>
          <w:tblCellMar>
            <w:top w:w="0" w:type="dxa"/>
            <w:left w:w="108" w:type="dxa"/>
            <w:bottom w:w="0" w:type="dxa"/>
            <w:right w:w="108" w:type="dxa"/>
          </w:tblCellMar>
        </w:tblPrEx>
        <w:trPr>
          <w:trHeight w:val="23"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0BB13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216081025</w:t>
            </w:r>
          </w:p>
        </w:tc>
        <w:tc>
          <w:tcPr>
            <w:tcW w:w="2976" w:type="dxa"/>
            <w:tcBorders>
              <w:top w:val="single" w:color="auto" w:sz="4" w:space="0"/>
              <w:left w:val="single" w:color="auto" w:sz="4" w:space="0"/>
              <w:bottom w:val="single" w:color="auto" w:sz="4" w:space="0"/>
              <w:right w:val="single" w:color="auto" w:sz="4" w:space="0"/>
            </w:tcBorders>
            <w:shd w:val="clear" w:color="auto" w:fill="FFFFFF"/>
            <w:vAlign w:val="center"/>
          </w:tcPr>
          <w:p w14:paraId="6C32DEF7">
            <w:pPr>
              <w:widowControl/>
              <w:snapToGrid w:val="0"/>
              <w:rPr>
                <w:rFonts w:ascii="Times New Roman" w:hAnsi="Times New Roman"/>
                <w:sz w:val="18"/>
                <w:szCs w:val="18"/>
                <w:highlight w:val="none"/>
              </w:rPr>
            </w:pPr>
            <w:r>
              <w:rPr>
                <w:rFonts w:hint="eastAsia" w:ascii="Times New Roman" w:hAnsi="Times New Roman"/>
                <w:sz w:val="18"/>
                <w:szCs w:val="18"/>
                <w:highlight w:val="none"/>
              </w:rPr>
              <w:t>专业综合实验（二）</w:t>
            </w:r>
          </w:p>
          <w:p w14:paraId="72B880D0">
            <w:pPr>
              <w:widowControl/>
              <w:snapToGrid w:val="0"/>
              <w:rPr>
                <w:rFonts w:ascii="Times New Roman" w:hAnsi="Times New Roman"/>
                <w:sz w:val="18"/>
                <w:szCs w:val="18"/>
                <w:highlight w:val="none"/>
              </w:rPr>
            </w:pPr>
            <w:r>
              <w:rPr>
                <w:rFonts w:hint="eastAsia" w:ascii="Times New Roman" w:hAnsi="Times New Roman"/>
                <w:sz w:val="18"/>
                <w:szCs w:val="18"/>
                <w:highlight w:val="none"/>
              </w:rPr>
              <w:t>Comprehensive Professional Experiment</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004BDC0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418780E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64</w:t>
            </w:r>
          </w:p>
        </w:tc>
        <w:tc>
          <w:tcPr>
            <w:tcW w:w="579" w:type="dxa"/>
            <w:tcBorders>
              <w:top w:val="single" w:color="auto" w:sz="4" w:space="0"/>
              <w:left w:val="single" w:color="auto" w:sz="4" w:space="0"/>
              <w:bottom w:val="single" w:color="auto" w:sz="4" w:space="0"/>
              <w:right w:val="single" w:color="auto" w:sz="4" w:space="0"/>
            </w:tcBorders>
            <w:shd w:val="clear" w:color="auto" w:fill="FFFFFF"/>
            <w:vAlign w:val="center"/>
          </w:tcPr>
          <w:p w14:paraId="5D0C2443">
            <w:pPr>
              <w:widowControl/>
              <w:snapToGrid w:val="0"/>
              <w:jc w:val="center"/>
              <w:rPr>
                <w:rFonts w:ascii="Times New Roman" w:hAnsi="Times New Roman"/>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14:paraId="3FDA10D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64</w:t>
            </w:r>
          </w:p>
        </w:tc>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1DD3B2D8">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FFFFFF"/>
            <w:vAlign w:val="center"/>
          </w:tcPr>
          <w:p w14:paraId="3F6C6D2C">
            <w:pPr>
              <w:widowControl/>
              <w:snapToGrid w:val="0"/>
              <w:jc w:val="center"/>
              <w:rPr>
                <w:rFonts w:ascii="Times New Roman" w:hAnsi="Times New Roman"/>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9BBB09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153CFA6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506D25CF">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31BF9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216081021</w:t>
            </w:r>
          </w:p>
        </w:tc>
        <w:tc>
          <w:tcPr>
            <w:tcW w:w="2976" w:type="dxa"/>
            <w:tcBorders>
              <w:top w:val="single" w:color="auto" w:sz="4" w:space="0"/>
              <w:left w:val="single" w:color="auto" w:sz="4" w:space="0"/>
              <w:bottom w:val="single" w:color="auto" w:sz="4" w:space="0"/>
              <w:right w:val="single" w:color="auto" w:sz="4" w:space="0"/>
            </w:tcBorders>
            <w:shd w:val="clear" w:color="auto" w:fill="FFFFFF"/>
            <w:vAlign w:val="center"/>
          </w:tcPr>
          <w:p w14:paraId="2FE667F0">
            <w:pPr>
              <w:widowControl/>
              <w:snapToGrid w:val="0"/>
              <w:rPr>
                <w:rFonts w:ascii="Times New Roman" w:hAnsi="Times New Roman"/>
                <w:sz w:val="18"/>
                <w:szCs w:val="18"/>
                <w:highlight w:val="none"/>
              </w:rPr>
            </w:pPr>
            <w:r>
              <w:rPr>
                <w:rFonts w:hint="eastAsia" w:ascii="Times New Roman" w:hAnsi="Times New Roman"/>
                <w:sz w:val="18"/>
                <w:szCs w:val="18"/>
                <w:highlight w:val="none"/>
              </w:rPr>
              <w:t>电化学基础实验</w:t>
            </w:r>
          </w:p>
          <w:p w14:paraId="4B439FC2">
            <w:pPr>
              <w:widowControl/>
              <w:snapToGrid w:val="0"/>
              <w:rPr>
                <w:rFonts w:ascii="Times New Roman" w:hAnsi="Times New Roman"/>
                <w:sz w:val="18"/>
                <w:szCs w:val="18"/>
                <w:highlight w:val="none"/>
              </w:rPr>
            </w:pPr>
            <w:r>
              <w:rPr>
                <w:rFonts w:hint="eastAsia" w:ascii="Times New Roman" w:hAnsi="Times New Roman"/>
                <w:sz w:val="18"/>
                <w:szCs w:val="18"/>
                <w:highlight w:val="none"/>
              </w:rPr>
              <w:t>Electrochemical Basis Experiment</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5E661F5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5597D21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579" w:type="dxa"/>
            <w:tcBorders>
              <w:top w:val="single" w:color="auto" w:sz="4" w:space="0"/>
              <w:left w:val="single" w:color="auto" w:sz="4" w:space="0"/>
              <w:bottom w:val="single" w:color="auto" w:sz="4" w:space="0"/>
              <w:right w:val="single" w:color="auto" w:sz="4" w:space="0"/>
            </w:tcBorders>
            <w:shd w:val="clear" w:color="auto" w:fill="FFFFFF"/>
            <w:vAlign w:val="center"/>
          </w:tcPr>
          <w:p w14:paraId="63B66A34">
            <w:pPr>
              <w:widowControl/>
              <w:snapToGrid w:val="0"/>
              <w:jc w:val="center"/>
              <w:rPr>
                <w:rFonts w:ascii="Times New Roman" w:hAnsi="Times New Roman"/>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14:paraId="5F266E1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7DD6F873">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FFFFFF"/>
            <w:vAlign w:val="center"/>
          </w:tcPr>
          <w:p w14:paraId="18AA2F85">
            <w:pPr>
              <w:widowControl/>
              <w:snapToGrid w:val="0"/>
              <w:jc w:val="center"/>
              <w:rPr>
                <w:rFonts w:ascii="Times New Roman" w:hAnsi="Times New Roman"/>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F60BF9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66E40B9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0FE4DDE0">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8C8C7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216081020</w:t>
            </w:r>
          </w:p>
        </w:tc>
        <w:tc>
          <w:tcPr>
            <w:tcW w:w="2976" w:type="dxa"/>
            <w:tcBorders>
              <w:top w:val="single" w:color="auto" w:sz="4" w:space="0"/>
              <w:left w:val="single" w:color="auto" w:sz="4" w:space="0"/>
              <w:bottom w:val="single" w:color="auto" w:sz="4" w:space="0"/>
              <w:right w:val="single" w:color="auto" w:sz="4" w:space="0"/>
            </w:tcBorders>
            <w:shd w:val="clear" w:color="auto" w:fill="FFFFFF"/>
            <w:vAlign w:val="center"/>
          </w:tcPr>
          <w:p w14:paraId="5A3F545B">
            <w:pPr>
              <w:widowControl/>
              <w:snapToGrid w:val="0"/>
              <w:rPr>
                <w:rFonts w:ascii="Times New Roman" w:hAnsi="Times New Roman"/>
                <w:sz w:val="18"/>
                <w:szCs w:val="18"/>
                <w:highlight w:val="none"/>
              </w:rPr>
            </w:pPr>
            <w:r>
              <w:rPr>
                <w:rFonts w:hint="eastAsia" w:ascii="Times New Roman" w:hAnsi="Times New Roman"/>
                <w:sz w:val="18"/>
                <w:szCs w:val="18"/>
                <w:highlight w:val="none"/>
              </w:rPr>
              <w:t>表面化学与物理</w:t>
            </w:r>
          </w:p>
          <w:p w14:paraId="1506199D">
            <w:pPr>
              <w:widowControl/>
              <w:snapToGrid w:val="0"/>
              <w:rPr>
                <w:rFonts w:ascii="Times New Roman" w:hAnsi="Times New Roman"/>
                <w:sz w:val="18"/>
                <w:szCs w:val="18"/>
                <w:highlight w:val="none"/>
              </w:rPr>
            </w:pPr>
            <w:r>
              <w:rPr>
                <w:rFonts w:hint="eastAsia" w:ascii="Times New Roman" w:hAnsi="Times New Roman"/>
                <w:sz w:val="18"/>
                <w:szCs w:val="18"/>
                <w:highlight w:val="none"/>
              </w:rPr>
              <w:t>Surface Chemistry and Physics</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64F5191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63C6B98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9" w:type="dxa"/>
            <w:tcBorders>
              <w:top w:val="single" w:color="auto" w:sz="4" w:space="0"/>
              <w:left w:val="single" w:color="auto" w:sz="4" w:space="0"/>
              <w:bottom w:val="single" w:color="auto" w:sz="4" w:space="0"/>
              <w:right w:val="single" w:color="auto" w:sz="4" w:space="0"/>
            </w:tcBorders>
            <w:shd w:val="clear" w:color="auto" w:fill="FFFFFF"/>
            <w:vAlign w:val="center"/>
          </w:tcPr>
          <w:p w14:paraId="56738C7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14:paraId="1225D5CA">
            <w:pPr>
              <w:widowControl/>
              <w:snapToGrid w:val="0"/>
              <w:jc w:val="center"/>
              <w:rPr>
                <w:rFonts w:ascii="Times New Roman" w:hAnsi="Times New Roman"/>
                <w:sz w:val="18"/>
                <w:szCs w:val="18"/>
                <w:highlight w:val="none"/>
              </w:rPr>
            </w:pPr>
          </w:p>
        </w:tc>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7FD0C912">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FFFFFF"/>
            <w:vAlign w:val="center"/>
          </w:tcPr>
          <w:p w14:paraId="613AFB4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3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608D2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13D27D1A">
            <w:pPr>
              <w:widowControl/>
              <w:snapToGrid w:val="0"/>
              <w:jc w:val="center"/>
              <w:rPr>
                <w:rFonts w:ascii="Times New Roman" w:hAnsi="Times New Roman"/>
                <w:b/>
                <w:bCs/>
                <w:sz w:val="18"/>
                <w:szCs w:val="18"/>
                <w:highlight w:val="none"/>
              </w:rPr>
            </w:pPr>
          </w:p>
        </w:tc>
      </w:tr>
      <w:tr w14:paraId="05298B02">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DA12E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176081094</w:t>
            </w:r>
          </w:p>
        </w:tc>
        <w:tc>
          <w:tcPr>
            <w:tcW w:w="2976" w:type="dxa"/>
            <w:tcBorders>
              <w:top w:val="single" w:color="auto" w:sz="4" w:space="0"/>
              <w:left w:val="single" w:color="auto" w:sz="4" w:space="0"/>
              <w:bottom w:val="single" w:color="auto" w:sz="4" w:space="0"/>
              <w:right w:val="single" w:color="auto" w:sz="4" w:space="0"/>
            </w:tcBorders>
            <w:shd w:val="clear" w:color="auto" w:fill="FFFFFF"/>
            <w:vAlign w:val="center"/>
          </w:tcPr>
          <w:p w14:paraId="090A738B">
            <w:pPr>
              <w:widowControl/>
              <w:snapToGrid w:val="0"/>
              <w:rPr>
                <w:rFonts w:ascii="Times New Roman" w:hAnsi="Times New Roman"/>
                <w:sz w:val="18"/>
                <w:szCs w:val="18"/>
                <w:highlight w:val="none"/>
              </w:rPr>
            </w:pPr>
            <w:r>
              <w:rPr>
                <w:rFonts w:hint="eastAsia" w:ascii="Times New Roman" w:hAnsi="Times New Roman"/>
                <w:sz w:val="18"/>
                <w:szCs w:val="18"/>
                <w:highlight w:val="none"/>
              </w:rPr>
              <w:t>环境化学</w:t>
            </w:r>
          </w:p>
          <w:p w14:paraId="352E76AA">
            <w:pPr>
              <w:widowControl/>
              <w:snapToGrid w:val="0"/>
              <w:rPr>
                <w:rFonts w:ascii="Times New Roman" w:hAnsi="Times New Roman"/>
                <w:sz w:val="18"/>
                <w:szCs w:val="18"/>
                <w:highlight w:val="none"/>
              </w:rPr>
            </w:pPr>
            <w:r>
              <w:rPr>
                <w:rFonts w:hint="eastAsia" w:ascii="Times New Roman" w:hAnsi="Times New Roman"/>
                <w:sz w:val="18"/>
                <w:szCs w:val="18"/>
                <w:highlight w:val="none"/>
              </w:rPr>
              <w:t>Environmental Chemistry</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10C7741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7A9DABB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79" w:type="dxa"/>
            <w:tcBorders>
              <w:top w:val="single" w:color="auto" w:sz="4" w:space="0"/>
              <w:left w:val="single" w:color="auto" w:sz="4" w:space="0"/>
              <w:bottom w:val="single" w:color="auto" w:sz="4" w:space="0"/>
              <w:right w:val="single" w:color="auto" w:sz="4" w:space="0"/>
            </w:tcBorders>
            <w:shd w:val="clear" w:color="auto" w:fill="FFFFFF"/>
            <w:vAlign w:val="center"/>
          </w:tcPr>
          <w:p w14:paraId="15C6071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14:paraId="52E3ED22">
            <w:pPr>
              <w:widowControl/>
              <w:snapToGrid w:val="0"/>
              <w:jc w:val="center"/>
              <w:rPr>
                <w:rFonts w:ascii="Times New Roman" w:hAnsi="Times New Roman"/>
                <w:sz w:val="18"/>
                <w:szCs w:val="18"/>
                <w:highlight w:val="none"/>
              </w:rPr>
            </w:pPr>
          </w:p>
        </w:tc>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41371E5B">
            <w:pPr>
              <w:widowControl/>
              <w:snapToGrid w:val="0"/>
              <w:jc w:val="center"/>
              <w:rPr>
                <w:rFonts w:ascii="Times New Roman" w:hAnsi="Times New Roman"/>
                <w:sz w:val="18"/>
                <w:szCs w:val="18"/>
                <w:highlight w:val="none"/>
              </w:rPr>
            </w:pPr>
          </w:p>
        </w:tc>
        <w:tc>
          <w:tcPr>
            <w:tcW w:w="588" w:type="dxa"/>
            <w:tcBorders>
              <w:top w:val="single" w:color="auto" w:sz="4" w:space="0"/>
              <w:left w:val="single" w:color="auto" w:sz="4" w:space="0"/>
              <w:bottom w:val="single" w:color="auto" w:sz="4" w:space="0"/>
              <w:right w:val="single" w:color="auto" w:sz="4" w:space="0"/>
            </w:tcBorders>
            <w:shd w:val="clear" w:color="auto" w:fill="FFFFFF"/>
            <w:vAlign w:val="center"/>
          </w:tcPr>
          <w:p w14:paraId="0762366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w:t>
            </w:r>
          </w:p>
        </w:tc>
        <w:tc>
          <w:tcPr>
            <w:tcW w:w="63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EF800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803CE8A">
            <w:pPr>
              <w:widowControl/>
              <w:snapToGrid w:val="0"/>
              <w:jc w:val="center"/>
              <w:rPr>
                <w:rFonts w:ascii="Times New Roman" w:hAnsi="Times New Roman"/>
                <w:b/>
                <w:bCs/>
                <w:sz w:val="18"/>
                <w:szCs w:val="18"/>
                <w:highlight w:val="none"/>
              </w:rPr>
            </w:pPr>
          </w:p>
        </w:tc>
      </w:tr>
      <w:tr w14:paraId="204DEF85">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8BB4C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2976" w:type="dxa"/>
            <w:tcBorders>
              <w:top w:val="single" w:color="auto" w:sz="4" w:space="0"/>
              <w:left w:val="single" w:color="auto" w:sz="4" w:space="0"/>
              <w:bottom w:val="single" w:color="auto" w:sz="4" w:space="0"/>
              <w:right w:val="single" w:color="auto" w:sz="4" w:space="0"/>
            </w:tcBorders>
            <w:shd w:val="clear" w:color="auto" w:fill="FFFFFF"/>
            <w:vAlign w:val="center"/>
          </w:tcPr>
          <w:p w14:paraId="56208BC5">
            <w:pPr>
              <w:widowControl/>
              <w:snapToGrid w:val="0"/>
              <w:rPr>
                <w:rFonts w:ascii="Times New Roman" w:hAnsi="Times New Roman"/>
                <w:sz w:val="18"/>
                <w:szCs w:val="18"/>
                <w:highlight w:val="none"/>
              </w:rPr>
            </w:pP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3760617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2AD04F2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592</w:t>
            </w:r>
          </w:p>
        </w:tc>
        <w:tc>
          <w:tcPr>
            <w:tcW w:w="579" w:type="dxa"/>
            <w:tcBorders>
              <w:top w:val="single" w:color="auto" w:sz="4" w:space="0"/>
              <w:left w:val="single" w:color="auto" w:sz="4" w:space="0"/>
              <w:bottom w:val="single" w:color="auto" w:sz="4" w:space="0"/>
              <w:right w:val="single" w:color="auto" w:sz="4" w:space="0"/>
            </w:tcBorders>
            <w:shd w:val="clear" w:color="auto" w:fill="FFFFFF"/>
            <w:vAlign w:val="center"/>
          </w:tcPr>
          <w:p w14:paraId="582C6BB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400</w:t>
            </w: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14:paraId="3DC5F08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w:t>
            </w:r>
          </w:p>
        </w:tc>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2643E5E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t>
            </w:r>
          </w:p>
        </w:tc>
        <w:tc>
          <w:tcPr>
            <w:tcW w:w="58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91C6A2">
            <w:pPr>
              <w:widowControl/>
              <w:snapToGrid w:val="0"/>
              <w:jc w:val="center"/>
              <w:rPr>
                <w:rFonts w:ascii="Times New Roman" w:hAnsi="Times New Roman"/>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7AD40D3">
            <w:pPr>
              <w:widowControl/>
              <w:snapToGrid w:val="0"/>
              <w:jc w:val="center"/>
              <w:rPr>
                <w:rFonts w:ascii="Times New Roman" w:hAnsi="Times New Roman"/>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91B1D5">
            <w:pPr>
              <w:widowControl/>
              <w:snapToGrid w:val="0"/>
              <w:rPr>
                <w:rFonts w:ascii="Times New Roman" w:hAnsi="Times New Roman"/>
                <w:sz w:val="18"/>
                <w:szCs w:val="18"/>
                <w:highlight w:val="none"/>
              </w:rPr>
            </w:pPr>
          </w:p>
        </w:tc>
      </w:tr>
      <w:tr w14:paraId="28BFDB9D">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C385D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216081043</w:t>
            </w:r>
          </w:p>
        </w:tc>
        <w:tc>
          <w:tcPr>
            <w:tcW w:w="2976" w:type="dxa"/>
            <w:tcBorders>
              <w:top w:val="single" w:color="auto" w:sz="4" w:space="0"/>
              <w:left w:val="single" w:color="auto" w:sz="4" w:space="0"/>
              <w:bottom w:val="single" w:color="auto" w:sz="4" w:space="0"/>
              <w:right w:val="single" w:color="auto" w:sz="4" w:space="0"/>
            </w:tcBorders>
            <w:shd w:val="clear" w:color="auto" w:fill="FFFFFF"/>
            <w:vAlign w:val="center"/>
          </w:tcPr>
          <w:p w14:paraId="70171F1D">
            <w:pPr>
              <w:widowControl/>
              <w:snapToGrid w:val="0"/>
              <w:rPr>
                <w:rFonts w:ascii="Times New Roman" w:hAnsi="Times New Roman"/>
                <w:sz w:val="18"/>
                <w:szCs w:val="18"/>
                <w:highlight w:val="none"/>
              </w:rPr>
            </w:pPr>
            <w:r>
              <w:rPr>
                <w:rFonts w:hint="eastAsia" w:ascii="Times New Roman" w:hAnsi="Times New Roman"/>
                <w:sz w:val="18"/>
                <w:szCs w:val="18"/>
                <w:highlight w:val="none"/>
              </w:rPr>
              <w:t>创新实验与设计</w:t>
            </w:r>
          </w:p>
          <w:p w14:paraId="39B3FEB8">
            <w:pPr>
              <w:widowControl/>
              <w:snapToGrid w:val="0"/>
              <w:rPr>
                <w:rFonts w:ascii="Times New Roman" w:hAnsi="Times New Roman"/>
                <w:sz w:val="18"/>
                <w:szCs w:val="18"/>
                <w:highlight w:val="none"/>
              </w:rPr>
            </w:pPr>
            <w:r>
              <w:rPr>
                <w:rFonts w:hint="eastAsia" w:ascii="Times New Roman" w:hAnsi="Times New Roman"/>
                <w:sz w:val="18"/>
                <w:szCs w:val="18"/>
                <w:highlight w:val="none"/>
              </w:rPr>
              <w:t>Innovation Experiment and Design</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6BA7AE3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8</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056D6C3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8W</w:t>
            </w:r>
          </w:p>
        </w:tc>
        <w:tc>
          <w:tcPr>
            <w:tcW w:w="579" w:type="dxa"/>
            <w:tcBorders>
              <w:top w:val="single" w:color="auto" w:sz="4" w:space="0"/>
              <w:left w:val="single" w:color="auto" w:sz="4" w:space="0"/>
              <w:bottom w:val="single" w:color="auto" w:sz="4" w:space="0"/>
              <w:right w:val="single" w:color="auto" w:sz="4" w:space="0"/>
            </w:tcBorders>
            <w:shd w:val="clear" w:color="auto" w:fill="FFFFFF"/>
            <w:vAlign w:val="center"/>
          </w:tcPr>
          <w:p w14:paraId="33D09D2A">
            <w:pPr>
              <w:widowControl/>
              <w:snapToGrid w:val="0"/>
              <w:jc w:val="center"/>
              <w:rPr>
                <w:rFonts w:ascii="Times New Roman" w:hAnsi="Times New Roman"/>
                <w:sz w:val="18"/>
                <w:szCs w:val="18"/>
                <w:highlight w:val="none"/>
              </w:rPr>
            </w:pPr>
          </w:p>
        </w:tc>
        <w:tc>
          <w:tcPr>
            <w:tcW w:w="61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5A7893">
            <w:pPr>
              <w:widowControl/>
              <w:snapToGrid w:val="0"/>
              <w:jc w:val="center"/>
              <w:rPr>
                <w:rFonts w:ascii="Times New Roman" w:hAnsi="Times New Roman"/>
                <w:sz w:val="18"/>
                <w:szCs w:val="18"/>
                <w:highlight w:val="none"/>
              </w:rPr>
            </w:pPr>
          </w:p>
        </w:tc>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668E87B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8W</w:t>
            </w:r>
          </w:p>
        </w:tc>
        <w:tc>
          <w:tcPr>
            <w:tcW w:w="588" w:type="dxa"/>
            <w:tcBorders>
              <w:top w:val="single" w:color="auto" w:sz="4" w:space="0"/>
              <w:left w:val="single" w:color="auto" w:sz="4" w:space="0"/>
              <w:bottom w:val="single" w:color="auto" w:sz="4" w:space="0"/>
              <w:right w:val="single" w:color="auto" w:sz="4" w:space="0"/>
            </w:tcBorders>
            <w:shd w:val="clear" w:color="auto" w:fill="FFFFFF"/>
            <w:vAlign w:val="center"/>
          </w:tcPr>
          <w:p w14:paraId="74A5CB78">
            <w:pPr>
              <w:widowControl/>
              <w:snapToGrid w:val="0"/>
              <w:jc w:val="center"/>
              <w:rPr>
                <w:rFonts w:ascii="Times New Roman" w:hAnsi="Times New Roman"/>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84645C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7</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06E4D17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65D78244">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7D7FBF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176081130</w:t>
            </w:r>
          </w:p>
        </w:tc>
        <w:tc>
          <w:tcPr>
            <w:tcW w:w="2976" w:type="dxa"/>
            <w:tcBorders>
              <w:top w:val="single" w:color="auto" w:sz="4" w:space="0"/>
              <w:left w:val="nil"/>
              <w:bottom w:val="single" w:color="auto" w:sz="4" w:space="0"/>
              <w:right w:val="single" w:color="000000" w:sz="4" w:space="0"/>
            </w:tcBorders>
            <w:shd w:val="clear" w:color="auto" w:fill="FFFFFF"/>
            <w:vAlign w:val="center"/>
          </w:tcPr>
          <w:p w14:paraId="2C9A72B1">
            <w:pPr>
              <w:widowControl/>
              <w:snapToGrid w:val="0"/>
              <w:rPr>
                <w:rFonts w:ascii="Times New Roman" w:hAnsi="Times New Roman"/>
                <w:sz w:val="18"/>
                <w:szCs w:val="18"/>
                <w:highlight w:val="none"/>
              </w:rPr>
            </w:pPr>
            <w:r>
              <w:rPr>
                <w:rFonts w:hint="eastAsia" w:ascii="Times New Roman" w:hAnsi="Times New Roman"/>
                <w:sz w:val="18"/>
                <w:szCs w:val="18"/>
                <w:highlight w:val="none"/>
              </w:rPr>
              <w:t>认识实习</w:t>
            </w:r>
          </w:p>
        </w:tc>
        <w:tc>
          <w:tcPr>
            <w:tcW w:w="580" w:type="dxa"/>
            <w:tcBorders>
              <w:top w:val="single" w:color="auto" w:sz="4" w:space="0"/>
              <w:left w:val="nil"/>
              <w:bottom w:val="single" w:color="auto" w:sz="4" w:space="0"/>
              <w:right w:val="single" w:color="auto" w:sz="4" w:space="0"/>
            </w:tcBorders>
            <w:shd w:val="clear" w:color="auto" w:fill="FFFFFF"/>
            <w:vAlign w:val="center"/>
          </w:tcPr>
          <w:p w14:paraId="0B6ED70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t>
            </w:r>
          </w:p>
        </w:tc>
        <w:tc>
          <w:tcPr>
            <w:tcW w:w="725" w:type="dxa"/>
            <w:tcBorders>
              <w:top w:val="single" w:color="auto" w:sz="4" w:space="0"/>
              <w:left w:val="nil"/>
              <w:bottom w:val="single" w:color="auto" w:sz="4" w:space="0"/>
              <w:right w:val="single" w:color="auto" w:sz="4" w:space="0"/>
            </w:tcBorders>
            <w:shd w:val="clear" w:color="auto" w:fill="FFFFFF"/>
            <w:vAlign w:val="center"/>
          </w:tcPr>
          <w:p w14:paraId="0872BB8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w:t>
            </w:r>
          </w:p>
        </w:tc>
        <w:tc>
          <w:tcPr>
            <w:tcW w:w="579" w:type="dxa"/>
            <w:tcBorders>
              <w:top w:val="single" w:color="auto" w:sz="4" w:space="0"/>
              <w:left w:val="nil"/>
              <w:bottom w:val="single" w:color="auto" w:sz="4" w:space="0"/>
              <w:right w:val="single" w:color="auto" w:sz="4" w:space="0"/>
            </w:tcBorders>
            <w:shd w:val="clear" w:color="auto" w:fill="FFFFFF"/>
            <w:vAlign w:val="center"/>
          </w:tcPr>
          <w:p w14:paraId="7D4D2CFD">
            <w:pPr>
              <w:widowControl/>
              <w:snapToGrid w:val="0"/>
              <w:jc w:val="center"/>
              <w:rPr>
                <w:rFonts w:ascii="Times New Roman" w:hAnsi="Times New Roman"/>
                <w:sz w:val="18"/>
                <w:szCs w:val="18"/>
                <w:highlight w:val="none"/>
              </w:rPr>
            </w:pPr>
          </w:p>
        </w:tc>
        <w:tc>
          <w:tcPr>
            <w:tcW w:w="611" w:type="dxa"/>
            <w:tcBorders>
              <w:top w:val="single" w:color="auto" w:sz="4" w:space="0"/>
              <w:left w:val="nil"/>
              <w:bottom w:val="single" w:color="auto" w:sz="4" w:space="0"/>
              <w:right w:val="single" w:color="auto" w:sz="4" w:space="0"/>
            </w:tcBorders>
            <w:shd w:val="clear" w:color="auto" w:fill="FFFFFF"/>
            <w:noWrap/>
            <w:vAlign w:val="center"/>
          </w:tcPr>
          <w:p w14:paraId="1DD1BB55">
            <w:pPr>
              <w:widowControl/>
              <w:snapToGrid w:val="0"/>
              <w:jc w:val="center"/>
              <w:rPr>
                <w:rFonts w:ascii="Times New Roman" w:hAnsi="Times New Roman"/>
                <w:sz w:val="18"/>
                <w:szCs w:val="18"/>
                <w:highlight w:val="none"/>
              </w:rPr>
            </w:pPr>
          </w:p>
        </w:tc>
        <w:tc>
          <w:tcPr>
            <w:tcW w:w="612" w:type="dxa"/>
            <w:tcBorders>
              <w:top w:val="single" w:color="auto" w:sz="4" w:space="0"/>
              <w:left w:val="nil"/>
              <w:bottom w:val="single" w:color="auto" w:sz="4" w:space="0"/>
              <w:right w:val="single" w:color="auto" w:sz="4" w:space="0"/>
            </w:tcBorders>
            <w:shd w:val="clear" w:color="auto" w:fill="FFFFFF"/>
            <w:vAlign w:val="center"/>
          </w:tcPr>
          <w:p w14:paraId="318537D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1W</w:t>
            </w:r>
          </w:p>
        </w:tc>
        <w:tc>
          <w:tcPr>
            <w:tcW w:w="588" w:type="dxa"/>
            <w:tcBorders>
              <w:top w:val="single" w:color="auto" w:sz="4" w:space="0"/>
              <w:left w:val="nil"/>
              <w:bottom w:val="single" w:color="auto" w:sz="4" w:space="0"/>
              <w:right w:val="single" w:color="auto" w:sz="4" w:space="0"/>
            </w:tcBorders>
            <w:shd w:val="clear" w:color="auto" w:fill="FFFFFF"/>
            <w:vAlign w:val="center"/>
          </w:tcPr>
          <w:p w14:paraId="18A9CEA7">
            <w:pPr>
              <w:widowControl/>
              <w:snapToGrid w:val="0"/>
              <w:jc w:val="center"/>
              <w:rPr>
                <w:rFonts w:ascii="Times New Roman" w:hAnsi="Times New Roman"/>
                <w:sz w:val="18"/>
                <w:szCs w:val="18"/>
                <w:highlight w:val="none"/>
              </w:rPr>
            </w:pPr>
          </w:p>
        </w:tc>
        <w:tc>
          <w:tcPr>
            <w:tcW w:w="635" w:type="dxa"/>
            <w:tcBorders>
              <w:top w:val="single" w:color="auto" w:sz="4" w:space="0"/>
              <w:left w:val="nil"/>
              <w:bottom w:val="single" w:color="auto" w:sz="4" w:space="0"/>
              <w:right w:val="single" w:color="auto" w:sz="4" w:space="0"/>
            </w:tcBorders>
            <w:shd w:val="clear" w:color="auto" w:fill="FFFFFF"/>
            <w:vAlign w:val="center"/>
          </w:tcPr>
          <w:p w14:paraId="27F1611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638" w:type="dxa"/>
            <w:tcBorders>
              <w:top w:val="single" w:color="auto" w:sz="4" w:space="0"/>
              <w:left w:val="nil"/>
              <w:bottom w:val="single" w:color="auto" w:sz="4" w:space="0"/>
              <w:right w:val="single" w:color="auto" w:sz="4" w:space="0"/>
            </w:tcBorders>
            <w:shd w:val="clear" w:color="auto" w:fill="FFFFFF"/>
            <w:vAlign w:val="center"/>
          </w:tcPr>
          <w:p w14:paraId="6E8240F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HQ</w:t>
            </w:r>
          </w:p>
        </w:tc>
      </w:tr>
      <w:tr w14:paraId="0F148352">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B68904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176081222</w:t>
            </w:r>
          </w:p>
        </w:tc>
        <w:tc>
          <w:tcPr>
            <w:tcW w:w="2976" w:type="dxa"/>
            <w:tcBorders>
              <w:top w:val="single" w:color="auto" w:sz="4" w:space="0"/>
              <w:left w:val="nil"/>
              <w:bottom w:val="single" w:color="auto" w:sz="4" w:space="0"/>
              <w:right w:val="single" w:color="000000" w:sz="4" w:space="0"/>
            </w:tcBorders>
            <w:shd w:val="clear" w:color="auto" w:fill="FFFFFF"/>
            <w:vAlign w:val="center"/>
          </w:tcPr>
          <w:p w14:paraId="54FCEAF4">
            <w:pPr>
              <w:widowControl/>
              <w:snapToGrid w:val="0"/>
              <w:rPr>
                <w:rFonts w:ascii="Times New Roman" w:hAnsi="Times New Roman"/>
                <w:sz w:val="18"/>
                <w:szCs w:val="18"/>
                <w:highlight w:val="none"/>
              </w:rPr>
            </w:pPr>
            <w:r>
              <w:rPr>
                <w:rFonts w:hint="eastAsia" w:ascii="Times New Roman" w:hAnsi="Times New Roman"/>
                <w:sz w:val="18"/>
                <w:szCs w:val="18"/>
                <w:highlight w:val="none"/>
              </w:rPr>
              <w:t>专业实习</w:t>
            </w:r>
          </w:p>
          <w:p w14:paraId="75586BDA">
            <w:pPr>
              <w:widowControl/>
              <w:snapToGrid w:val="0"/>
              <w:rPr>
                <w:rFonts w:ascii="Times New Roman" w:hAnsi="Times New Roman"/>
                <w:sz w:val="18"/>
                <w:szCs w:val="18"/>
                <w:highlight w:val="none"/>
              </w:rPr>
            </w:pPr>
            <w:r>
              <w:rPr>
                <w:rFonts w:hint="eastAsia" w:ascii="Times New Roman" w:hAnsi="Times New Roman"/>
                <w:sz w:val="18"/>
                <w:szCs w:val="18"/>
                <w:highlight w:val="none"/>
              </w:rPr>
              <w:t>Professional Internship</w:t>
            </w:r>
          </w:p>
        </w:tc>
        <w:tc>
          <w:tcPr>
            <w:tcW w:w="580" w:type="dxa"/>
            <w:tcBorders>
              <w:top w:val="nil"/>
              <w:left w:val="nil"/>
              <w:bottom w:val="single" w:color="auto" w:sz="4" w:space="0"/>
              <w:right w:val="single" w:color="auto" w:sz="4" w:space="0"/>
            </w:tcBorders>
            <w:shd w:val="clear" w:color="auto" w:fill="FFFFFF"/>
            <w:vAlign w:val="center"/>
          </w:tcPr>
          <w:p w14:paraId="624F3D9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25" w:type="dxa"/>
            <w:tcBorders>
              <w:top w:val="nil"/>
              <w:left w:val="nil"/>
              <w:bottom w:val="single" w:color="auto" w:sz="4" w:space="0"/>
              <w:right w:val="single" w:color="auto" w:sz="4" w:space="0"/>
            </w:tcBorders>
            <w:shd w:val="clear" w:color="auto" w:fill="FFFFFF"/>
            <w:vAlign w:val="center"/>
          </w:tcPr>
          <w:p w14:paraId="1702FCF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w:t>
            </w:r>
          </w:p>
        </w:tc>
        <w:tc>
          <w:tcPr>
            <w:tcW w:w="579" w:type="dxa"/>
            <w:tcBorders>
              <w:top w:val="nil"/>
              <w:left w:val="nil"/>
              <w:bottom w:val="single" w:color="auto" w:sz="4" w:space="0"/>
              <w:right w:val="single" w:color="auto" w:sz="4" w:space="0"/>
            </w:tcBorders>
            <w:shd w:val="clear" w:color="auto" w:fill="FFFFFF"/>
            <w:vAlign w:val="center"/>
          </w:tcPr>
          <w:p w14:paraId="25428CD8">
            <w:pPr>
              <w:widowControl/>
              <w:snapToGrid w:val="0"/>
              <w:jc w:val="center"/>
              <w:rPr>
                <w:rFonts w:ascii="Times New Roman" w:hAnsi="Times New Roman"/>
                <w:sz w:val="18"/>
                <w:szCs w:val="18"/>
                <w:highlight w:val="none"/>
              </w:rPr>
            </w:pPr>
          </w:p>
        </w:tc>
        <w:tc>
          <w:tcPr>
            <w:tcW w:w="611" w:type="dxa"/>
            <w:tcBorders>
              <w:top w:val="nil"/>
              <w:left w:val="nil"/>
              <w:bottom w:val="single" w:color="auto" w:sz="4" w:space="0"/>
              <w:right w:val="single" w:color="auto" w:sz="4" w:space="0"/>
            </w:tcBorders>
            <w:shd w:val="clear" w:color="auto" w:fill="FFFFFF"/>
            <w:noWrap/>
            <w:vAlign w:val="center"/>
          </w:tcPr>
          <w:p w14:paraId="42F9B5F0">
            <w:pPr>
              <w:widowControl/>
              <w:snapToGrid w:val="0"/>
              <w:jc w:val="center"/>
              <w:rPr>
                <w:rFonts w:ascii="Times New Roman" w:hAnsi="Times New Roman"/>
                <w:sz w:val="18"/>
                <w:szCs w:val="18"/>
                <w:highlight w:val="none"/>
              </w:rPr>
            </w:pPr>
          </w:p>
        </w:tc>
        <w:tc>
          <w:tcPr>
            <w:tcW w:w="612" w:type="dxa"/>
            <w:tcBorders>
              <w:top w:val="nil"/>
              <w:left w:val="nil"/>
              <w:bottom w:val="single" w:color="auto" w:sz="4" w:space="0"/>
              <w:right w:val="single" w:color="auto" w:sz="4" w:space="0"/>
            </w:tcBorders>
            <w:shd w:val="clear" w:color="auto" w:fill="FFFFFF"/>
            <w:vAlign w:val="center"/>
          </w:tcPr>
          <w:p w14:paraId="1E1B342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w:t>
            </w:r>
          </w:p>
        </w:tc>
        <w:tc>
          <w:tcPr>
            <w:tcW w:w="588" w:type="dxa"/>
            <w:tcBorders>
              <w:top w:val="nil"/>
              <w:left w:val="nil"/>
              <w:bottom w:val="single" w:color="auto" w:sz="4" w:space="0"/>
              <w:right w:val="single" w:color="auto" w:sz="4" w:space="0"/>
            </w:tcBorders>
            <w:shd w:val="clear" w:color="auto" w:fill="FFFFFF"/>
            <w:vAlign w:val="center"/>
          </w:tcPr>
          <w:p w14:paraId="20F01A61">
            <w:pPr>
              <w:widowControl/>
              <w:snapToGrid w:val="0"/>
              <w:jc w:val="center"/>
              <w:rPr>
                <w:rFonts w:ascii="Times New Roman" w:hAnsi="Times New Roman"/>
                <w:sz w:val="18"/>
                <w:szCs w:val="18"/>
                <w:highlight w:val="none"/>
              </w:rPr>
            </w:pPr>
          </w:p>
        </w:tc>
        <w:tc>
          <w:tcPr>
            <w:tcW w:w="635" w:type="dxa"/>
            <w:tcBorders>
              <w:top w:val="nil"/>
              <w:left w:val="nil"/>
              <w:bottom w:val="single" w:color="auto" w:sz="4" w:space="0"/>
              <w:right w:val="single" w:color="auto" w:sz="4" w:space="0"/>
            </w:tcBorders>
            <w:shd w:val="clear" w:color="auto" w:fill="FFFFFF"/>
            <w:vAlign w:val="center"/>
          </w:tcPr>
          <w:p w14:paraId="6DC326F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noWrap/>
            <w:vAlign w:val="center"/>
          </w:tcPr>
          <w:p w14:paraId="56CFFCB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HQ</w:t>
            </w:r>
          </w:p>
        </w:tc>
      </w:tr>
      <w:tr w14:paraId="233D94C1">
        <w:tblPrEx>
          <w:tblCellMar>
            <w:top w:w="0" w:type="dxa"/>
            <w:left w:w="108" w:type="dxa"/>
            <w:bottom w:w="0" w:type="dxa"/>
            <w:right w:w="108" w:type="dxa"/>
          </w:tblCellMar>
        </w:tblPrEx>
        <w:trPr>
          <w:trHeight w:val="510" w:hRule="atLeast"/>
          <w:jc w:val="center"/>
        </w:trPr>
        <w:tc>
          <w:tcPr>
            <w:tcW w:w="1152"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25E061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176081001</w:t>
            </w:r>
          </w:p>
        </w:tc>
        <w:tc>
          <w:tcPr>
            <w:tcW w:w="2976" w:type="dxa"/>
            <w:tcBorders>
              <w:top w:val="single" w:color="auto" w:sz="4" w:space="0"/>
              <w:left w:val="nil"/>
              <w:bottom w:val="single" w:color="auto" w:sz="4" w:space="0"/>
              <w:right w:val="single" w:color="000000" w:sz="4" w:space="0"/>
            </w:tcBorders>
            <w:shd w:val="clear" w:color="auto" w:fill="FFFFFF"/>
            <w:vAlign w:val="center"/>
          </w:tcPr>
          <w:p w14:paraId="260FF3A6">
            <w:pPr>
              <w:widowControl/>
              <w:snapToGrid w:val="0"/>
              <w:rPr>
                <w:rFonts w:ascii="Times New Roman" w:hAnsi="Times New Roman"/>
                <w:sz w:val="18"/>
                <w:szCs w:val="18"/>
                <w:highlight w:val="none"/>
              </w:rPr>
            </w:pPr>
            <w:r>
              <w:rPr>
                <w:rFonts w:hint="eastAsia" w:ascii="Times New Roman" w:hAnsi="Times New Roman"/>
                <w:sz w:val="18"/>
                <w:szCs w:val="18"/>
                <w:highlight w:val="none"/>
              </w:rPr>
              <w:t>毕业论文</w:t>
            </w:r>
          </w:p>
          <w:p w14:paraId="7EF3DD66">
            <w:pPr>
              <w:widowControl/>
              <w:snapToGrid w:val="0"/>
              <w:rPr>
                <w:rFonts w:ascii="Times New Roman" w:hAnsi="Times New Roman"/>
                <w:sz w:val="18"/>
                <w:szCs w:val="18"/>
                <w:highlight w:val="none"/>
              </w:rPr>
            </w:pPr>
            <w:r>
              <w:rPr>
                <w:rFonts w:hint="eastAsia" w:ascii="Times New Roman" w:hAnsi="Times New Roman"/>
                <w:sz w:val="18"/>
                <w:szCs w:val="18"/>
                <w:highlight w:val="none"/>
              </w:rPr>
              <w:t>Graduation Thesis</w:t>
            </w:r>
          </w:p>
        </w:tc>
        <w:tc>
          <w:tcPr>
            <w:tcW w:w="580" w:type="dxa"/>
            <w:tcBorders>
              <w:top w:val="nil"/>
              <w:left w:val="nil"/>
              <w:bottom w:val="single" w:color="auto" w:sz="4" w:space="0"/>
              <w:right w:val="single" w:color="auto" w:sz="4" w:space="0"/>
            </w:tcBorders>
            <w:shd w:val="clear" w:color="auto" w:fill="FFFFFF"/>
            <w:vAlign w:val="center"/>
          </w:tcPr>
          <w:p w14:paraId="33866C5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12</w:t>
            </w:r>
          </w:p>
        </w:tc>
        <w:tc>
          <w:tcPr>
            <w:tcW w:w="725" w:type="dxa"/>
            <w:tcBorders>
              <w:top w:val="nil"/>
              <w:left w:val="nil"/>
              <w:bottom w:val="single" w:color="auto" w:sz="4" w:space="0"/>
              <w:right w:val="single" w:color="auto" w:sz="4" w:space="0"/>
            </w:tcBorders>
            <w:shd w:val="clear" w:color="auto" w:fill="FFFFFF"/>
            <w:vAlign w:val="center"/>
          </w:tcPr>
          <w:p w14:paraId="678EB7D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w:t>
            </w:r>
          </w:p>
        </w:tc>
        <w:tc>
          <w:tcPr>
            <w:tcW w:w="579" w:type="dxa"/>
            <w:tcBorders>
              <w:top w:val="nil"/>
              <w:left w:val="nil"/>
              <w:bottom w:val="single" w:color="auto" w:sz="4" w:space="0"/>
              <w:right w:val="single" w:color="auto" w:sz="4" w:space="0"/>
            </w:tcBorders>
            <w:shd w:val="clear" w:color="auto" w:fill="FFFFFF"/>
            <w:vAlign w:val="center"/>
          </w:tcPr>
          <w:p w14:paraId="4A2C86E7">
            <w:pPr>
              <w:widowControl/>
              <w:snapToGrid w:val="0"/>
              <w:jc w:val="center"/>
              <w:rPr>
                <w:rFonts w:ascii="Times New Roman" w:hAnsi="Times New Roman"/>
                <w:sz w:val="18"/>
                <w:szCs w:val="18"/>
                <w:highlight w:val="none"/>
              </w:rPr>
            </w:pPr>
          </w:p>
        </w:tc>
        <w:tc>
          <w:tcPr>
            <w:tcW w:w="611" w:type="dxa"/>
            <w:tcBorders>
              <w:top w:val="nil"/>
              <w:left w:val="nil"/>
              <w:bottom w:val="single" w:color="auto" w:sz="4" w:space="0"/>
              <w:right w:val="single" w:color="auto" w:sz="4" w:space="0"/>
            </w:tcBorders>
            <w:shd w:val="clear" w:color="auto" w:fill="FFFFFF"/>
            <w:noWrap/>
            <w:vAlign w:val="center"/>
          </w:tcPr>
          <w:p w14:paraId="7BFBF039">
            <w:pPr>
              <w:widowControl/>
              <w:snapToGrid w:val="0"/>
              <w:jc w:val="center"/>
              <w:rPr>
                <w:rFonts w:ascii="Times New Roman" w:hAnsi="Times New Roman"/>
                <w:sz w:val="18"/>
                <w:szCs w:val="18"/>
                <w:highlight w:val="none"/>
              </w:rPr>
            </w:pPr>
          </w:p>
        </w:tc>
        <w:tc>
          <w:tcPr>
            <w:tcW w:w="612" w:type="dxa"/>
            <w:tcBorders>
              <w:top w:val="nil"/>
              <w:left w:val="nil"/>
              <w:bottom w:val="single" w:color="auto" w:sz="4" w:space="0"/>
              <w:right w:val="single" w:color="auto" w:sz="4" w:space="0"/>
            </w:tcBorders>
            <w:shd w:val="clear" w:color="auto" w:fill="FFFFFF"/>
            <w:vAlign w:val="center"/>
          </w:tcPr>
          <w:p w14:paraId="0E74ECF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16W</w:t>
            </w:r>
          </w:p>
        </w:tc>
        <w:tc>
          <w:tcPr>
            <w:tcW w:w="588" w:type="dxa"/>
            <w:tcBorders>
              <w:top w:val="nil"/>
              <w:left w:val="nil"/>
              <w:bottom w:val="single" w:color="auto" w:sz="4" w:space="0"/>
              <w:right w:val="single" w:color="auto" w:sz="4" w:space="0"/>
            </w:tcBorders>
            <w:shd w:val="clear" w:color="auto" w:fill="FFFFFF"/>
            <w:vAlign w:val="center"/>
          </w:tcPr>
          <w:p w14:paraId="7B0A6076">
            <w:pPr>
              <w:widowControl/>
              <w:snapToGrid w:val="0"/>
              <w:jc w:val="center"/>
              <w:rPr>
                <w:rFonts w:ascii="Times New Roman" w:hAnsi="Times New Roman"/>
                <w:sz w:val="18"/>
                <w:szCs w:val="18"/>
                <w:highlight w:val="none"/>
              </w:rPr>
            </w:pPr>
          </w:p>
        </w:tc>
        <w:tc>
          <w:tcPr>
            <w:tcW w:w="635" w:type="dxa"/>
            <w:tcBorders>
              <w:top w:val="nil"/>
              <w:left w:val="nil"/>
              <w:bottom w:val="single" w:color="auto" w:sz="4" w:space="0"/>
              <w:right w:val="single" w:color="auto" w:sz="4" w:space="0"/>
            </w:tcBorders>
            <w:shd w:val="clear" w:color="auto" w:fill="FFFFFF"/>
            <w:vAlign w:val="center"/>
          </w:tcPr>
          <w:p w14:paraId="76B710E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8</w:t>
            </w:r>
          </w:p>
        </w:tc>
        <w:tc>
          <w:tcPr>
            <w:tcW w:w="638" w:type="dxa"/>
            <w:tcBorders>
              <w:top w:val="nil"/>
              <w:left w:val="nil"/>
              <w:bottom w:val="single" w:color="auto" w:sz="4" w:space="0"/>
              <w:right w:val="single" w:color="auto" w:sz="4" w:space="0"/>
            </w:tcBorders>
            <w:shd w:val="clear" w:color="auto" w:fill="FFFFFF"/>
            <w:noWrap/>
            <w:vAlign w:val="center"/>
          </w:tcPr>
          <w:p w14:paraId="631BDB8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YC</w:t>
            </w:r>
          </w:p>
        </w:tc>
      </w:tr>
      <w:tr w14:paraId="2411007F">
        <w:tblPrEx>
          <w:tblCellMar>
            <w:top w:w="0" w:type="dxa"/>
            <w:left w:w="108" w:type="dxa"/>
            <w:bottom w:w="0" w:type="dxa"/>
            <w:right w:w="108" w:type="dxa"/>
          </w:tblCellMar>
        </w:tblPrEx>
        <w:trPr>
          <w:trHeight w:val="390" w:hRule="atLeast"/>
          <w:jc w:val="center"/>
        </w:trPr>
        <w:tc>
          <w:tcPr>
            <w:tcW w:w="115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D0F30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2976" w:type="dxa"/>
            <w:tcBorders>
              <w:top w:val="single" w:color="auto" w:sz="4" w:space="0"/>
              <w:left w:val="nil"/>
              <w:bottom w:val="single" w:color="auto" w:sz="4" w:space="0"/>
              <w:right w:val="single" w:color="auto" w:sz="4" w:space="0"/>
            </w:tcBorders>
            <w:shd w:val="clear" w:color="auto" w:fill="FFFFFF"/>
            <w:vAlign w:val="center"/>
          </w:tcPr>
          <w:p w14:paraId="57F26B3A">
            <w:pPr>
              <w:widowControl/>
              <w:snapToGrid w:val="0"/>
              <w:rPr>
                <w:rFonts w:ascii="Times New Roman" w:hAnsi="Times New Roman"/>
                <w:sz w:val="18"/>
                <w:szCs w:val="18"/>
                <w:highlight w:val="none"/>
              </w:rPr>
            </w:pPr>
          </w:p>
        </w:tc>
        <w:tc>
          <w:tcPr>
            <w:tcW w:w="580" w:type="dxa"/>
            <w:tcBorders>
              <w:top w:val="single" w:color="auto" w:sz="4" w:space="0"/>
              <w:left w:val="nil"/>
              <w:bottom w:val="single" w:color="auto" w:sz="4" w:space="0"/>
              <w:right w:val="single" w:color="auto" w:sz="4" w:space="0"/>
            </w:tcBorders>
            <w:shd w:val="clear" w:color="auto" w:fill="FFFFFF"/>
            <w:noWrap/>
            <w:vAlign w:val="center"/>
          </w:tcPr>
          <w:p w14:paraId="33FDAC1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23</w:t>
            </w:r>
          </w:p>
        </w:tc>
        <w:tc>
          <w:tcPr>
            <w:tcW w:w="725" w:type="dxa"/>
            <w:tcBorders>
              <w:top w:val="single" w:color="auto" w:sz="4" w:space="0"/>
              <w:left w:val="nil"/>
              <w:bottom w:val="single" w:color="auto" w:sz="4" w:space="0"/>
              <w:right w:val="single" w:color="auto" w:sz="4" w:space="0"/>
            </w:tcBorders>
            <w:shd w:val="clear" w:color="auto" w:fill="FFFFFF"/>
            <w:vAlign w:val="center"/>
          </w:tcPr>
          <w:p w14:paraId="3B6B082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27W</w:t>
            </w:r>
          </w:p>
        </w:tc>
        <w:tc>
          <w:tcPr>
            <w:tcW w:w="579" w:type="dxa"/>
            <w:tcBorders>
              <w:top w:val="single" w:color="auto" w:sz="4" w:space="0"/>
              <w:left w:val="nil"/>
              <w:bottom w:val="single" w:color="auto" w:sz="4" w:space="0"/>
              <w:right w:val="single" w:color="auto" w:sz="4" w:space="0"/>
            </w:tcBorders>
            <w:shd w:val="clear" w:color="auto" w:fill="FFFFFF"/>
            <w:vAlign w:val="center"/>
          </w:tcPr>
          <w:p w14:paraId="2C73BF1B">
            <w:pPr>
              <w:widowControl/>
              <w:snapToGrid w:val="0"/>
              <w:jc w:val="center"/>
              <w:rPr>
                <w:rFonts w:ascii="Times New Roman" w:hAnsi="Times New Roman"/>
                <w:sz w:val="18"/>
                <w:szCs w:val="18"/>
                <w:highlight w:val="none"/>
              </w:rPr>
            </w:pPr>
          </w:p>
        </w:tc>
        <w:tc>
          <w:tcPr>
            <w:tcW w:w="611" w:type="dxa"/>
            <w:tcBorders>
              <w:top w:val="single" w:color="auto" w:sz="4" w:space="0"/>
              <w:left w:val="nil"/>
              <w:bottom w:val="single" w:color="auto" w:sz="4" w:space="0"/>
              <w:right w:val="single" w:color="auto" w:sz="4" w:space="0"/>
            </w:tcBorders>
            <w:shd w:val="clear" w:color="auto" w:fill="FFFFFF"/>
            <w:vAlign w:val="center"/>
          </w:tcPr>
          <w:p w14:paraId="338CD7C8">
            <w:pPr>
              <w:widowControl/>
              <w:snapToGrid w:val="0"/>
              <w:jc w:val="center"/>
              <w:rPr>
                <w:rFonts w:ascii="Times New Roman" w:hAnsi="Times New Roman"/>
                <w:sz w:val="18"/>
                <w:szCs w:val="18"/>
                <w:highlight w:val="none"/>
              </w:rPr>
            </w:pPr>
          </w:p>
        </w:tc>
        <w:tc>
          <w:tcPr>
            <w:tcW w:w="612" w:type="dxa"/>
            <w:tcBorders>
              <w:top w:val="single" w:color="auto" w:sz="4" w:space="0"/>
              <w:left w:val="nil"/>
              <w:bottom w:val="single" w:color="auto" w:sz="4" w:space="0"/>
              <w:right w:val="single" w:color="auto" w:sz="4" w:space="0"/>
            </w:tcBorders>
            <w:shd w:val="clear" w:color="auto" w:fill="FFFFFF"/>
            <w:vAlign w:val="center"/>
          </w:tcPr>
          <w:p w14:paraId="40E1C76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27W</w:t>
            </w:r>
          </w:p>
        </w:tc>
        <w:tc>
          <w:tcPr>
            <w:tcW w:w="588" w:type="dxa"/>
            <w:tcBorders>
              <w:top w:val="single" w:color="auto" w:sz="4" w:space="0"/>
              <w:left w:val="nil"/>
              <w:bottom w:val="single" w:color="auto" w:sz="4" w:space="0"/>
              <w:right w:val="single" w:color="auto" w:sz="4" w:space="0"/>
            </w:tcBorders>
            <w:shd w:val="clear" w:color="auto" w:fill="FFFFFF"/>
            <w:noWrap/>
            <w:vAlign w:val="center"/>
          </w:tcPr>
          <w:p w14:paraId="61F87614">
            <w:pPr>
              <w:widowControl/>
              <w:snapToGrid w:val="0"/>
              <w:jc w:val="center"/>
              <w:rPr>
                <w:rFonts w:ascii="Times New Roman" w:hAnsi="Times New Roman"/>
                <w:sz w:val="18"/>
                <w:szCs w:val="18"/>
                <w:highlight w:val="none"/>
              </w:rPr>
            </w:pPr>
          </w:p>
        </w:tc>
        <w:tc>
          <w:tcPr>
            <w:tcW w:w="635" w:type="dxa"/>
            <w:tcBorders>
              <w:top w:val="single" w:color="auto" w:sz="4" w:space="0"/>
              <w:left w:val="nil"/>
              <w:bottom w:val="single" w:color="auto" w:sz="4" w:space="0"/>
              <w:right w:val="single" w:color="auto" w:sz="4" w:space="0"/>
            </w:tcBorders>
            <w:shd w:val="clear" w:color="auto" w:fill="FFFFFF"/>
            <w:vAlign w:val="center"/>
          </w:tcPr>
          <w:p w14:paraId="5743A1A4">
            <w:pPr>
              <w:widowControl/>
              <w:snapToGrid w:val="0"/>
              <w:jc w:val="center"/>
              <w:rPr>
                <w:rFonts w:ascii="Times New Roman" w:hAnsi="Times New Roman"/>
                <w:sz w:val="18"/>
                <w:szCs w:val="18"/>
                <w:highlight w:val="none"/>
              </w:rPr>
            </w:pPr>
          </w:p>
        </w:tc>
        <w:tc>
          <w:tcPr>
            <w:tcW w:w="638" w:type="dxa"/>
            <w:tcBorders>
              <w:top w:val="single" w:color="auto" w:sz="4" w:space="0"/>
              <w:left w:val="nil"/>
              <w:bottom w:val="single" w:color="auto" w:sz="4" w:space="0"/>
              <w:right w:val="single" w:color="auto" w:sz="4" w:space="0"/>
            </w:tcBorders>
            <w:shd w:val="clear" w:color="auto" w:fill="FFFFFF"/>
            <w:noWrap/>
            <w:vAlign w:val="center"/>
          </w:tcPr>
          <w:p w14:paraId="61489B44">
            <w:pPr>
              <w:widowControl/>
              <w:snapToGrid w:val="0"/>
              <w:jc w:val="center"/>
              <w:rPr>
                <w:rFonts w:ascii="Times New Roman" w:hAnsi="Times New Roman"/>
                <w:sz w:val="18"/>
                <w:szCs w:val="18"/>
                <w:highlight w:val="none"/>
              </w:rPr>
            </w:pPr>
          </w:p>
        </w:tc>
      </w:tr>
    </w:tbl>
    <w:p w14:paraId="1B581BBC">
      <w:pPr>
        <w:widowControl/>
        <w:spacing w:line="380" w:lineRule="exact"/>
        <w:ind w:firstLine="420" w:firstLineChars="200"/>
        <w:rPr>
          <w:rFonts w:hint="eastAsia" w:ascii="Times New Roman" w:hAnsi="Times New Roman"/>
          <w:sz w:val="21"/>
          <w:szCs w:val="21"/>
          <w:highlight w:val="none"/>
        </w:rPr>
      </w:pPr>
    </w:p>
    <w:p w14:paraId="6DEEDAB4">
      <w:pPr>
        <w:widowControl/>
        <w:spacing w:line="380" w:lineRule="exact"/>
        <w:ind w:firstLine="420" w:firstLineChars="200"/>
        <w:rPr>
          <w:rFonts w:ascii="Times New Roman" w:hAnsi="Times New Roman"/>
          <w:sz w:val="21"/>
          <w:szCs w:val="21"/>
          <w:highlight w:val="none"/>
        </w:rPr>
      </w:pPr>
      <w:r>
        <w:rPr>
          <w:rFonts w:hint="eastAsia" w:ascii="Times New Roman" w:hAnsi="Times New Roman"/>
          <w:sz w:val="21"/>
          <w:szCs w:val="21"/>
          <w:highlight w:val="none"/>
        </w:rPr>
        <w:t>2.选修课（24）学分</w:t>
      </w:r>
    </w:p>
    <w:tbl>
      <w:tblPr>
        <w:tblStyle w:val="3"/>
        <w:tblW w:w="9202" w:type="dxa"/>
        <w:jc w:val="center"/>
        <w:tblLayout w:type="fixed"/>
        <w:tblCellMar>
          <w:top w:w="0" w:type="dxa"/>
          <w:left w:w="108" w:type="dxa"/>
          <w:bottom w:w="0" w:type="dxa"/>
          <w:right w:w="108" w:type="dxa"/>
        </w:tblCellMar>
      </w:tblPr>
      <w:tblGrid>
        <w:gridCol w:w="1183"/>
        <w:gridCol w:w="2996"/>
        <w:gridCol w:w="600"/>
        <w:gridCol w:w="760"/>
        <w:gridCol w:w="590"/>
        <w:gridCol w:w="589"/>
        <w:gridCol w:w="600"/>
        <w:gridCol w:w="623"/>
        <w:gridCol w:w="623"/>
        <w:gridCol w:w="638"/>
      </w:tblGrid>
      <w:tr w14:paraId="3065F6D0">
        <w:tblPrEx>
          <w:tblCellMar>
            <w:top w:w="0" w:type="dxa"/>
            <w:left w:w="108" w:type="dxa"/>
            <w:bottom w:w="0" w:type="dxa"/>
            <w:right w:w="108" w:type="dxa"/>
          </w:tblCellMar>
        </w:tblPrEx>
        <w:trPr>
          <w:trHeight w:val="23" w:hRule="atLeast"/>
          <w:tblHeader/>
          <w:jc w:val="center"/>
        </w:trPr>
        <w:tc>
          <w:tcPr>
            <w:tcW w:w="1183"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14:paraId="630EB824">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课程代码</w:t>
            </w:r>
          </w:p>
        </w:tc>
        <w:tc>
          <w:tcPr>
            <w:tcW w:w="2996" w:type="dxa"/>
            <w:vMerge w:val="restart"/>
            <w:tcBorders>
              <w:top w:val="single" w:color="auto" w:sz="4" w:space="0"/>
              <w:left w:val="nil"/>
              <w:bottom w:val="single" w:color="000000" w:sz="4" w:space="0"/>
              <w:right w:val="single" w:color="000000" w:sz="4" w:space="0"/>
            </w:tcBorders>
            <w:shd w:val="clear" w:color="auto" w:fill="FFFFFF"/>
            <w:vAlign w:val="center"/>
          </w:tcPr>
          <w:p w14:paraId="24B5FB3D">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600" w:type="dxa"/>
            <w:vMerge w:val="restart"/>
            <w:tcBorders>
              <w:top w:val="single" w:color="auto" w:sz="4" w:space="0"/>
              <w:left w:val="nil"/>
              <w:bottom w:val="single" w:color="000000" w:sz="4" w:space="0"/>
              <w:right w:val="single" w:color="auto" w:sz="4" w:space="0"/>
            </w:tcBorders>
            <w:shd w:val="clear" w:color="auto" w:fill="FFFFFF"/>
            <w:vAlign w:val="center"/>
          </w:tcPr>
          <w:p w14:paraId="0ACE70D3">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2539" w:type="dxa"/>
            <w:gridSpan w:val="4"/>
            <w:tcBorders>
              <w:top w:val="single" w:color="auto" w:sz="4" w:space="0"/>
              <w:left w:val="nil"/>
              <w:bottom w:val="single" w:color="auto" w:sz="4" w:space="0"/>
              <w:right w:val="single" w:color="000000" w:sz="4" w:space="0"/>
            </w:tcBorders>
            <w:shd w:val="clear" w:color="auto" w:fill="FFFFFF"/>
            <w:noWrap/>
            <w:vAlign w:val="center"/>
          </w:tcPr>
          <w:p w14:paraId="41D96969">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学时分配</w:t>
            </w:r>
          </w:p>
        </w:tc>
        <w:tc>
          <w:tcPr>
            <w:tcW w:w="623" w:type="dxa"/>
            <w:vMerge w:val="restart"/>
            <w:tcBorders>
              <w:top w:val="single" w:color="auto" w:sz="4" w:space="0"/>
              <w:left w:val="nil"/>
              <w:right w:val="single" w:color="auto" w:sz="4" w:space="0"/>
            </w:tcBorders>
            <w:shd w:val="clear" w:color="auto" w:fill="FFFFFF"/>
            <w:vAlign w:val="center"/>
          </w:tcPr>
          <w:p w14:paraId="7028793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考试课程</w:t>
            </w:r>
          </w:p>
        </w:tc>
        <w:tc>
          <w:tcPr>
            <w:tcW w:w="623" w:type="dxa"/>
            <w:vMerge w:val="restart"/>
            <w:tcBorders>
              <w:top w:val="single" w:color="auto" w:sz="4" w:space="0"/>
              <w:left w:val="nil"/>
              <w:right w:val="single" w:color="auto" w:sz="4" w:space="0"/>
            </w:tcBorders>
            <w:shd w:val="clear" w:color="auto" w:fill="FFFFFF"/>
            <w:vAlign w:val="center"/>
          </w:tcPr>
          <w:p w14:paraId="720E00B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建议修读学期</w:t>
            </w:r>
          </w:p>
        </w:tc>
        <w:tc>
          <w:tcPr>
            <w:tcW w:w="638" w:type="dxa"/>
            <w:vMerge w:val="restart"/>
            <w:tcBorders>
              <w:top w:val="single" w:color="auto" w:sz="4" w:space="0"/>
              <w:left w:val="nil"/>
              <w:right w:val="single" w:color="auto" w:sz="4" w:space="0"/>
            </w:tcBorders>
            <w:shd w:val="clear" w:color="auto" w:fill="FFFFFF"/>
            <w:vAlign w:val="center"/>
          </w:tcPr>
          <w:p w14:paraId="6E710ADF">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备注</w:t>
            </w:r>
          </w:p>
        </w:tc>
      </w:tr>
      <w:tr w14:paraId="441DE660">
        <w:tblPrEx>
          <w:tblCellMar>
            <w:top w:w="0" w:type="dxa"/>
            <w:left w:w="108" w:type="dxa"/>
            <w:bottom w:w="0" w:type="dxa"/>
            <w:right w:w="108" w:type="dxa"/>
          </w:tblCellMar>
        </w:tblPrEx>
        <w:trPr>
          <w:trHeight w:val="23" w:hRule="atLeast"/>
          <w:tblHeader/>
          <w:jc w:val="center"/>
        </w:trPr>
        <w:tc>
          <w:tcPr>
            <w:tcW w:w="1183" w:type="dxa"/>
            <w:vMerge w:val="continue"/>
            <w:tcBorders>
              <w:top w:val="single" w:color="auto" w:sz="4" w:space="0"/>
              <w:left w:val="single" w:color="auto" w:sz="4" w:space="0"/>
              <w:bottom w:val="single" w:color="000000" w:sz="4" w:space="0"/>
              <w:right w:val="single" w:color="000000" w:sz="4" w:space="0"/>
            </w:tcBorders>
            <w:vAlign w:val="center"/>
          </w:tcPr>
          <w:p w14:paraId="6CF0E651">
            <w:pPr>
              <w:widowControl/>
              <w:snapToGrid w:val="0"/>
              <w:rPr>
                <w:rFonts w:ascii="Times New Roman" w:hAnsi="Times New Roman"/>
                <w:b/>
                <w:bCs/>
                <w:sz w:val="18"/>
                <w:szCs w:val="18"/>
                <w:highlight w:val="none"/>
              </w:rPr>
            </w:pPr>
          </w:p>
        </w:tc>
        <w:tc>
          <w:tcPr>
            <w:tcW w:w="2996" w:type="dxa"/>
            <w:vMerge w:val="continue"/>
            <w:tcBorders>
              <w:top w:val="single" w:color="auto" w:sz="4" w:space="0"/>
              <w:left w:val="nil"/>
              <w:bottom w:val="single" w:color="auto" w:sz="4" w:space="0"/>
              <w:right w:val="single" w:color="000000" w:sz="4" w:space="0"/>
            </w:tcBorders>
            <w:vAlign w:val="center"/>
          </w:tcPr>
          <w:p w14:paraId="2B48298E">
            <w:pPr>
              <w:widowControl/>
              <w:snapToGrid w:val="0"/>
              <w:rPr>
                <w:rFonts w:ascii="Times New Roman" w:hAnsi="Times New Roman"/>
                <w:b/>
                <w:bCs/>
                <w:sz w:val="18"/>
                <w:szCs w:val="18"/>
                <w:highlight w:val="none"/>
              </w:rPr>
            </w:pPr>
          </w:p>
        </w:tc>
        <w:tc>
          <w:tcPr>
            <w:tcW w:w="600" w:type="dxa"/>
            <w:vMerge w:val="continue"/>
            <w:tcBorders>
              <w:top w:val="single" w:color="auto" w:sz="4" w:space="0"/>
              <w:left w:val="nil"/>
              <w:bottom w:val="single" w:color="auto" w:sz="4" w:space="0"/>
              <w:right w:val="single" w:color="auto" w:sz="4" w:space="0"/>
            </w:tcBorders>
            <w:vAlign w:val="center"/>
          </w:tcPr>
          <w:p w14:paraId="371BC9E4">
            <w:pPr>
              <w:widowControl/>
              <w:snapToGrid w:val="0"/>
              <w:rPr>
                <w:rFonts w:ascii="Times New Roman" w:hAnsi="Times New Roman"/>
                <w:b/>
                <w:bCs/>
                <w:sz w:val="18"/>
                <w:szCs w:val="18"/>
                <w:highlight w:val="none"/>
              </w:rPr>
            </w:pPr>
          </w:p>
        </w:tc>
        <w:tc>
          <w:tcPr>
            <w:tcW w:w="760" w:type="dxa"/>
            <w:tcBorders>
              <w:top w:val="single" w:color="auto" w:sz="4" w:space="0"/>
              <w:left w:val="nil"/>
              <w:bottom w:val="single" w:color="auto" w:sz="4" w:space="0"/>
              <w:right w:val="single" w:color="auto" w:sz="4" w:space="0"/>
            </w:tcBorders>
            <w:shd w:val="clear" w:color="auto" w:fill="FFFFFF"/>
            <w:vAlign w:val="center"/>
          </w:tcPr>
          <w:p w14:paraId="2709A68B">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总学时</w:t>
            </w:r>
          </w:p>
        </w:tc>
        <w:tc>
          <w:tcPr>
            <w:tcW w:w="590" w:type="dxa"/>
            <w:tcBorders>
              <w:top w:val="single" w:color="auto" w:sz="4" w:space="0"/>
              <w:left w:val="nil"/>
              <w:bottom w:val="single" w:color="auto" w:sz="4" w:space="0"/>
              <w:right w:val="single" w:color="auto" w:sz="4" w:space="0"/>
            </w:tcBorders>
            <w:shd w:val="clear" w:color="auto" w:fill="FFFFFF"/>
            <w:vAlign w:val="center"/>
          </w:tcPr>
          <w:p w14:paraId="354C72B4">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讲授</w:t>
            </w:r>
          </w:p>
        </w:tc>
        <w:tc>
          <w:tcPr>
            <w:tcW w:w="589" w:type="dxa"/>
            <w:tcBorders>
              <w:top w:val="single" w:color="auto" w:sz="4" w:space="0"/>
              <w:left w:val="nil"/>
              <w:bottom w:val="single" w:color="auto" w:sz="4" w:space="0"/>
              <w:right w:val="single" w:color="auto" w:sz="4" w:space="0"/>
            </w:tcBorders>
            <w:shd w:val="clear" w:color="auto" w:fill="FFFFFF"/>
            <w:vAlign w:val="center"/>
          </w:tcPr>
          <w:p w14:paraId="78D54B0D">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实验</w:t>
            </w:r>
          </w:p>
        </w:tc>
        <w:tc>
          <w:tcPr>
            <w:tcW w:w="600" w:type="dxa"/>
            <w:tcBorders>
              <w:top w:val="single" w:color="auto" w:sz="4" w:space="0"/>
              <w:left w:val="nil"/>
              <w:bottom w:val="single" w:color="auto" w:sz="4" w:space="0"/>
              <w:right w:val="single" w:color="auto" w:sz="4" w:space="0"/>
            </w:tcBorders>
            <w:shd w:val="clear" w:color="auto" w:fill="FFFFFF"/>
            <w:vAlign w:val="center"/>
          </w:tcPr>
          <w:p w14:paraId="405F0525">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实践</w:t>
            </w:r>
          </w:p>
        </w:tc>
        <w:tc>
          <w:tcPr>
            <w:tcW w:w="623" w:type="dxa"/>
            <w:vMerge w:val="continue"/>
            <w:tcBorders>
              <w:left w:val="nil"/>
              <w:bottom w:val="single" w:color="auto" w:sz="4" w:space="0"/>
              <w:right w:val="single" w:color="auto" w:sz="4" w:space="0"/>
            </w:tcBorders>
            <w:vAlign w:val="center"/>
          </w:tcPr>
          <w:p w14:paraId="40216E6A">
            <w:pPr>
              <w:widowControl/>
              <w:snapToGrid w:val="0"/>
              <w:rPr>
                <w:rFonts w:ascii="Times New Roman" w:hAnsi="Times New Roman"/>
                <w:b/>
                <w:bCs/>
                <w:sz w:val="18"/>
                <w:szCs w:val="18"/>
                <w:highlight w:val="none"/>
              </w:rPr>
            </w:pPr>
          </w:p>
        </w:tc>
        <w:tc>
          <w:tcPr>
            <w:tcW w:w="623" w:type="dxa"/>
            <w:vMerge w:val="continue"/>
            <w:tcBorders>
              <w:left w:val="nil"/>
              <w:bottom w:val="single" w:color="auto" w:sz="4" w:space="0"/>
              <w:right w:val="single" w:color="auto" w:sz="4" w:space="0"/>
            </w:tcBorders>
            <w:vAlign w:val="center"/>
          </w:tcPr>
          <w:p w14:paraId="3561FDF4">
            <w:pPr>
              <w:widowControl/>
              <w:snapToGrid w:val="0"/>
              <w:rPr>
                <w:rFonts w:ascii="Times New Roman" w:hAnsi="Times New Roman"/>
                <w:b/>
                <w:bCs/>
                <w:sz w:val="18"/>
                <w:szCs w:val="18"/>
                <w:highlight w:val="none"/>
              </w:rPr>
            </w:pPr>
          </w:p>
        </w:tc>
        <w:tc>
          <w:tcPr>
            <w:tcW w:w="638" w:type="dxa"/>
            <w:vMerge w:val="continue"/>
            <w:tcBorders>
              <w:left w:val="nil"/>
              <w:bottom w:val="single" w:color="auto" w:sz="4" w:space="0"/>
              <w:right w:val="single" w:color="auto" w:sz="4" w:space="0"/>
            </w:tcBorders>
            <w:vAlign w:val="center"/>
          </w:tcPr>
          <w:p w14:paraId="05A6F8E1">
            <w:pPr>
              <w:widowControl/>
              <w:snapToGrid w:val="0"/>
              <w:rPr>
                <w:rFonts w:ascii="Times New Roman" w:hAnsi="Times New Roman"/>
                <w:b/>
                <w:bCs/>
                <w:sz w:val="18"/>
                <w:szCs w:val="18"/>
                <w:highlight w:val="none"/>
              </w:rPr>
            </w:pPr>
          </w:p>
        </w:tc>
      </w:tr>
      <w:tr w14:paraId="2B77B273">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BA5B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216081034</w:t>
            </w:r>
          </w:p>
        </w:tc>
        <w:tc>
          <w:tcPr>
            <w:tcW w:w="2996" w:type="dxa"/>
            <w:tcBorders>
              <w:top w:val="single" w:color="auto" w:sz="4" w:space="0"/>
              <w:left w:val="nil"/>
              <w:bottom w:val="single" w:color="auto" w:sz="4" w:space="0"/>
              <w:right w:val="single" w:color="auto" w:sz="4" w:space="0"/>
            </w:tcBorders>
            <w:shd w:val="clear" w:color="auto" w:fill="auto"/>
            <w:vAlign w:val="center"/>
          </w:tcPr>
          <w:p w14:paraId="1752E8CF">
            <w:pPr>
              <w:widowControl/>
              <w:snapToGrid w:val="0"/>
              <w:rPr>
                <w:rFonts w:ascii="Times New Roman" w:hAnsi="Times New Roman"/>
                <w:sz w:val="18"/>
                <w:szCs w:val="18"/>
                <w:highlight w:val="none"/>
              </w:rPr>
            </w:pPr>
            <w:r>
              <w:rPr>
                <w:rFonts w:hint="eastAsia" w:ascii="Times New Roman" w:hAnsi="Times New Roman"/>
                <w:sz w:val="18"/>
                <w:szCs w:val="18"/>
                <w:highlight w:val="none"/>
              </w:rPr>
              <w:t>太阳能应用技术</w:t>
            </w:r>
          </w:p>
          <w:p w14:paraId="127EB7A2">
            <w:pPr>
              <w:widowControl/>
              <w:snapToGrid w:val="0"/>
              <w:rPr>
                <w:rFonts w:ascii="Times New Roman" w:hAnsi="Times New Roman"/>
                <w:sz w:val="18"/>
                <w:szCs w:val="18"/>
                <w:highlight w:val="none"/>
              </w:rPr>
            </w:pPr>
            <w:r>
              <w:rPr>
                <w:rFonts w:hint="eastAsia" w:ascii="Times New Roman" w:hAnsi="Times New Roman"/>
                <w:sz w:val="18"/>
                <w:szCs w:val="18"/>
                <w:highlight w:val="none"/>
              </w:rPr>
              <w:t>Solar Energy Application Technology</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4065A9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512D7B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2917F11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single" w:color="auto" w:sz="4" w:space="0"/>
              <w:left w:val="nil"/>
              <w:bottom w:val="single" w:color="auto" w:sz="4" w:space="0"/>
              <w:right w:val="single" w:color="auto" w:sz="4" w:space="0"/>
            </w:tcBorders>
            <w:shd w:val="clear" w:color="auto" w:fill="auto"/>
            <w:vAlign w:val="center"/>
          </w:tcPr>
          <w:p w14:paraId="64F7F9DB">
            <w:pPr>
              <w:widowControl/>
              <w:snapToGrid w:val="0"/>
              <w:jc w:val="center"/>
              <w:rPr>
                <w:rFonts w:ascii="Times New Roman" w:hAnsi="Times New Roman"/>
                <w:sz w:val="18"/>
                <w:szCs w:val="18"/>
                <w:highlight w:val="none"/>
              </w:rPr>
            </w:pPr>
          </w:p>
        </w:tc>
        <w:tc>
          <w:tcPr>
            <w:tcW w:w="600" w:type="dxa"/>
            <w:tcBorders>
              <w:top w:val="single" w:color="auto" w:sz="4" w:space="0"/>
              <w:left w:val="nil"/>
              <w:bottom w:val="single" w:color="auto" w:sz="4" w:space="0"/>
              <w:right w:val="single" w:color="auto" w:sz="4" w:space="0"/>
            </w:tcBorders>
            <w:shd w:val="clear" w:color="auto" w:fill="auto"/>
            <w:vAlign w:val="center"/>
          </w:tcPr>
          <w:p w14:paraId="05193345">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auto"/>
            <w:vAlign w:val="center"/>
          </w:tcPr>
          <w:p w14:paraId="7C16D1F7">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auto"/>
            <w:noWrap/>
            <w:vAlign w:val="center"/>
          </w:tcPr>
          <w:p w14:paraId="3F1A0F6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single" w:color="auto" w:sz="4" w:space="0"/>
              <w:left w:val="nil"/>
              <w:bottom w:val="single" w:color="auto" w:sz="4" w:space="0"/>
              <w:right w:val="single" w:color="auto" w:sz="4" w:space="0"/>
            </w:tcBorders>
            <w:shd w:val="clear" w:color="auto" w:fill="auto"/>
            <w:vAlign w:val="center"/>
          </w:tcPr>
          <w:p w14:paraId="276E4381">
            <w:pPr>
              <w:widowControl/>
              <w:snapToGrid w:val="0"/>
              <w:jc w:val="center"/>
              <w:rPr>
                <w:rFonts w:ascii="Times New Roman" w:hAnsi="Times New Roman"/>
                <w:b/>
                <w:bCs/>
                <w:sz w:val="18"/>
                <w:szCs w:val="18"/>
                <w:highlight w:val="none"/>
              </w:rPr>
            </w:pPr>
          </w:p>
        </w:tc>
      </w:tr>
      <w:tr w14:paraId="7C7D8D0B">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3DC71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216081035</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1CD57B14">
            <w:pPr>
              <w:widowControl/>
              <w:snapToGrid w:val="0"/>
              <w:rPr>
                <w:rFonts w:ascii="Times New Roman" w:hAnsi="Times New Roman"/>
                <w:sz w:val="18"/>
                <w:szCs w:val="18"/>
                <w:highlight w:val="none"/>
              </w:rPr>
            </w:pPr>
            <w:r>
              <w:rPr>
                <w:rFonts w:hint="eastAsia" w:ascii="Times New Roman" w:hAnsi="Times New Roman"/>
                <w:sz w:val="18"/>
                <w:szCs w:val="18"/>
                <w:highlight w:val="none"/>
              </w:rPr>
              <w:t>高分子化学与物理</w:t>
            </w:r>
          </w:p>
          <w:p w14:paraId="26419381">
            <w:pPr>
              <w:widowControl/>
              <w:snapToGrid w:val="0"/>
              <w:rPr>
                <w:rFonts w:ascii="Times New Roman" w:hAnsi="Times New Roman"/>
                <w:sz w:val="18"/>
                <w:szCs w:val="18"/>
                <w:highlight w:val="none"/>
              </w:rPr>
            </w:pPr>
            <w:r>
              <w:rPr>
                <w:rFonts w:hint="eastAsia" w:ascii="Times New Roman" w:hAnsi="Times New Roman"/>
                <w:sz w:val="18"/>
                <w:szCs w:val="18"/>
                <w:highlight w:val="none"/>
              </w:rPr>
              <w:t>Polymeric Chemistry and Physics</w:t>
            </w:r>
          </w:p>
        </w:tc>
        <w:tc>
          <w:tcPr>
            <w:tcW w:w="600" w:type="dxa"/>
            <w:tcBorders>
              <w:top w:val="single" w:color="auto" w:sz="4" w:space="0"/>
              <w:left w:val="nil"/>
              <w:bottom w:val="single" w:color="auto" w:sz="4" w:space="0"/>
              <w:right w:val="single" w:color="auto" w:sz="4" w:space="0"/>
            </w:tcBorders>
            <w:shd w:val="clear" w:color="auto" w:fill="FFFFFF"/>
            <w:vAlign w:val="center"/>
          </w:tcPr>
          <w:p w14:paraId="4037F5D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single" w:color="auto" w:sz="4" w:space="0"/>
              <w:left w:val="nil"/>
              <w:bottom w:val="single" w:color="auto" w:sz="4" w:space="0"/>
              <w:right w:val="single" w:color="auto" w:sz="4" w:space="0"/>
            </w:tcBorders>
            <w:shd w:val="clear" w:color="auto" w:fill="FFFFFF"/>
            <w:vAlign w:val="center"/>
          </w:tcPr>
          <w:p w14:paraId="55428B2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02CAEE6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4863B61A">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38418D51">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059F98CC">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5312674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vAlign w:val="center"/>
          </w:tcPr>
          <w:p w14:paraId="59363749">
            <w:pPr>
              <w:widowControl/>
              <w:snapToGrid w:val="0"/>
              <w:jc w:val="center"/>
              <w:rPr>
                <w:rFonts w:ascii="Times New Roman" w:hAnsi="Times New Roman"/>
                <w:b/>
                <w:bCs/>
                <w:sz w:val="18"/>
                <w:szCs w:val="18"/>
                <w:highlight w:val="none"/>
              </w:rPr>
            </w:pPr>
          </w:p>
        </w:tc>
      </w:tr>
      <w:tr w14:paraId="28A4EAA8">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684DA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176081019</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44E134DD">
            <w:pPr>
              <w:widowControl/>
              <w:snapToGrid w:val="0"/>
              <w:rPr>
                <w:rFonts w:ascii="Times New Roman" w:hAnsi="Times New Roman"/>
                <w:sz w:val="18"/>
                <w:szCs w:val="18"/>
                <w:highlight w:val="none"/>
              </w:rPr>
            </w:pPr>
            <w:r>
              <w:rPr>
                <w:rFonts w:hint="eastAsia" w:ascii="Times New Roman" w:hAnsi="Times New Roman"/>
                <w:sz w:val="18"/>
                <w:szCs w:val="18"/>
                <w:highlight w:val="none"/>
              </w:rPr>
              <w:t>高分子材料</w:t>
            </w:r>
          </w:p>
          <w:p w14:paraId="7D950C46">
            <w:pPr>
              <w:widowControl/>
              <w:snapToGrid w:val="0"/>
              <w:rPr>
                <w:rFonts w:ascii="Times New Roman" w:hAnsi="Times New Roman"/>
                <w:sz w:val="18"/>
                <w:szCs w:val="18"/>
                <w:highlight w:val="none"/>
              </w:rPr>
            </w:pPr>
            <w:r>
              <w:rPr>
                <w:rFonts w:hint="eastAsia" w:ascii="Times New Roman" w:hAnsi="Times New Roman"/>
                <w:sz w:val="18"/>
                <w:szCs w:val="18"/>
                <w:highlight w:val="none"/>
              </w:rPr>
              <w:t>Polymer Material</w:t>
            </w:r>
          </w:p>
        </w:tc>
        <w:tc>
          <w:tcPr>
            <w:tcW w:w="600" w:type="dxa"/>
            <w:tcBorders>
              <w:top w:val="nil"/>
              <w:left w:val="nil"/>
              <w:bottom w:val="single" w:color="auto" w:sz="4" w:space="0"/>
              <w:right w:val="single" w:color="auto" w:sz="4" w:space="0"/>
            </w:tcBorders>
            <w:shd w:val="clear" w:color="auto" w:fill="FFFFFF"/>
            <w:vAlign w:val="center"/>
          </w:tcPr>
          <w:p w14:paraId="74722A5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1953312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122219B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01403610">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0C1093A5">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7C8D240D">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69FB248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nil"/>
              <w:left w:val="nil"/>
              <w:bottom w:val="single" w:color="auto" w:sz="4" w:space="0"/>
              <w:right w:val="single" w:color="auto" w:sz="4" w:space="0"/>
            </w:tcBorders>
            <w:shd w:val="clear" w:color="auto" w:fill="FFFFFF"/>
            <w:vAlign w:val="center"/>
          </w:tcPr>
          <w:p w14:paraId="7B511CFF">
            <w:pPr>
              <w:widowControl/>
              <w:snapToGrid w:val="0"/>
              <w:jc w:val="center"/>
              <w:rPr>
                <w:rFonts w:ascii="Times New Roman" w:hAnsi="Times New Roman"/>
                <w:b/>
                <w:bCs/>
                <w:sz w:val="18"/>
                <w:szCs w:val="18"/>
                <w:highlight w:val="none"/>
              </w:rPr>
            </w:pPr>
          </w:p>
        </w:tc>
      </w:tr>
      <w:tr w14:paraId="38C93B5F">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3459A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176081011</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0B10F38A">
            <w:pPr>
              <w:widowControl/>
              <w:snapToGrid w:val="0"/>
              <w:rPr>
                <w:rFonts w:ascii="Times New Roman" w:hAnsi="Times New Roman"/>
                <w:sz w:val="18"/>
                <w:szCs w:val="18"/>
                <w:highlight w:val="none"/>
              </w:rPr>
            </w:pPr>
            <w:r>
              <w:rPr>
                <w:rFonts w:hint="eastAsia" w:ascii="Times New Roman" w:hAnsi="Times New Roman"/>
                <w:sz w:val="18"/>
                <w:szCs w:val="18"/>
                <w:highlight w:val="none"/>
              </w:rPr>
              <w:t>催化材料</w:t>
            </w:r>
          </w:p>
          <w:p w14:paraId="43035F03">
            <w:pPr>
              <w:widowControl/>
              <w:snapToGrid w:val="0"/>
              <w:rPr>
                <w:rFonts w:ascii="Times New Roman" w:hAnsi="Times New Roman"/>
                <w:sz w:val="18"/>
                <w:szCs w:val="18"/>
                <w:highlight w:val="none"/>
              </w:rPr>
            </w:pPr>
            <w:r>
              <w:rPr>
                <w:rFonts w:hint="eastAsia" w:ascii="Times New Roman" w:hAnsi="Times New Roman"/>
                <w:sz w:val="18"/>
                <w:szCs w:val="18"/>
                <w:highlight w:val="none"/>
              </w:rPr>
              <w:t>Catalytic Material</w:t>
            </w:r>
          </w:p>
        </w:tc>
        <w:tc>
          <w:tcPr>
            <w:tcW w:w="600" w:type="dxa"/>
            <w:tcBorders>
              <w:top w:val="nil"/>
              <w:left w:val="nil"/>
              <w:bottom w:val="single" w:color="auto" w:sz="4" w:space="0"/>
              <w:right w:val="single" w:color="auto" w:sz="4" w:space="0"/>
            </w:tcBorders>
            <w:shd w:val="clear" w:color="auto" w:fill="FFFFFF"/>
            <w:vAlign w:val="center"/>
          </w:tcPr>
          <w:p w14:paraId="567E92A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18D2B0D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46CEC37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04FE0D45">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2FC30987">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4691871D">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311AC46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vAlign w:val="center"/>
          </w:tcPr>
          <w:p w14:paraId="116FB440">
            <w:pPr>
              <w:widowControl/>
              <w:snapToGrid w:val="0"/>
              <w:jc w:val="center"/>
              <w:rPr>
                <w:rFonts w:ascii="Times New Roman" w:hAnsi="Times New Roman"/>
                <w:b/>
                <w:bCs/>
                <w:sz w:val="18"/>
                <w:szCs w:val="18"/>
                <w:highlight w:val="none"/>
              </w:rPr>
            </w:pPr>
          </w:p>
        </w:tc>
      </w:tr>
      <w:tr w14:paraId="2742E16B">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E42A8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176081039</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431C24D2">
            <w:pPr>
              <w:widowControl/>
              <w:snapToGrid w:val="0"/>
              <w:rPr>
                <w:rFonts w:ascii="Times New Roman" w:hAnsi="Times New Roman"/>
                <w:sz w:val="18"/>
                <w:szCs w:val="18"/>
                <w:highlight w:val="none"/>
              </w:rPr>
            </w:pPr>
            <w:r>
              <w:rPr>
                <w:rFonts w:hint="eastAsia" w:ascii="Times New Roman" w:hAnsi="Times New Roman"/>
                <w:sz w:val="18"/>
                <w:szCs w:val="18"/>
                <w:highlight w:val="none"/>
              </w:rPr>
              <w:t>先进功能材料</w:t>
            </w:r>
          </w:p>
          <w:p w14:paraId="684B7ECE">
            <w:pPr>
              <w:widowControl/>
              <w:snapToGrid w:val="0"/>
              <w:rPr>
                <w:rFonts w:ascii="Times New Roman" w:hAnsi="Times New Roman"/>
                <w:sz w:val="18"/>
                <w:szCs w:val="18"/>
                <w:highlight w:val="none"/>
              </w:rPr>
            </w:pPr>
            <w:r>
              <w:rPr>
                <w:rFonts w:hint="eastAsia" w:ascii="Times New Roman" w:hAnsi="Times New Roman"/>
                <w:sz w:val="18"/>
                <w:szCs w:val="18"/>
                <w:highlight w:val="none"/>
              </w:rPr>
              <w:t>Advanced Functional Materials</w:t>
            </w:r>
          </w:p>
        </w:tc>
        <w:tc>
          <w:tcPr>
            <w:tcW w:w="600" w:type="dxa"/>
            <w:tcBorders>
              <w:top w:val="nil"/>
              <w:left w:val="nil"/>
              <w:bottom w:val="single" w:color="auto" w:sz="4" w:space="0"/>
              <w:right w:val="single" w:color="auto" w:sz="4" w:space="0"/>
            </w:tcBorders>
            <w:shd w:val="clear" w:color="auto" w:fill="FFFFFF"/>
            <w:vAlign w:val="center"/>
          </w:tcPr>
          <w:p w14:paraId="7D597CB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7A35BA8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0FB24CF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185BAF67">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33F965B1">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10690312">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22D1B8A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8" w:type="dxa"/>
            <w:tcBorders>
              <w:top w:val="nil"/>
              <w:left w:val="nil"/>
              <w:bottom w:val="single" w:color="auto" w:sz="4" w:space="0"/>
              <w:right w:val="single" w:color="auto" w:sz="4" w:space="0"/>
            </w:tcBorders>
            <w:shd w:val="clear" w:color="auto" w:fill="FFFFFF"/>
            <w:vAlign w:val="center"/>
          </w:tcPr>
          <w:p w14:paraId="6CCB8B50">
            <w:pPr>
              <w:widowControl/>
              <w:snapToGrid w:val="0"/>
              <w:jc w:val="center"/>
              <w:rPr>
                <w:rFonts w:ascii="Times New Roman" w:hAnsi="Times New Roman"/>
                <w:b/>
                <w:bCs/>
                <w:sz w:val="18"/>
                <w:szCs w:val="18"/>
                <w:highlight w:val="none"/>
              </w:rPr>
            </w:pPr>
          </w:p>
        </w:tc>
      </w:tr>
      <w:tr w14:paraId="4D30ED55">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0C4C6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216081050</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2F7D6575">
            <w:pPr>
              <w:widowControl/>
              <w:snapToGrid w:val="0"/>
              <w:rPr>
                <w:rFonts w:ascii="Times New Roman" w:hAnsi="Times New Roman"/>
                <w:sz w:val="18"/>
                <w:szCs w:val="18"/>
                <w:highlight w:val="none"/>
              </w:rPr>
            </w:pPr>
            <w:r>
              <w:rPr>
                <w:rFonts w:hint="eastAsia" w:ascii="Times New Roman" w:hAnsi="Times New Roman"/>
                <w:sz w:val="18"/>
                <w:szCs w:val="18"/>
                <w:highlight w:val="none"/>
              </w:rPr>
              <w:t>化学实验室安全</w:t>
            </w:r>
          </w:p>
          <w:p w14:paraId="2C17363B">
            <w:pPr>
              <w:widowControl/>
              <w:snapToGrid w:val="0"/>
              <w:rPr>
                <w:rFonts w:ascii="Times New Roman" w:hAnsi="Times New Roman"/>
                <w:sz w:val="18"/>
                <w:szCs w:val="18"/>
                <w:highlight w:val="none"/>
              </w:rPr>
            </w:pPr>
            <w:r>
              <w:rPr>
                <w:rFonts w:hint="eastAsia" w:ascii="Times New Roman" w:hAnsi="Times New Roman"/>
                <w:sz w:val="18"/>
                <w:szCs w:val="18"/>
                <w:highlight w:val="none"/>
              </w:rPr>
              <w:t>Chemical laboratory safety</w:t>
            </w:r>
          </w:p>
        </w:tc>
        <w:tc>
          <w:tcPr>
            <w:tcW w:w="600" w:type="dxa"/>
            <w:tcBorders>
              <w:top w:val="nil"/>
              <w:left w:val="nil"/>
              <w:bottom w:val="single" w:color="auto" w:sz="4" w:space="0"/>
              <w:right w:val="single" w:color="auto" w:sz="4" w:space="0"/>
            </w:tcBorders>
            <w:shd w:val="clear" w:color="auto" w:fill="FFFFFF"/>
            <w:vAlign w:val="center"/>
          </w:tcPr>
          <w:p w14:paraId="542DF3F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5DA9840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0B7D2C6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18E9B67E">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7DA23490">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5D319D32">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72A2FEE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8" w:type="dxa"/>
            <w:tcBorders>
              <w:top w:val="nil"/>
              <w:left w:val="nil"/>
              <w:bottom w:val="single" w:color="auto" w:sz="4" w:space="0"/>
              <w:right w:val="single" w:color="auto" w:sz="4" w:space="0"/>
            </w:tcBorders>
            <w:shd w:val="clear" w:color="auto" w:fill="FFFFFF"/>
            <w:vAlign w:val="center"/>
          </w:tcPr>
          <w:p w14:paraId="3C0E7843">
            <w:pPr>
              <w:widowControl/>
              <w:snapToGrid w:val="0"/>
              <w:jc w:val="center"/>
              <w:rPr>
                <w:rFonts w:ascii="Times New Roman" w:hAnsi="Times New Roman"/>
                <w:sz w:val="18"/>
                <w:szCs w:val="18"/>
                <w:highlight w:val="none"/>
              </w:rPr>
            </w:pPr>
          </w:p>
        </w:tc>
      </w:tr>
      <w:tr w14:paraId="6D668180">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7D28B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216081041</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6B90E24C">
            <w:pPr>
              <w:widowControl/>
              <w:snapToGrid w:val="0"/>
              <w:rPr>
                <w:rFonts w:ascii="Times New Roman" w:hAnsi="Times New Roman"/>
                <w:sz w:val="18"/>
                <w:szCs w:val="18"/>
                <w:highlight w:val="none"/>
              </w:rPr>
            </w:pPr>
            <w:r>
              <w:rPr>
                <w:rFonts w:hint="eastAsia" w:ascii="Times New Roman" w:hAnsi="Times New Roman"/>
                <w:sz w:val="18"/>
                <w:szCs w:val="18"/>
                <w:highlight w:val="none"/>
              </w:rPr>
              <w:t>安全工程</w:t>
            </w:r>
          </w:p>
          <w:p w14:paraId="3976ED10">
            <w:pPr>
              <w:widowControl/>
              <w:snapToGrid w:val="0"/>
              <w:rPr>
                <w:rFonts w:ascii="Times New Roman" w:hAnsi="Times New Roman"/>
                <w:sz w:val="18"/>
                <w:szCs w:val="18"/>
                <w:highlight w:val="none"/>
              </w:rPr>
            </w:pPr>
            <w:r>
              <w:rPr>
                <w:rFonts w:hint="eastAsia" w:ascii="Times New Roman" w:hAnsi="Times New Roman"/>
                <w:sz w:val="18"/>
                <w:szCs w:val="18"/>
                <w:highlight w:val="none"/>
              </w:rPr>
              <w:t>Safety Engineering</w:t>
            </w:r>
          </w:p>
        </w:tc>
        <w:tc>
          <w:tcPr>
            <w:tcW w:w="600" w:type="dxa"/>
            <w:tcBorders>
              <w:top w:val="nil"/>
              <w:left w:val="nil"/>
              <w:bottom w:val="single" w:color="auto" w:sz="4" w:space="0"/>
              <w:right w:val="single" w:color="auto" w:sz="4" w:space="0"/>
            </w:tcBorders>
            <w:shd w:val="clear" w:color="auto" w:fill="FFFFFF"/>
            <w:vAlign w:val="center"/>
          </w:tcPr>
          <w:p w14:paraId="2C91FCA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39A54B2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688627B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6F7D5629">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18349F0B">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63BD790A">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69CDB85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vAlign w:val="center"/>
          </w:tcPr>
          <w:p w14:paraId="194373A4">
            <w:pPr>
              <w:widowControl/>
              <w:snapToGrid w:val="0"/>
              <w:jc w:val="center"/>
              <w:rPr>
                <w:rFonts w:ascii="Times New Roman" w:hAnsi="Times New Roman"/>
                <w:b/>
                <w:bCs/>
                <w:sz w:val="18"/>
                <w:szCs w:val="18"/>
                <w:highlight w:val="none"/>
              </w:rPr>
            </w:pPr>
          </w:p>
        </w:tc>
      </w:tr>
      <w:tr w14:paraId="649BA028">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ABC91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216022006</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6CF368CE">
            <w:pPr>
              <w:widowControl/>
              <w:snapToGrid w:val="0"/>
              <w:rPr>
                <w:rFonts w:ascii="Times New Roman" w:hAnsi="Times New Roman"/>
                <w:sz w:val="18"/>
                <w:szCs w:val="18"/>
                <w:highlight w:val="none"/>
              </w:rPr>
            </w:pPr>
            <w:r>
              <w:rPr>
                <w:rFonts w:hint="eastAsia" w:ascii="Times New Roman" w:hAnsi="Times New Roman"/>
                <w:sz w:val="18"/>
                <w:szCs w:val="18"/>
                <w:highlight w:val="none"/>
              </w:rPr>
              <w:t>概率论与数理统计</w:t>
            </w:r>
          </w:p>
          <w:p w14:paraId="42B12480">
            <w:pPr>
              <w:widowControl/>
              <w:snapToGrid w:val="0"/>
              <w:rPr>
                <w:rFonts w:ascii="Times New Roman" w:hAnsi="Times New Roman"/>
                <w:sz w:val="18"/>
                <w:szCs w:val="18"/>
                <w:highlight w:val="none"/>
              </w:rPr>
            </w:pPr>
            <w:r>
              <w:rPr>
                <w:rFonts w:hint="eastAsia" w:ascii="Times New Roman" w:hAnsi="Times New Roman"/>
                <w:sz w:val="18"/>
                <w:szCs w:val="18"/>
                <w:highlight w:val="none"/>
              </w:rPr>
              <w:t>Probability and Statistics</w:t>
            </w:r>
          </w:p>
        </w:tc>
        <w:tc>
          <w:tcPr>
            <w:tcW w:w="600" w:type="dxa"/>
            <w:tcBorders>
              <w:top w:val="single" w:color="auto" w:sz="4" w:space="0"/>
              <w:left w:val="nil"/>
              <w:bottom w:val="single" w:color="auto" w:sz="4" w:space="0"/>
              <w:right w:val="single" w:color="auto" w:sz="4" w:space="0"/>
            </w:tcBorders>
            <w:shd w:val="clear" w:color="auto" w:fill="FFFFFF"/>
            <w:vAlign w:val="center"/>
          </w:tcPr>
          <w:p w14:paraId="201112C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single" w:color="auto" w:sz="4" w:space="0"/>
              <w:left w:val="nil"/>
              <w:bottom w:val="single" w:color="auto" w:sz="4" w:space="0"/>
              <w:right w:val="single" w:color="auto" w:sz="4" w:space="0"/>
            </w:tcBorders>
            <w:shd w:val="clear" w:color="auto" w:fill="FFFFFF"/>
            <w:vAlign w:val="center"/>
          </w:tcPr>
          <w:p w14:paraId="4CB26E8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single" w:color="auto" w:sz="4" w:space="0"/>
              <w:left w:val="nil"/>
              <w:bottom w:val="single" w:color="auto" w:sz="4" w:space="0"/>
              <w:right w:val="single" w:color="auto" w:sz="4" w:space="0"/>
            </w:tcBorders>
            <w:shd w:val="clear" w:color="auto" w:fill="FFFFFF"/>
            <w:vAlign w:val="center"/>
          </w:tcPr>
          <w:p w14:paraId="224ACE0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single" w:color="auto" w:sz="4" w:space="0"/>
              <w:left w:val="nil"/>
              <w:bottom w:val="single" w:color="auto" w:sz="4" w:space="0"/>
              <w:right w:val="single" w:color="auto" w:sz="4" w:space="0"/>
            </w:tcBorders>
            <w:shd w:val="clear" w:color="auto" w:fill="FFFFFF"/>
            <w:vAlign w:val="center"/>
          </w:tcPr>
          <w:p w14:paraId="2800C91A">
            <w:pPr>
              <w:widowControl/>
              <w:snapToGrid w:val="0"/>
              <w:jc w:val="center"/>
              <w:rPr>
                <w:rFonts w:ascii="Times New Roman" w:hAnsi="Times New Roman"/>
                <w:sz w:val="18"/>
                <w:szCs w:val="18"/>
                <w:highlight w:val="none"/>
              </w:rPr>
            </w:pPr>
          </w:p>
        </w:tc>
        <w:tc>
          <w:tcPr>
            <w:tcW w:w="600" w:type="dxa"/>
            <w:tcBorders>
              <w:top w:val="single" w:color="auto" w:sz="4" w:space="0"/>
              <w:left w:val="nil"/>
              <w:bottom w:val="single" w:color="auto" w:sz="4" w:space="0"/>
              <w:right w:val="single" w:color="auto" w:sz="4" w:space="0"/>
            </w:tcBorders>
            <w:shd w:val="clear" w:color="auto" w:fill="FFFFFF"/>
            <w:vAlign w:val="center"/>
          </w:tcPr>
          <w:p w14:paraId="353CE9EB">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vAlign w:val="center"/>
          </w:tcPr>
          <w:p w14:paraId="42A6E87F">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noWrap/>
            <w:vAlign w:val="center"/>
          </w:tcPr>
          <w:p w14:paraId="1E44BAE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single" w:color="auto" w:sz="4" w:space="0"/>
              <w:left w:val="nil"/>
              <w:bottom w:val="single" w:color="auto" w:sz="4" w:space="0"/>
              <w:right w:val="single" w:color="auto" w:sz="4" w:space="0"/>
            </w:tcBorders>
            <w:shd w:val="clear" w:color="auto" w:fill="FFFFFF"/>
            <w:vAlign w:val="center"/>
          </w:tcPr>
          <w:p w14:paraId="2A784F96">
            <w:pPr>
              <w:widowControl/>
              <w:snapToGrid w:val="0"/>
              <w:jc w:val="center"/>
              <w:rPr>
                <w:rFonts w:ascii="Times New Roman" w:hAnsi="Times New Roman"/>
                <w:sz w:val="18"/>
                <w:szCs w:val="18"/>
                <w:highlight w:val="none"/>
              </w:rPr>
            </w:pPr>
          </w:p>
        </w:tc>
      </w:tr>
      <w:tr w14:paraId="5654D17D">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4DB46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216081039</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2006548F">
            <w:pPr>
              <w:widowControl/>
              <w:snapToGrid w:val="0"/>
              <w:rPr>
                <w:rFonts w:ascii="Times New Roman" w:hAnsi="Times New Roman"/>
                <w:sz w:val="18"/>
                <w:szCs w:val="18"/>
                <w:highlight w:val="none"/>
              </w:rPr>
            </w:pPr>
            <w:r>
              <w:rPr>
                <w:rFonts w:hint="eastAsia" w:ascii="Times New Roman" w:hAnsi="Times New Roman"/>
                <w:sz w:val="18"/>
                <w:szCs w:val="18"/>
                <w:highlight w:val="none"/>
              </w:rPr>
              <w:t>先进储能材料制备技术Energy-Storage Materials and Synthesis</w:t>
            </w:r>
          </w:p>
        </w:tc>
        <w:tc>
          <w:tcPr>
            <w:tcW w:w="600" w:type="dxa"/>
            <w:tcBorders>
              <w:top w:val="single" w:color="auto" w:sz="4" w:space="0"/>
              <w:left w:val="nil"/>
              <w:bottom w:val="single" w:color="auto" w:sz="4" w:space="0"/>
              <w:right w:val="single" w:color="auto" w:sz="4" w:space="0"/>
            </w:tcBorders>
            <w:shd w:val="clear" w:color="auto" w:fill="FFFFFF"/>
            <w:vAlign w:val="center"/>
          </w:tcPr>
          <w:p w14:paraId="23B9DE0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single" w:color="auto" w:sz="4" w:space="0"/>
              <w:left w:val="nil"/>
              <w:bottom w:val="single" w:color="auto" w:sz="4" w:space="0"/>
              <w:right w:val="single" w:color="auto" w:sz="4" w:space="0"/>
            </w:tcBorders>
            <w:shd w:val="clear" w:color="auto" w:fill="FFFFFF"/>
            <w:vAlign w:val="center"/>
          </w:tcPr>
          <w:p w14:paraId="62AFB01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single" w:color="auto" w:sz="4" w:space="0"/>
              <w:left w:val="nil"/>
              <w:bottom w:val="single" w:color="auto" w:sz="4" w:space="0"/>
              <w:right w:val="single" w:color="auto" w:sz="4" w:space="0"/>
            </w:tcBorders>
            <w:shd w:val="clear" w:color="auto" w:fill="FFFFFF"/>
            <w:vAlign w:val="center"/>
          </w:tcPr>
          <w:p w14:paraId="3101664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single" w:color="auto" w:sz="4" w:space="0"/>
              <w:left w:val="nil"/>
              <w:bottom w:val="single" w:color="auto" w:sz="4" w:space="0"/>
              <w:right w:val="single" w:color="auto" w:sz="4" w:space="0"/>
            </w:tcBorders>
            <w:shd w:val="clear" w:color="auto" w:fill="FFFFFF"/>
            <w:vAlign w:val="center"/>
          </w:tcPr>
          <w:p w14:paraId="504BF17F">
            <w:pPr>
              <w:widowControl/>
              <w:snapToGrid w:val="0"/>
              <w:jc w:val="center"/>
              <w:rPr>
                <w:rFonts w:ascii="Times New Roman" w:hAnsi="Times New Roman"/>
                <w:sz w:val="18"/>
                <w:szCs w:val="18"/>
                <w:highlight w:val="none"/>
              </w:rPr>
            </w:pPr>
          </w:p>
        </w:tc>
        <w:tc>
          <w:tcPr>
            <w:tcW w:w="600" w:type="dxa"/>
            <w:tcBorders>
              <w:top w:val="single" w:color="auto" w:sz="4" w:space="0"/>
              <w:left w:val="nil"/>
              <w:bottom w:val="single" w:color="auto" w:sz="4" w:space="0"/>
              <w:right w:val="single" w:color="auto" w:sz="4" w:space="0"/>
            </w:tcBorders>
            <w:shd w:val="clear" w:color="auto" w:fill="FFFFFF"/>
            <w:vAlign w:val="center"/>
          </w:tcPr>
          <w:p w14:paraId="0370D756">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vAlign w:val="center"/>
          </w:tcPr>
          <w:p w14:paraId="26F9EFC2">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noWrap/>
            <w:vAlign w:val="center"/>
          </w:tcPr>
          <w:p w14:paraId="29ECE00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single" w:color="auto" w:sz="4" w:space="0"/>
              <w:left w:val="nil"/>
              <w:bottom w:val="single" w:color="auto" w:sz="4" w:space="0"/>
              <w:right w:val="single" w:color="auto" w:sz="4" w:space="0"/>
            </w:tcBorders>
            <w:shd w:val="clear" w:color="auto" w:fill="FFFFFF"/>
            <w:vAlign w:val="center"/>
          </w:tcPr>
          <w:p w14:paraId="54528C0D">
            <w:pPr>
              <w:widowControl/>
              <w:snapToGrid w:val="0"/>
              <w:jc w:val="center"/>
              <w:rPr>
                <w:rFonts w:ascii="Times New Roman" w:hAnsi="Times New Roman"/>
                <w:b/>
                <w:bCs/>
                <w:sz w:val="18"/>
                <w:szCs w:val="18"/>
                <w:highlight w:val="none"/>
              </w:rPr>
            </w:pPr>
          </w:p>
        </w:tc>
      </w:tr>
      <w:tr w14:paraId="6E4DA845">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5269E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216081030</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0F5E6E98">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rPr>
              <w:t>柔性可穿戴器件</w:t>
            </w:r>
          </w:p>
          <w:p w14:paraId="72B8E2B3">
            <w:pPr>
              <w:widowControl/>
              <w:snapToGrid w:val="0"/>
              <w:rPr>
                <w:rFonts w:ascii="Times New Roman" w:hAnsi="Times New Roman"/>
                <w:sz w:val="18"/>
                <w:szCs w:val="18"/>
                <w:highlight w:val="none"/>
                <w:lang w:val="en-US"/>
              </w:rPr>
            </w:pPr>
            <w:r>
              <w:rPr>
                <w:rFonts w:hint="eastAsia" w:ascii="Times New Roman" w:hAnsi="Times New Roman"/>
                <w:sz w:val="18"/>
                <w:szCs w:val="18"/>
                <w:highlight w:val="none"/>
                <w:lang w:val="en-US"/>
              </w:rPr>
              <w:t>Flexible Wearable Devices</w:t>
            </w:r>
          </w:p>
        </w:tc>
        <w:tc>
          <w:tcPr>
            <w:tcW w:w="600" w:type="dxa"/>
            <w:tcBorders>
              <w:top w:val="nil"/>
              <w:left w:val="nil"/>
              <w:bottom w:val="single" w:color="auto" w:sz="4" w:space="0"/>
              <w:right w:val="single" w:color="auto" w:sz="4" w:space="0"/>
            </w:tcBorders>
            <w:shd w:val="clear" w:color="auto" w:fill="FFFFFF"/>
            <w:vAlign w:val="center"/>
          </w:tcPr>
          <w:p w14:paraId="25F2AF9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6A5A419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11A1A9F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1FAFE03A">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170F806E">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216F0CFF">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3BC3D53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w:t>
            </w:r>
          </w:p>
        </w:tc>
        <w:tc>
          <w:tcPr>
            <w:tcW w:w="638" w:type="dxa"/>
            <w:tcBorders>
              <w:top w:val="nil"/>
              <w:left w:val="nil"/>
              <w:bottom w:val="single" w:color="auto" w:sz="4" w:space="0"/>
              <w:right w:val="single" w:color="auto" w:sz="4" w:space="0"/>
            </w:tcBorders>
            <w:shd w:val="clear" w:color="auto" w:fill="FFFFFF"/>
            <w:vAlign w:val="center"/>
          </w:tcPr>
          <w:p w14:paraId="6818030A">
            <w:pPr>
              <w:widowControl/>
              <w:snapToGrid w:val="0"/>
              <w:jc w:val="center"/>
              <w:rPr>
                <w:rFonts w:ascii="Times New Roman" w:hAnsi="Times New Roman"/>
                <w:b/>
                <w:bCs/>
                <w:sz w:val="18"/>
                <w:szCs w:val="18"/>
                <w:highlight w:val="none"/>
              </w:rPr>
            </w:pPr>
          </w:p>
        </w:tc>
      </w:tr>
      <w:tr w14:paraId="2D880FBF">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658AE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216081029</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01B3A87C">
            <w:pPr>
              <w:widowControl/>
              <w:snapToGrid w:val="0"/>
              <w:rPr>
                <w:rFonts w:ascii="Times New Roman" w:hAnsi="Times New Roman"/>
                <w:sz w:val="18"/>
                <w:szCs w:val="18"/>
                <w:highlight w:val="none"/>
              </w:rPr>
            </w:pPr>
            <w:r>
              <w:rPr>
                <w:rFonts w:hint="eastAsia" w:ascii="Times New Roman" w:hAnsi="Times New Roman"/>
                <w:sz w:val="18"/>
                <w:szCs w:val="18"/>
                <w:highlight w:val="none"/>
              </w:rPr>
              <w:t>分布式发电与储能技术</w:t>
            </w:r>
          </w:p>
          <w:p w14:paraId="67E14809">
            <w:pPr>
              <w:widowControl/>
              <w:snapToGrid w:val="0"/>
              <w:rPr>
                <w:rFonts w:ascii="Times New Roman" w:hAnsi="Times New Roman"/>
                <w:sz w:val="18"/>
                <w:szCs w:val="18"/>
                <w:highlight w:val="none"/>
              </w:rPr>
            </w:pPr>
            <w:r>
              <w:rPr>
                <w:rFonts w:hint="eastAsia" w:ascii="Times New Roman" w:hAnsi="Times New Roman"/>
                <w:sz w:val="18"/>
                <w:szCs w:val="18"/>
                <w:highlight w:val="none"/>
              </w:rPr>
              <w:t xml:space="preserve">Distributed Generation and Energy Storage Technology </w:t>
            </w:r>
          </w:p>
        </w:tc>
        <w:tc>
          <w:tcPr>
            <w:tcW w:w="600" w:type="dxa"/>
            <w:tcBorders>
              <w:top w:val="nil"/>
              <w:left w:val="nil"/>
              <w:bottom w:val="single" w:color="auto" w:sz="4" w:space="0"/>
              <w:right w:val="single" w:color="auto" w:sz="4" w:space="0"/>
            </w:tcBorders>
            <w:shd w:val="clear" w:color="auto" w:fill="FFFFFF"/>
            <w:vAlign w:val="center"/>
          </w:tcPr>
          <w:p w14:paraId="369EB15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1.5</w:t>
            </w:r>
          </w:p>
        </w:tc>
        <w:tc>
          <w:tcPr>
            <w:tcW w:w="760" w:type="dxa"/>
            <w:tcBorders>
              <w:top w:val="nil"/>
              <w:left w:val="nil"/>
              <w:bottom w:val="single" w:color="auto" w:sz="4" w:space="0"/>
              <w:right w:val="single" w:color="auto" w:sz="4" w:space="0"/>
            </w:tcBorders>
            <w:shd w:val="clear" w:color="auto" w:fill="FFFFFF"/>
            <w:vAlign w:val="center"/>
          </w:tcPr>
          <w:p w14:paraId="6776412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90" w:type="dxa"/>
            <w:tcBorders>
              <w:top w:val="nil"/>
              <w:left w:val="nil"/>
              <w:bottom w:val="single" w:color="auto" w:sz="4" w:space="0"/>
              <w:right w:val="single" w:color="auto" w:sz="4" w:space="0"/>
            </w:tcBorders>
            <w:shd w:val="clear" w:color="auto" w:fill="FFFFFF"/>
            <w:vAlign w:val="center"/>
          </w:tcPr>
          <w:p w14:paraId="4AC8EAA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89" w:type="dxa"/>
            <w:tcBorders>
              <w:top w:val="nil"/>
              <w:left w:val="nil"/>
              <w:bottom w:val="single" w:color="auto" w:sz="4" w:space="0"/>
              <w:right w:val="single" w:color="auto" w:sz="4" w:space="0"/>
            </w:tcBorders>
            <w:shd w:val="clear" w:color="auto" w:fill="FFFFFF"/>
            <w:vAlign w:val="center"/>
          </w:tcPr>
          <w:p w14:paraId="56005283">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15AFE0A4">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3C985C5E">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07C046F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vAlign w:val="center"/>
          </w:tcPr>
          <w:p w14:paraId="33E7B2A1">
            <w:pPr>
              <w:widowControl/>
              <w:snapToGrid w:val="0"/>
              <w:jc w:val="center"/>
              <w:rPr>
                <w:rFonts w:ascii="Times New Roman" w:hAnsi="Times New Roman"/>
                <w:b/>
                <w:bCs/>
                <w:sz w:val="18"/>
                <w:szCs w:val="18"/>
                <w:highlight w:val="none"/>
              </w:rPr>
            </w:pPr>
          </w:p>
        </w:tc>
      </w:tr>
      <w:tr w14:paraId="37A66708">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14A10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216081028</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25A115F9">
            <w:pPr>
              <w:widowControl/>
              <w:snapToGrid w:val="0"/>
              <w:rPr>
                <w:rFonts w:ascii="Times New Roman" w:hAnsi="Times New Roman"/>
                <w:sz w:val="18"/>
                <w:szCs w:val="18"/>
                <w:highlight w:val="none"/>
              </w:rPr>
            </w:pPr>
            <w:r>
              <w:rPr>
                <w:rFonts w:hint="eastAsia" w:ascii="Times New Roman" w:hAnsi="Times New Roman"/>
                <w:sz w:val="18"/>
                <w:szCs w:val="18"/>
                <w:highlight w:val="none"/>
              </w:rPr>
              <w:t>燃料电池</w:t>
            </w:r>
          </w:p>
          <w:p w14:paraId="0DC9064B">
            <w:pPr>
              <w:widowControl/>
              <w:snapToGrid w:val="0"/>
              <w:rPr>
                <w:rFonts w:ascii="Times New Roman" w:hAnsi="Times New Roman"/>
                <w:sz w:val="18"/>
                <w:szCs w:val="18"/>
                <w:highlight w:val="none"/>
              </w:rPr>
            </w:pPr>
            <w:r>
              <w:rPr>
                <w:rFonts w:hint="eastAsia" w:ascii="Times New Roman" w:hAnsi="Times New Roman"/>
                <w:sz w:val="18"/>
                <w:szCs w:val="18"/>
                <w:highlight w:val="none"/>
              </w:rPr>
              <w:t>Fuel Cell</w:t>
            </w:r>
          </w:p>
        </w:tc>
        <w:tc>
          <w:tcPr>
            <w:tcW w:w="600" w:type="dxa"/>
            <w:tcBorders>
              <w:top w:val="nil"/>
              <w:left w:val="nil"/>
              <w:bottom w:val="single" w:color="auto" w:sz="4" w:space="0"/>
              <w:right w:val="single" w:color="auto" w:sz="4" w:space="0"/>
            </w:tcBorders>
            <w:shd w:val="clear" w:color="auto" w:fill="FFFFFF"/>
            <w:vAlign w:val="center"/>
          </w:tcPr>
          <w:p w14:paraId="3DD4D87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1.5</w:t>
            </w:r>
          </w:p>
        </w:tc>
        <w:tc>
          <w:tcPr>
            <w:tcW w:w="760" w:type="dxa"/>
            <w:tcBorders>
              <w:top w:val="nil"/>
              <w:left w:val="nil"/>
              <w:bottom w:val="single" w:color="auto" w:sz="4" w:space="0"/>
              <w:right w:val="single" w:color="auto" w:sz="4" w:space="0"/>
            </w:tcBorders>
            <w:shd w:val="clear" w:color="auto" w:fill="FFFFFF"/>
            <w:vAlign w:val="center"/>
          </w:tcPr>
          <w:p w14:paraId="7C3319A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90" w:type="dxa"/>
            <w:tcBorders>
              <w:top w:val="nil"/>
              <w:left w:val="nil"/>
              <w:bottom w:val="single" w:color="auto" w:sz="4" w:space="0"/>
              <w:right w:val="single" w:color="auto" w:sz="4" w:space="0"/>
            </w:tcBorders>
            <w:shd w:val="clear" w:color="auto" w:fill="FFFFFF"/>
            <w:vAlign w:val="center"/>
          </w:tcPr>
          <w:p w14:paraId="58A8F72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24</w:t>
            </w:r>
          </w:p>
        </w:tc>
        <w:tc>
          <w:tcPr>
            <w:tcW w:w="589" w:type="dxa"/>
            <w:tcBorders>
              <w:top w:val="nil"/>
              <w:left w:val="nil"/>
              <w:bottom w:val="single" w:color="auto" w:sz="4" w:space="0"/>
              <w:right w:val="single" w:color="auto" w:sz="4" w:space="0"/>
            </w:tcBorders>
            <w:shd w:val="clear" w:color="auto" w:fill="FFFFFF"/>
            <w:vAlign w:val="center"/>
          </w:tcPr>
          <w:p w14:paraId="0085ECEB">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3295AC43">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67F01145">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644606F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nil"/>
              <w:left w:val="nil"/>
              <w:bottom w:val="single" w:color="auto" w:sz="4" w:space="0"/>
              <w:right w:val="single" w:color="auto" w:sz="4" w:space="0"/>
            </w:tcBorders>
            <w:shd w:val="clear" w:color="auto" w:fill="FFFFFF"/>
            <w:vAlign w:val="center"/>
          </w:tcPr>
          <w:p w14:paraId="2DA61F60">
            <w:pPr>
              <w:widowControl/>
              <w:snapToGrid w:val="0"/>
              <w:jc w:val="center"/>
              <w:rPr>
                <w:rFonts w:ascii="Times New Roman" w:hAnsi="Times New Roman"/>
                <w:b/>
                <w:bCs/>
                <w:sz w:val="18"/>
                <w:szCs w:val="18"/>
                <w:highlight w:val="none"/>
              </w:rPr>
            </w:pPr>
          </w:p>
        </w:tc>
      </w:tr>
      <w:tr w14:paraId="57BE5E11">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4A0ED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176081017</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1699EF8E">
            <w:pPr>
              <w:widowControl/>
              <w:snapToGrid w:val="0"/>
              <w:rPr>
                <w:rFonts w:ascii="Times New Roman" w:hAnsi="Times New Roman"/>
                <w:sz w:val="18"/>
                <w:szCs w:val="18"/>
                <w:highlight w:val="none"/>
              </w:rPr>
            </w:pPr>
            <w:r>
              <w:rPr>
                <w:rFonts w:hint="eastAsia" w:ascii="Times New Roman" w:hAnsi="Times New Roman"/>
                <w:sz w:val="18"/>
                <w:szCs w:val="18"/>
                <w:highlight w:val="none"/>
              </w:rPr>
              <w:t>腐蚀理论与应用</w:t>
            </w:r>
          </w:p>
          <w:p w14:paraId="44FCA34A">
            <w:pPr>
              <w:widowControl/>
              <w:snapToGrid w:val="0"/>
              <w:rPr>
                <w:rFonts w:ascii="Times New Roman" w:hAnsi="Times New Roman"/>
                <w:sz w:val="18"/>
                <w:szCs w:val="18"/>
                <w:highlight w:val="none"/>
              </w:rPr>
            </w:pPr>
            <w:r>
              <w:rPr>
                <w:rFonts w:hint="eastAsia" w:ascii="Times New Roman" w:hAnsi="Times New Roman"/>
                <w:sz w:val="18"/>
                <w:szCs w:val="18"/>
                <w:highlight w:val="none"/>
              </w:rPr>
              <w:t>Theory and Application of Corrosion</w:t>
            </w:r>
          </w:p>
        </w:tc>
        <w:tc>
          <w:tcPr>
            <w:tcW w:w="600" w:type="dxa"/>
            <w:tcBorders>
              <w:top w:val="nil"/>
              <w:left w:val="nil"/>
              <w:bottom w:val="single" w:color="auto" w:sz="4" w:space="0"/>
              <w:right w:val="single" w:color="auto" w:sz="4" w:space="0"/>
            </w:tcBorders>
            <w:vAlign w:val="center"/>
          </w:tcPr>
          <w:p w14:paraId="5E35E70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vAlign w:val="center"/>
          </w:tcPr>
          <w:p w14:paraId="6F2D2FB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vAlign w:val="center"/>
          </w:tcPr>
          <w:p w14:paraId="70733EB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vAlign w:val="center"/>
          </w:tcPr>
          <w:p w14:paraId="39015BE9">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vAlign w:val="center"/>
          </w:tcPr>
          <w:p w14:paraId="36ACAB82">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vAlign w:val="center"/>
          </w:tcPr>
          <w:p w14:paraId="068C9E81">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vAlign w:val="center"/>
          </w:tcPr>
          <w:p w14:paraId="56F6A46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7</w:t>
            </w:r>
          </w:p>
        </w:tc>
        <w:tc>
          <w:tcPr>
            <w:tcW w:w="638" w:type="dxa"/>
            <w:tcBorders>
              <w:top w:val="nil"/>
              <w:left w:val="nil"/>
              <w:bottom w:val="single" w:color="auto" w:sz="4" w:space="0"/>
              <w:right w:val="single" w:color="auto" w:sz="4" w:space="0"/>
            </w:tcBorders>
            <w:vAlign w:val="center"/>
          </w:tcPr>
          <w:p w14:paraId="778D14F8">
            <w:pPr>
              <w:widowControl/>
              <w:snapToGrid w:val="0"/>
              <w:jc w:val="center"/>
              <w:rPr>
                <w:rFonts w:ascii="Times New Roman" w:hAnsi="Times New Roman"/>
                <w:sz w:val="18"/>
                <w:szCs w:val="18"/>
                <w:highlight w:val="none"/>
              </w:rPr>
            </w:pPr>
          </w:p>
        </w:tc>
      </w:tr>
      <w:tr w14:paraId="427D809E">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D1FA1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176081115</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0D15CA7B">
            <w:pPr>
              <w:widowControl/>
              <w:snapToGrid w:val="0"/>
              <w:rPr>
                <w:rFonts w:ascii="Times New Roman" w:hAnsi="Times New Roman"/>
                <w:sz w:val="18"/>
                <w:szCs w:val="18"/>
                <w:highlight w:val="none"/>
              </w:rPr>
            </w:pPr>
            <w:r>
              <w:rPr>
                <w:rFonts w:hint="eastAsia" w:ascii="Times New Roman" w:hAnsi="Times New Roman"/>
                <w:sz w:val="18"/>
                <w:szCs w:val="18"/>
                <w:highlight w:val="none"/>
              </w:rPr>
              <w:t>结构化学</w:t>
            </w:r>
          </w:p>
          <w:p w14:paraId="6366F375">
            <w:pPr>
              <w:widowControl/>
              <w:snapToGrid w:val="0"/>
              <w:rPr>
                <w:rFonts w:ascii="Times New Roman" w:hAnsi="Times New Roman"/>
                <w:sz w:val="18"/>
                <w:szCs w:val="18"/>
                <w:highlight w:val="none"/>
              </w:rPr>
            </w:pPr>
            <w:r>
              <w:rPr>
                <w:rFonts w:hint="eastAsia" w:ascii="Times New Roman" w:hAnsi="Times New Roman"/>
                <w:sz w:val="18"/>
                <w:szCs w:val="18"/>
                <w:highlight w:val="none"/>
              </w:rPr>
              <w:t>Structural Chemistry</w:t>
            </w:r>
          </w:p>
        </w:tc>
        <w:tc>
          <w:tcPr>
            <w:tcW w:w="600" w:type="dxa"/>
            <w:tcBorders>
              <w:top w:val="nil"/>
              <w:left w:val="nil"/>
              <w:bottom w:val="single" w:color="auto" w:sz="4" w:space="0"/>
              <w:right w:val="single" w:color="auto" w:sz="4" w:space="0"/>
            </w:tcBorders>
            <w:shd w:val="clear" w:color="auto" w:fill="FFFFFF"/>
            <w:vAlign w:val="center"/>
          </w:tcPr>
          <w:p w14:paraId="0EB8831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44F0BE0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46D4578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33C0314E">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72A9AB5C">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647466BC">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575466C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vAlign w:val="center"/>
          </w:tcPr>
          <w:p w14:paraId="73A6B9F5">
            <w:pPr>
              <w:widowControl/>
              <w:snapToGrid w:val="0"/>
              <w:jc w:val="center"/>
              <w:rPr>
                <w:rFonts w:ascii="Times New Roman" w:hAnsi="Times New Roman"/>
                <w:b/>
                <w:bCs/>
                <w:sz w:val="18"/>
                <w:szCs w:val="18"/>
                <w:highlight w:val="none"/>
              </w:rPr>
            </w:pPr>
          </w:p>
        </w:tc>
      </w:tr>
      <w:tr w14:paraId="3BF49B7A">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BCCD9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216081037</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22860728">
            <w:pPr>
              <w:widowControl/>
              <w:snapToGrid w:val="0"/>
              <w:rPr>
                <w:rFonts w:ascii="Times New Roman" w:hAnsi="Times New Roman"/>
                <w:sz w:val="18"/>
                <w:szCs w:val="18"/>
                <w:highlight w:val="none"/>
              </w:rPr>
            </w:pPr>
            <w:r>
              <w:rPr>
                <w:rFonts w:hint="eastAsia" w:ascii="Times New Roman" w:hAnsi="Times New Roman"/>
                <w:sz w:val="18"/>
                <w:szCs w:val="18"/>
                <w:highlight w:val="none"/>
              </w:rPr>
              <w:t>光催化材料与应用</w:t>
            </w:r>
          </w:p>
          <w:p w14:paraId="4EC1A888">
            <w:pPr>
              <w:widowControl/>
              <w:snapToGrid w:val="0"/>
              <w:rPr>
                <w:rFonts w:ascii="Times New Roman" w:hAnsi="Times New Roman"/>
                <w:sz w:val="18"/>
                <w:szCs w:val="18"/>
                <w:highlight w:val="none"/>
              </w:rPr>
            </w:pPr>
            <w:r>
              <w:rPr>
                <w:rFonts w:hint="eastAsia" w:ascii="Times New Roman" w:hAnsi="Times New Roman"/>
                <w:sz w:val="18"/>
                <w:szCs w:val="18"/>
                <w:highlight w:val="none"/>
              </w:rPr>
              <w:t>Photocatalytic Materials and Applications</w:t>
            </w:r>
          </w:p>
        </w:tc>
        <w:tc>
          <w:tcPr>
            <w:tcW w:w="600" w:type="dxa"/>
            <w:tcBorders>
              <w:top w:val="single" w:color="auto" w:sz="4" w:space="0"/>
              <w:left w:val="nil"/>
              <w:bottom w:val="single" w:color="auto" w:sz="4" w:space="0"/>
              <w:right w:val="single" w:color="auto" w:sz="4" w:space="0"/>
            </w:tcBorders>
            <w:shd w:val="clear" w:color="auto" w:fill="FFFFFF"/>
            <w:vAlign w:val="center"/>
          </w:tcPr>
          <w:p w14:paraId="39B7CFC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single" w:color="auto" w:sz="4" w:space="0"/>
              <w:left w:val="nil"/>
              <w:bottom w:val="single" w:color="auto" w:sz="4" w:space="0"/>
              <w:right w:val="single" w:color="auto" w:sz="4" w:space="0"/>
            </w:tcBorders>
            <w:shd w:val="clear" w:color="auto" w:fill="FFFFFF"/>
            <w:vAlign w:val="center"/>
          </w:tcPr>
          <w:p w14:paraId="0B99901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single" w:color="auto" w:sz="4" w:space="0"/>
              <w:left w:val="nil"/>
              <w:bottom w:val="single" w:color="auto" w:sz="4" w:space="0"/>
              <w:right w:val="single" w:color="auto" w:sz="4" w:space="0"/>
            </w:tcBorders>
            <w:shd w:val="clear" w:color="auto" w:fill="FFFFFF"/>
            <w:vAlign w:val="center"/>
          </w:tcPr>
          <w:p w14:paraId="5606BD0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single" w:color="auto" w:sz="4" w:space="0"/>
              <w:left w:val="nil"/>
              <w:bottom w:val="single" w:color="auto" w:sz="4" w:space="0"/>
              <w:right w:val="single" w:color="auto" w:sz="4" w:space="0"/>
            </w:tcBorders>
            <w:shd w:val="clear" w:color="auto" w:fill="FFFFFF"/>
            <w:vAlign w:val="center"/>
          </w:tcPr>
          <w:p w14:paraId="0473CCD0">
            <w:pPr>
              <w:widowControl/>
              <w:snapToGrid w:val="0"/>
              <w:jc w:val="center"/>
              <w:rPr>
                <w:rFonts w:ascii="Times New Roman" w:hAnsi="Times New Roman"/>
                <w:sz w:val="18"/>
                <w:szCs w:val="18"/>
                <w:highlight w:val="none"/>
              </w:rPr>
            </w:pPr>
          </w:p>
        </w:tc>
        <w:tc>
          <w:tcPr>
            <w:tcW w:w="600" w:type="dxa"/>
            <w:tcBorders>
              <w:top w:val="single" w:color="auto" w:sz="4" w:space="0"/>
              <w:left w:val="nil"/>
              <w:bottom w:val="single" w:color="auto" w:sz="4" w:space="0"/>
              <w:right w:val="single" w:color="auto" w:sz="4" w:space="0"/>
            </w:tcBorders>
            <w:shd w:val="clear" w:color="auto" w:fill="FFFFFF"/>
            <w:vAlign w:val="center"/>
          </w:tcPr>
          <w:p w14:paraId="4E5113C2">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vAlign w:val="center"/>
          </w:tcPr>
          <w:p w14:paraId="0DDADAB6">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vAlign w:val="center"/>
          </w:tcPr>
          <w:p w14:paraId="4DEB1D4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single" w:color="auto" w:sz="4" w:space="0"/>
              <w:left w:val="nil"/>
              <w:bottom w:val="single" w:color="auto" w:sz="4" w:space="0"/>
              <w:right w:val="single" w:color="auto" w:sz="4" w:space="0"/>
            </w:tcBorders>
            <w:shd w:val="clear" w:color="auto" w:fill="FFFFFF"/>
          </w:tcPr>
          <w:p w14:paraId="3590E3EE">
            <w:pPr>
              <w:widowControl/>
              <w:snapToGrid w:val="0"/>
              <w:jc w:val="both"/>
              <w:rPr>
                <w:rFonts w:ascii="Times New Roman" w:hAnsi="Times New Roman"/>
                <w:sz w:val="18"/>
                <w:szCs w:val="18"/>
                <w:highlight w:val="none"/>
              </w:rPr>
            </w:pPr>
          </w:p>
        </w:tc>
      </w:tr>
      <w:tr w14:paraId="51E91F3C">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56825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216081038</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2E4DFC5F">
            <w:pPr>
              <w:widowControl/>
              <w:snapToGrid w:val="0"/>
              <w:rPr>
                <w:rFonts w:ascii="Times New Roman" w:hAnsi="Times New Roman"/>
                <w:sz w:val="18"/>
                <w:szCs w:val="18"/>
                <w:highlight w:val="none"/>
              </w:rPr>
            </w:pPr>
            <w:r>
              <w:rPr>
                <w:rFonts w:hint="eastAsia" w:ascii="Times New Roman" w:hAnsi="Times New Roman"/>
                <w:sz w:val="18"/>
                <w:szCs w:val="18"/>
                <w:highlight w:val="none"/>
              </w:rPr>
              <w:t>超级电容器</w:t>
            </w:r>
          </w:p>
          <w:p w14:paraId="78A0D90B">
            <w:pPr>
              <w:widowControl/>
              <w:snapToGrid w:val="0"/>
              <w:rPr>
                <w:rFonts w:ascii="Times New Roman" w:hAnsi="Times New Roman"/>
                <w:sz w:val="18"/>
                <w:szCs w:val="18"/>
                <w:highlight w:val="none"/>
              </w:rPr>
            </w:pPr>
            <w:r>
              <w:rPr>
                <w:rFonts w:hint="eastAsia" w:ascii="Times New Roman" w:hAnsi="Times New Roman"/>
                <w:sz w:val="18"/>
                <w:szCs w:val="18"/>
                <w:highlight w:val="none"/>
              </w:rPr>
              <w:t>Supercapacitor</w:t>
            </w:r>
          </w:p>
        </w:tc>
        <w:tc>
          <w:tcPr>
            <w:tcW w:w="600" w:type="dxa"/>
            <w:tcBorders>
              <w:top w:val="nil"/>
              <w:left w:val="nil"/>
              <w:bottom w:val="single" w:color="auto" w:sz="4" w:space="0"/>
              <w:right w:val="single" w:color="auto" w:sz="4" w:space="0"/>
            </w:tcBorders>
            <w:shd w:val="clear" w:color="auto" w:fill="FFFFFF"/>
            <w:vAlign w:val="center"/>
          </w:tcPr>
          <w:p w14:paraId="4672663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4C00CCF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20ADD3D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33049EE7">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745D8D7A">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7059BAF4">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69692F9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nil"/>
              <w:left w:val="nil"/>
              <w:bottom w:val="single" w:color="auto" w:sz="4" w:space="0"/>
              <w:right w:val="single" w:color="auto" w:sz="4" w:space="0"/>
            </w:tcBorders>
            <w:shd w:val="clear" w:color="auto" w:fill="FFFFFF"/>
          </w:tcPr>
          <w:p w14:paraId="3F0A3F05">
            <w:pPr>
              <w:widowControl/>
              <w:snapToGrid w:val="0"/>
              <w:jc w:val="both"/>
              <w:rPr>
                <w:rFonts w:ascii="Times New Roman" w:hAnsi="Times New Roman"/>
                <w:sz w:val="18"/>
                <w:szCs w:val="18"/>
                <w:highlight w:val="none"/>
              </w:rPr>
            </w:pPr>
          </w:p>
        </w:tc>
      </w:tr>
      <w:tr w14:paraId="71E0A09A">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D4C07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216081024</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41109A74">
            <w:pPr>
              <w:widowControl/>
              <w:snapToGrid w:val="0"/>
              <w:rPr>
                <w:rFonts w:ascii="Times New Roman" w:hAnsi="Times New Roman"/>
                <w:sz w:val="18"/>
                <w:szCs w:val="18"/>
                <w:highlight w:val="none"/>
              </w:rPr>
            </w:pPr>
            <w:r>
              <w:rPr>
                <w:rFonts w:hint="eastAsia" w:ascii="Times New Roman" w:hAnsi="Times New Roman"/>
                <w:sz w:val="18"/>
                <w:szCs w:val="18"/>
                <w:highlight w:val="none"/>
              </w:rPr>
              <w:t>光伏电池原理与工艺</w:t>
            </w:r>
          </w:p>
          <w:p w14:paraId="44A719AE">
            <w:pPr>
              <w:widowControl/>
              <w:snapToGrid w:val="0"/>
              <w:rPr>
                <w:rFonts w:ascii="Times New Roman" w:hAnsi="Times New Roman"/>
                <w:sz w:val="18"/>
                <w:szCs w:val="18"/>
                <w:highlight w:val="none"/>
              </w:rPr>
            </w:pPr>
            <w:r>
              <w:rPr>
                <w:rFonts w:hint="eastAsia" w:ascii="Times New Roman" w:hAnsi="Times New Roman"/>
                <w:sz w:val="18"/>
                <w:szCs w:val="18"/>
                <w:highlight w:val="none"/>
              </w:rPr>
              <w:t>Principle and Technology of Photovoltaic Cell</w:t>
            </w:r>
          </w:p>
        </w:tc>
        <w:tc>
          <w:tcPr>
            <w:tcW w:w="600" w:type="dxa"/>
            <w:tcBorders>
              <w:top w:val="nil"/>
              <w:left w:val="nil"/>
              <w:bottom w:val="single" w:color="auto" w:sz="4" w:space="0"/>
              <w:right w:val="single" w:color="auto" w:sz="4" w:space="0"/>
            </w:tcBorders>
            <w:shd w:val="clear" w:color="auto" w:fill="FFFFFF"/>
            <w:vAlign w:val="center"/>
          </w:tcPr>
          <w:p w14:paraId="1CB89C0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265A414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1A1E1A3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518B2AFC">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6F929A82">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025388B6">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2C863DF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tcPr>
          <w:p w14:paraId="5D2F94AA">
            <w:pPr>
              <w:widowControl/>
              <w:snapToGrid w:val="0"/>
              <w:jc w:val="both"/>
              <w:rPr>
                <w:rFonts w:ascii="Times New Roman" w:hAnsi="Times New Roman"/>
                <w:sz w:val="18"/>
                <w:szCs w:val="18"/>
                <w:highlight w:val="none"/>
              </w:rPr>
            </w:pPr>
          </w:p>
        </w:tc>
      </w:tr>
      <w:tr w14:paraId="72383D00">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4B833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216081017</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03E5EE58">
            <w:pPr>
              <w:widowControl/>
              <w:snapToGrid w:val="0"/>
              <w:rPr>
                <w:rFonts w:ascii="Times New Roman" w:hAnsi="Times New Roman"/>
                <w:sz w:val="18"/>
                <w:szCs w:val="18"/>
                <w:highlight w:val="none"/>
              </w:rPr>
            </w:pPr>
            <w:r>
              <w:rPr>
                <w:rFonts w:hint="eastAsia" w:ascii="Times New Roman" w:hAnsi="Times New Roman"/>
                <w:sz w:val="18"/>
                <w:szCs w:val="18"/>
                <w:highlight w:val="none"/>
              </w:rPr>
              <w:t>光电材料与器件</w:t>
            </w:r>
          </w:p>
          <w:p w14:paraId="23FD7902">
            <w:pPr>
              <w:widowControl/>
              <w:snapToGrid w:val="0"/>
              <w:rPr>
                <w:rFonts w:ascii="Times New Roman" w:hAnsi="Times New Roman"/>
                <w:sz w:val="18"/>
                <w:szCs w:val="18"/>
                <w:highlight w:val="none"/>
              </w:rPr>
            </w:pPr>
            <w:r>
              <w:rPr>
                <w:rFonts w:hint="eastAsia" w:ascii="Times New Roman" w:hAnsi="Times New Roman"/>
                <w:sz w:val="18"/>
                <w:szCs w:val="18"/>
                <w:highlight w:val="none"/>
              </w:rPr>
              <w:t>Optoelectronic Materials and Devices</w:t>
            </w:r>
          </w:p>
        </w:tc>
        <w:tc>
          <w:tcPr>
            <w:tcW w:w="600" w:type="dxa"/>
            <w:tcBorders>
              <w:top w:val="nil"/>
              <w:left w:val="nil"/>
              <w:bottom w:val="single" w:color="auto" w:sz="4" w:space="0"/>
              <w:right w:val="single" w:color="auto" w:sz="4" w:space="0"/>
            </w:tcBorders>
            <w:shd w:val="clear" w:color="auto" w:fill="FFFFFF"/>
            <w:vAlign w:val="center"/>
          </w:tcPr>
          <w:p w14:paraId="5BC6C66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1FA7072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4366269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6E32A4AD">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156AEE26">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15B5CF4D">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2B55E5D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tcPr>
          <w:p w14:paraId="6F8D7059">
            <w:pPr>
              <w:widowControl/>
              <w:snapToGrid w:val="0"/>
              <w:jc w:val="both"/>
              <w:rPr>
                <w:rFonts w:ascii="Times New Roman" w:hAnsi="Times New Roman"/>
                <w:sz w:val="18"/>
                <w:szCs w:val="18"/>
                <w:highlight w:val="none"/>
              </w:rPr>
            </w:pPr>
          </w:p>
        </w:tc>
      </w:tr>
      <w:tr w14:paraId="575B6D4A">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EC484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176081200</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2C8F730A">
            <w:pPr>
              <w:widowControl/>
              <w:snapToGrid w:val="0"/>
              <w:rPr>
                <w:rFonts w:ascii="Times New Roman" w:hAnsi="Times New Roman"/>
                <w:sz w:val="18"/>
                <w:szCs w:val="18"/>
                <w:highlight w:val="none"/>
              </w:rPr>
            </w:pPr>
            <w:r>
              <w:rPr>
                <w:rFonts w:hint="eastAsia" w:ascii="Times New Roman" w:hAnsi="Times New Roman"/>
                <w:sz w:val="18"/>
                <w:szCs w:val="18"/>
                <w:highlight w:val="none"/>
              </w:rPr>
              <w:t>有机合成</w:t>
            </w:r>
          </w:p>
          <w:p w14:paraId="704C0715">
            <w:pPr>
              <w:widowControl/>
              <w:snapToGrid w:val="0"/>
              <w:rPr>
                <w:rFonts w:ascii="Times New Roman" w:hAnsi="Times New Roman"/>
                <w:sz w:val="18"/>
                <w:szCs w:val="18"/>
                <w:highlight w:val="none"/>
              </w:rPr>
            </w:pPr>
            <w:r>
              <w:rPr>
                <w:rFonts w:hint="eastAsia" w:ascii="Times New Roman" w:hAnsi="Times New Roman"/>
                <w:sz w:val="18"/>
                <w:szCs w:val="18"/>
                <w:highlight w:val="none"/>
              </w:rPr>
              <w:t>Organic Synthesis</w:t>
            </w:r>
          </w:p>
        </w:tc>
        <w:tc>
          <w:tcPr>
            <w:tcW w:w="600" w:type="dxa"/>
            <w:tcBorders>
              <w:top w:val="nil"/>
              <w:left w:val="nil"/>
              <w:bottom w:val="single" w:color="auto" w:sz="4" w:space="0"/>
              <w:right w:val="single" w:color="auto" w:sz="4" w:space="0"/>
            </w:tcBorders>
            <w:shd w:val="clear" w:color="auto" w:fill="FFFFFF"/>
            <w:vAlign w:val="center"/>
          </w:tcPr>
          <w:p w14:paraId="6A59F23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2E09044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2086D46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47798F46">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1F740C37">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7425B539">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5979CC2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4</w:t>
            </w:r>
          </w:p>
        </w:tc>
        <w:tc>
          <w:tcPr>
            <w:tcW w:w="638" w:type="dxa"/>
            <w:tcBorders>
              <w:top w:val="nil"/>
              <w:left w:val="nil"/>
              <w:bottom w:val="single" w:color="auto" w:sz="4" w:space="0"/>
              <w:right w:val="single" w:color="auto" w:sz="4" w:space="0"/>
            </w:tcBorders>
            <w:shd w:val="clear" w:color="auto" w:fill="FFFFFF"/>
            <w:vAlign w:val="center"/>
          </w:tcPr>
          <w:p w14:paraId="60A02933">
            <w:pPr>
              <w:widowControl/>
              <w:snapToGrid w:val="0"/>
              <w:jc w:val="center"/>
              <w:rPr>
                <w:rFonts w:ascii="Times New Roman" w:hAnsi="Times New Roman"/>
                <w:b/>
                <w:bCs/>
                <w:sz w:val="18"/>
                <w:szCs w:val="18"/>
                <w:highlight w:val="none"/>
              </w:rPr>
            </w:pPr>
          </w:p>
        </w:tc>
      </w:tr>
      <w:tr w14:paraId="268DB9F7">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009B0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216081016</w:t>
            </w:r>
          </w:p>
        </w:tc>
        <w:tc>
          <w:tcPr>
            <w:tcW w:w="2996" w:type="dxa"/>
            <w:tcBorders>
              <w:top w:val="single" w:color="auto" w:sz="4" w:space="0"/>
              <w:left w:val="single" w:color="auto" w:sz="4" w:space="0"/>
              <w:bottom w:val="single" w:color="auto" w:sz="4" w:space="0"/>
              <w:right w:val="single" w:color="auto" w:sz="4" w:space="0"/>
            </w:tcBorders>
            <w:shd w:val="clear" w:color="auto" w:fill="FFFFFF"/>
            <w:vAlign w:val="center"/>
          </w:tcPr>
          <w:p w14:paraId="5CFBE7A4">
            <w:pPr>
              <w:widowControl/>
              <w:snapToGrid w:val="0"/>
              <w:rPr>
                <w:rFonts w:ascii="Times New Roman" w:hAnsi="Times New Roman"/>
                <w:sz w:val="18"/>
                <w:szCs w:val="18"/>
                <w:highlight w:val="none"/>
              </w:rPr>
            </w:pPr>
            <w:r>
              <w:rPr>
                <w:rFonts w:hint="eastAsia" w:ascii="Times New Roman" w:hAnsi="Times New Roman"/>
                <w:sz w:val="18"/>
                <w:szCs w:val="18"/>
                <w:highlight w:val="none"/>
              </w:rPr>
              <w:t>二次电池与应用</w:t>
            </w:r>
          </w:p>
          <w:p w14:paraId="20D68539">
            <w:pPr>
              <w:widowControl/>
              <w:snapToGrid w:val="0"/>
              <w:rPr>
                <w:rFonts w:ascii="Times New Roman" w:hAnsi="Times New Roman"/>
                <w:sz w:val="18"/>
                <w:szCs w:val="18"/>
                <w:highlight w:val="none"/>
              </w:rPr>
            </w:pPr>
            <w:r>
              <w:rPr>
                <w:rFonts w:hint="eastAsia" w:ascii="Times New Roman" w:hAnsi="Times New Roman"/>
                <w:sz w:val="18"/>
                <w:szCs w:val="18"/>
                <w:highlight w:val="none"/>
              </w:rPr>
              <w:t>Secondary Batteries and Applications</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8CDD15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14:paraId="3D930B8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14:paraId="79136BA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14:paraId="25BCBFA3">
            <w:pPr>
              <w:widowControl/>
              <w:snapToGrid w:val="0"/>
              <w:jc w:val="center"/>
              <w:rPr>
                <w:rFonts w:ascii="Times New Roman" w:hAnsi="Times New Roman"/>
                <w:sz w:val="18"/>
                <w:szCs w:val="18"/>
                <w:highlight w:val="none"/>
              </w:rPr>
            </w:pP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75621DE1">
            <w:pPr>
              <w:widowControl/>
              <w:snapToGrid w:val="0"/>
              <w:jc w:val="center"/>
              <w:rPr>
                <w:rFonts w:ascii="Times New Roman" w:hAnsi="Times New Roman"/>
                <w:sz w:val="18"/>
                <w:szCs w:val="18"/>
                <w:highlight w:val="none"/>
              </w:rPr>
            </w:pPr>
          </w:p>
        </w:tc>
        <w:tc>
          <w:tcPr>
            <w:tcW w:w="623" w:type="dxa"/>
            <w:tcBorders>
              <w:top w:val="single" w:color="auto" w:sz="4" w:space="0"/>
              <w:left w:val="single" w:color="auto" w:sz="4" w:space="0"/>
              <w:bottom w:val="single" w:color="auto" w:sz="4" w:space="0"/>
              <w:right w:val="single" w:color="auto" w:sz="4" w:space="0"/>
            </w:tcBorders>
            <w:shd w:val="clear" w:color="auto" w:fill="FFFFFF"/>
            <w:vAlign w:val="center"/>
          </w:tcPr>
          <w:p w14:paraId="003D9D86">
            <w:pPr>
              <w:widowControl/>
              <w:snapToGrid w:val="0"/>
              <w:jc w:val="center"/>
              <w:rPr>
                <w:rFonts w:ascii="Times New Roman" w:hAnsi="Times New Roman"/>
                <w:sz w:val="18"/>
                <w:szCs w:val="18"/>
                <w:highlight w:val="none"/>
              </w:rPr>
            </w:pPr>
          </w:p>
        </w:tc>
        <w:tc>
          <w:tcPr>
            <w:tcW w:w="6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1C7E4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7</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12C727B8">
            <w:pPr>
              <w:widowControl/>
              <w:snapToGrid w:val="0"/>
              <w:jc w:val="center"/>
              <w:rPr>
                <w:rFonts w:ascii="Times New Roman" w:hAnsi="Times New Roman"/>
                <w:b/>
                <w:bCs/>
                <w:sz w:val="18"/>
                <w:szCs w:val="18"/>
                <w:highlight w:val="none"/>
              </w:rPr>
            </w:pPr>
          </w:p>
        </w:tc>
      </w:tr>
      <w:tr w14:paraId="6CA14145">
        <w:tblPrEx>
          <w:tblCellMar>
            <w:top w:w="0" w:type="dxa"/>
            <w:left w:w="108" w:type="dxa"/>
            <w:bottom w:w="0" w:type="dxa"/>
            <w:right w:w="108" w:type="dxa"/>
          </w:tblCellMar>
        </w:tblPrEx>
        <w:trPr>
          <w:trHeight w:val="23"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AB3E7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216081015</w:t>
            </w:r>
          </w:p>
        </w:tc>
        <w:tc>
          <w:tcPr>
            <w:tcW w:w="2996" w:type="dxa"/>
            <w:tcBorders>
              <w:top w:val="single" w:color="auto" w:sz="4" w:space="0"/>
              <w:left w:val="single" w:color="auto" w:sz="4" w:space="0"/>
              <w:bottom w:val="single" w:color="auto" w:sz="4" w:space="0"/>
              <w:right w:val="single" w:color="auto" w:sz="4" w:space="0"/>
            </w:tcBorders>
            <w:shd w:val="clear" w:color="auto" w:fill="FFFFFF"/>
            <w:vAlign w:val="center"/>
          </w:tcPr>
          <w:p w14:paraId="6E9DAC63">
            <w:pPr>
              <w:widowControl/>
              <w:snapToGrid w:val="0"/>
              <w:rPr>
                <w:rFonts w:ascii="Times New Roman" w:hAnsi="Times New Roman"/>
                <w:sz w:val="18"/>
                <w:szCs w:val="18"/>
                <w:highlight w:val="none"/>
              </w:rPr>
            </w:pPr>
            <w:r>
              <w:rPr>
                <w:rFonts w:hint="eastAsia" w:ascii="Times New Roman" w:hAnsi="Times New Roman"/>
                <w:sz w:val="18"/>
                <w:szCs w:val="18"/>
                <w:highlight w:val="none"/>
              </w:rPr>
              <w:t>高技术纤维</w:t>
            </w:r>
          </w:p>
          <w:p w14:paraId="453C81D0">
            <w:pPr>
              <w:widowControl/>
              <w:snapToGrid w:val="0"/>
              <w:rPr>
                <w:rFonts w:ascii="Times New Roman" w:hAnsi="Times New Roman"/>
                <w:sz w:val="18"/>
                <w:szCs w:val="18"/>
                <w:highlight w:val="none"/>
              </w:rPr>
            </w:pPr>
            <w:r>
              <w:rPr>
                <w:rFonts w:hint="eastAsia" w:ascii="Times New Roman" w:hAnsi="Times New Roman"/>
                <w:sz w:val="18"/>
                <w:szCs w:val="18"/>
                <w:highlight w:val="none"/>
              </w:rPr>
              <w:t>High Technology Fibre</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6FAFB96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14:paraId="6E18351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14:paraId="0B4F4F9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14:paraId="472F450F">
            <w:pPr>
              <w:widowControl/>
              <w:snapToGrid w:val="0"/>
              <w:jc w:val="center"/>
              <w:rPr>
                <w:rFonts w:ascii="Times New Roman" w:hAnsi="Times New Roman"/>
                <w:sz w:val="18"/>
                <w:szCs w:val="18"/>
                <w:highlight w:val="none"/>
              </w:rPr>
            </w:pP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56C4E2ED">
            <w:pPr>
              <w:widowControl/>
              <w:snapToGrid w:val="0"/>
              <w:jc w:val="center"/>
              <w:rPr>
                <w:rFonts w:ascii="Times New Roman" w:hAnsi="Times New Roman"/>
                <w:sz w:val="18"/>
                <w:szCs w:val="18"/>
                <w:highlight w:val="none"/>
              </w:rPr>
            </w:pPr>
          </w:p>
        </w:tc>
        <w:tc>
          <w:tcPr>
            <w:tcW w:w="623" w:type="dxa"/>
            <w:tcBorders>
              <w:top w:val="single" w:color="auto" w:sz="4" w:space="0"/>
              <w:left w:val="single" w:color="auto" w:sz="4" w:space="0"/>
              <w:bottom w:val="single" w:color="auto" w:sz="4" w:space="0"/>
              <w:right w:val="single" w:color="auto" w:sz="4" w:space="0"/>
            </w:tcBorders>
            <w:shd w:val="clear" w:color="auto" w:fill="FFFFFF"/>
            <w:vAlign w:val="center"/>
          </w:tcPr>
          <w:p w14:paraId="249D00FB">
            <w:pPr>
              <w:widowControl/>
              <w:snapToGrid w:val="0"/>
              <w:jc w:val="center"/>
              <w:rPr>
                <w:rFonts w:ascii="Times New Roman" w:hAnsi="Times New Roman"/>
                <w:sz w:val="18"/>
                <w:szCs w:val="18"/>
                <w:highlight w:val="none"/>
              </w:rPr>
            </w:pPr>
          </w:p>
        </w:tc>
        <w:tc>
          <w:tcPr>
            <w:tcW w:w="6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C353D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7</w:t>
            </w:r>
          </w:p>
        </w:tc>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5C106565">
            <w:pPr>
              <w:widowControl/>
              <w:snapToGrid w:val="0"/>
              <w:jc w:val="center"/>
              <w:rPr>
                <w:rFonts w:ascii="Times New Roman" w:hAnsi="Times New Roman"/>
                <w:b/>
                <w:bCs/>
                <w:sz w:val="18"/>
                <w:szCs w:val="18"/>
                <w:highlight w:val="none"/>
              </w:rPr>
            </w:pPr>
          </w:p>
        </w:tc>
      </w:tr>
      <w:tr w14:paraId="3DAD707D">
        <w:tblPrEx>
          <w:tblCellMar>
            <w:top w:w="0" w:type="dxa"/>
            <w:left w:w="108" w:type="dxa"/>
            <w:bottom w:w="0" w:type="dxa"/>
            <w:right w:w="108" w:type="dxa"/>
          </w:tblCellMar>
        </w:tblPrEx>
        <w:trPr>
          <w:trHeight w:val="704"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CBC4F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216081019</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42F83216">
            <w:pPr>
              <w:widowControl/>
              <w:snapToGrid w:val="0"/>
              <w:rPr>
                <w:rFonts w:ascii="Times New Roman" w:hAnsi="Times New Roman"/>
                <w:sz w:val="18"/>
                <w:szCs w:val="18"/>
                <w:highlight w:val="none"/>
              </w:rPr>
            </w:pPr>
            <w:r>
              <w:rPr>
                <w:rFonts w:hint="eastAsia" w:ascii="Times New Roman" w:hAnsi="Times New Roman"/>
                <w:sz w:val="18"/>
                <w:szCs w:val="18"/>
                <w:highlight w:val="none"/>
              </w:rPr>
              <w:t>环境友好材料及其应用Environmentally Friendly Materials and Applications</w:t>
            </w:r>
          </w:p>
        </w:tc>
        <w:tc>
          <w:tcPr>
            <w:tcW w:w="600" w:type="dxa"/>
            <w:tcBorders>
              <w:top w:val="single" w:color="auto" w:sz="4" w:space="0"/>
              <w:left w:val="nil"/>
              <w:bottom w:val="single" w:color="auto" w:sz="4" w:space="0"/>
              <w:right w:val="single" w:color="auto" w:sz="4" w:space="0"/>
            </w:tcBorders>
            <w:shd w:val="clear" w:color="auto" w:fill="FFFFFF"/>
            <w:vAlign w:val="center"/>
          </w:tcPr>
          <w:p w14:paraId="0BF13CC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single" w:color="auto" w:sz="4" w:space="0"/>
              <w:left w:val="nil"/>
              <w:bottom w:val="single" w:color="auto" w:sz="4" w:space="0"/>
              <w:right w:val="single" w:color="auto" w:sz="4" w:space="0"/>
            </w:tcBorders>
            <w:shd w:val="clear" w:color="auto" w:fill="FFFFFF"/>
            <w:vAlign w:val="center"/>
          </w:tcPr>
          <w:p w14:paraId="440C9ED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single" w:color="auto" w:sz="4" w:space="0"/>
              <w:left w:val="nil"/>
              <w:bottom w:val="single" w:color="auto" w:sz="4" w:space="0"/>
              <w:right w:val="single" w:color="auto" w:sz="4" w:space="0"/>
            </w:tcBorders>
            <w:shd w:val="clear" w:color="auto" w:fill="FFFFFF"/>
            <w:vAlign w:val="center"/>
          </w:tcPr>
          <w:p w14:paraId="68FE75D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single" w:color="auto" w:sz="4" w:space="0"/>
              <w:left w:val="nil"/>
              <w:bottom w:val="single" w:color="auto" w:sz="4" w:space="0"/>
              <w:right w:val="single" w:color="auto" w:sz="4" w:space="0"/>
            </w:tcBorders>
            <w:shd w:val="clear" w:color="auto" w:fill="FFFFFF"/>
            <w:vAlign w:val="center"/>
          </w:tcPr>
          <w:p w14:paraId="59B67981">
            <w:pPr>
              <w:widowControl/>
              <w:snapToGrid w:val="0"/>
              <w:jc w:val="center"/>
              <w:rPr>
                <w:rFonts w:ascii="Times New Roman" w:hAnsi="Times New Roman"/>
                <w:sz w:val="18"/>
                <w:szCs w:val="18"/>
                <w:highlight w:val="none"/>
              </w:rPr>
            </w:pPr>
          </w:p>
        </w:tc>
        <w:tc>
          <w:tcPr>
            <w:tcW w:w="600" w:type="dxa"/>
            <w:tcBorders>
              <w:top w:val="single" w:color="auto" w:sz="4" w:space="0"/>
              <w:left w:val="nil"/>
              <w:bottom w:val="single" w:color="auto" w:sz="4" w:space="0"/>
              <w:right w:val="single" w:color="auto" w:sz="4" w:space="0"/>
            </w:tcBorders>
            <w:shd w:val="clear" w:color="auto" w:fill="FFFFFF"/>
            <w:vAlign w:val="center"/>
          </w:tcPr>
          <w:p w14:paraId="3EC5E5AA">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vAlign w:val="center"/>
          </w:tcPr>
          <w:p w14:paraId="4F9CE080">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noWrap/>
            <w:vAlign w:val="center"/>
          </w:tcPr>
          <w:p w14:paraId="28CA540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7</w:t>
            </w:r>
          </w:p>
        </w:tc>
        <w:tc>
          <w:tcPr>
            <w:tcW w:w="638" w:type="dxa"/>
            <w:tcBorders>
              <w:top w:val="single" w:color="auto" w:sz="4" w:space="0"/>
              <w:left w:val="nil"/>
              <w:bottom w:val="single" w:color="auto" w:sz="4" w:space="0"/>
              <w:right w:val="single" w:color="auto" w:sz="4" w:space="0"/>
            </w:tcBorders>
            <w:shd w:val="clear" w:color="auto" w:fill="FFFFFF"/>
            <w:vAlign w:val="center"/>
          </w:tcPr>
          <w:p w14:paraId="000D0819">
            <w:pPr>
              <w:widowControl/>
              <w:snapToGrid w:val="0"/>
              <w:jc w:val="center"/>
              <w:rPr>
                <w:rFonts w:ascii="Times New Roman" w:hAnsi="Times New Roman"/>
                <w:b/>
                <w:bCs/>
                <w:sz w:val="18"/>
                <w:szCs w:val="18"/>
                <w:highlight w:val="none"/>
              </w:rPr>
            </w:pPr>
          </w:p>
        </w:tc>
      </w:tr>
      <w:tr w14:paraId="06C5A88E">
        <w:tblPrEx>
          <w:tblCellMar>
            <w:top w:w="0" w:type="dxa"/>
            <w:left w:w="108" w:type="dxa"/>
            <w:bottom w:w="0" w:type="dxa"/>
            <w:right w:w="108" w:type="dxa"/>
          </w:tblCellMar>
        </w:tblPrEx>
        <w:trPr>
          <w:trHeight w:val="590"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9AF55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176081124</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6EBA08A9">
            <w:pPr>
              <w:widowControl/>
              <w:snapToGrid w:val="0"/>
              <w:rPr>
                <w:rFonts w:ascii="Times New Roman" w:hAnsi="Times New Roman"/>
                <w:sz w:val="18"/>
                <w:szCs w:val="18"/>
                <w:highlight w:val="none"/>
              </w:rPr>
            </w:pPr>
            <w:r>
              <w:rPr>
                <w:rFonts w:hint="eastAsia" w:ascii="Times New Roman" w:hAnsi="Times New Roman"/>
                <w:sz w:val="18"/>
                <w:szCs w:val="18"/>
                <w:highlight w:val="none"/>
              </w:rPr>
              <w:t>科技写作</w:t>
            </w:r>
          </w:p>
          <w:p w14:paraId="3C3CDE00">
            <w:pPr>
              <w:widowControl/>
              <w:snapToGrid w:val="0"/>
              <w:rPr>
                <w:rFonts w:ascii="Times New Roman" w:hAnsi="Times New Roman"/>
                <w:sz w:val="18"/>
                <w:szCs w:val="18"/>
                <w:highlight w:val="none"/>
              </w:rPr>
            </w:pPr>
            <w:r>
              <w:rPr>
                <w:rFonts w:hint="eastAsia" w:ascii="Times New Roman" w:hAnsi="Times New Roman"/>
                <w:sz w:val="18"/>
                <w:szCs w:val="18"/>
                <w:highlight w:val="none"/>
              </w:rPr>
              <w:t>Technical Writing</w:t>
            </w:r>
          </w:p>
        </w:tc>
        <w:tc>
          <w:tcPr>
            <w:tcW w:w="600" w:type="dxa"/>
            <w:tcBorders>
              <w:top w:val="nil"/>
              <w:left w:val="nil"/>
              <w:bottom w:val="single" w:color="auto" w:sz="4" w:space="0"/>
              <w:right w:val="single" w:color="auto" w:sz="4" w:space="0"/>
            </w:tcBorders>
            <w:shd w:val="clear" w:color="auto" w:fill="FFFFFF"/>
            <w:vAlign w:val="center"/>
          </w:tcPr>
          <w:p w14:paraId="24D5C72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5A5675F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38A8510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65D3650B">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07EAF2FD">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1238887C">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67FFAC7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6</w:t>
            </w:r>
          </w:p>
        </w:tc>
        <w:tc>
          <w:tcPr>
            <w:tcW w:w="638" w:type="dxa"/>
            <w:tcBorders>
              <w:top w:val="nil"/>
              <w:left w:val="nil"/>
              <w:bottom w:val="single" w:color="auto" w:sz="4" w:space="0"/>
              <w:right w:val="single" w:color="auto" w:sz="4" w:space="0"/>
            </w:tcBorders>
            <w:shd w:val="clear" w:color="auto" w:fill="FFFFFF"/>
            <w:vAlign w:val="center"/>
          </w:tcPr>
          <w:p w14:paraId="5DF2AC18">
            <w:pPr>
              <w:widowControl/>
              <w:snapToGrid w:val="0"/>
              <w:jc w:val="center"/>
              <w:rPr>
                <w:rFonts w:ascii="Times New Roman" w:hAnsi="Times New Roman"/>
                <w:b/>
                <w:bCs/>
                <w:sz w:val="18"/>
                <w:szCs w:val="18"/>
                <w:highlight w:val="none"/>
              </w:rPr>
            </w:pPr>
          </w:p>
        </w:tc>
      </w:tr>
      <w:tr w14:paraId="44CA9776">
        <w:tblPrEx>
          <w:tblCellMar>
            <w:top w:w="0" w:type="dxa"/>
            <w:left w:w="108" w:type="dxa"/>
            <w:bottom w:w="0" w:type="dxa"/>
            <w:right w:w="108" w:type="dxa"/>
          </w:tblCellMar>
        </w:tblPrEx>
        <w:trPr>
          <w:trHeight w:val="607"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1CBC1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216081018</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1A4603CC">
            <w:pPr>
              <w:widowControl/>
              <w:snapToGrid w:val="0"/>
              <w:rPr>
                <w:rFonts w:ascii="Times New Roman" w:hAnsi="Times New Roman"/>
                <w:sz w:val="18"/>
                <w:szCs w:val="18"/>
                <w:highlight w:val="none"/>
              </w:rPr>
            </w:pPr>
            <w:r>
              <w:rPr>
                <w:rFonts w:hint="eastAsia" w:ascii="Times New Roman" w:hAnsi="Times New Roman"/>
                <w:sz w:val="18"/>
                <w:szCs w:val="18"/>
                <w:highlight w:val="none"/>
              </w:rPr>
              <w:t>薄膜材料与技术</w:t>
            </w:r>
          </w:p>
          <w:p w14:paraId="7EFE6D66">
            <w:pPr>
              <w:widowControl/>
              <w:snapToGrid w:val="0"/>
              <w:rPr>
                <w:rFonts w:ascii="Times New Roman" w:hAnsi="Times New Roman"/>
                <w:sz w:val="18"/>
                <w:szCs w:val="18"/>
                <w:highlight w:val="none"/>
              </w:rPr>
            </w:pPr>
            <w:r>
              <w:rPr>
                <w:rFonts w:hint="eastAsia" w:ascii="Times New Roman" w:hAnsi="Times New Roman"/>
                <w:sz w:val="18"/>
                <w:szCs w:val="18"/>
                <w:highlight w:val="none"/>
              </w:rPr>
              <w:t>Thin Film Materials and Technology</w:t>
            </w:r>
          </w:p>
        </w:tc>
        <w:tc>
          <w:tcPr>
            <w:tcW w:w="600" w:type="dxa"/>
            <w:tcBorders>
              <w:top w:val="nil"/>
              <w:left w:val="nil"/>
              <w:bottom w:val="single" w:color="auto" w:sz="4" w:space="0"/>
              <w:right w:val="single" w:color="auto" w:sz="4" w:space="0"/>
            </w:tcBorders>
            <w:shd w:val="clear" w:color="auto" w:fill="FFFFFF"/>
            <w:vAlign w:val="center"/>
          </w:tcPr>
          <w:p w14:paraId="21A2E07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2</w:t>
            </w:r>
          </w:p>
        </w:tc>
        <w:tc>
          <w:tcPr>
            <w:tcW w:w="760" w:type="dxa"/>
            <w:tcBorders>
              <w:top w:val="nil"/>
              <w:left w:val="nil"/>
              <w:bottom w:val="single" w:color="auto" w:sz="4" w:space="0"/>
              <w:right w:val="single" w:color="auto" w:sz="4" w:space="0"/>
            </w:tcBorders>
            <w:shd w:val="clear" w:color="auto" w:fill="FFFFFF"/>
            <w:vAlign w:val="center"/>
          </w:tcPr>
          <w:p w14:paraId="63514A2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90" w:type="dxa"/>
            <w:tcBorders>
              <w:top w:val="nil"/>
              <w:left w:val="nil"/>
              <w:bottom w:val="single" w:color="auto" w:sz="4" w:space="0"/>
              <w:right w:val="single" w:color="auto" w:sz="4" w:space="0"/>
            </w:tcBorders>
            <w:shd w:val="clear" w:color="auto" w:fill="FFFFFF"/>
            <w:vAlign w:val="center"/>
          </w:tcPr>
          <w:p w14:paraId="634233D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32</w:t>
            </w:r>
          </w:p>
        </w:tc>
        <w:tc>
          <w:tcPr>
            <w:tcW w:w="589" w:type="dxa"/>
            <w:tcBorders>
              <w:top w:val="nil"/>
              <w:left w:val="nil"/>
              <w:bottom w:val="single" w:color="auto" w:sz="4" w:space="0"/>
              <w:right w:val="single" w:color="auto" w:sz="4" w:space="0"/>
            </w:tcBorders>
            <w:shd w:val="clear" w:color="auto" w:fill="FFFFFF"/>
            <w:vAlign w:val="center"/>
          </w:tcPr>
          <w:p w14:paraId="147D940F">
            <w:pPr>
              <w:widowControl/>
              <w:snapToGrid w:val="0"/>
              <w:jc w:val="center"/>
              <w:rPr>
                <w:rFonts w:ascii="Times New Roman" w:hAnsi="Times New Roman"/>
                <w:sz w:val="18"/>
                <w:szCs w:val="18"/>
                <w:highlight w:val="none"/>
              </w:rPr>
            </w:pPr>
          </w:p>
        </w:tc>
        <w:tc>
          <w:tcPr>
            <w:tcW w:w="600" w:type="dxa"/>
            <w:tcBorders>
              <w:top w:val="nil"/>
              <w:left w:val="nil"/>
              <w:bottom w:val="single" w:color="auto" w:sz="4" w:space="0"/>
              <w:right w:val="single" w:color="auto" w:sz="4" w:space="0"/>
            </w:tcBorders>
            <w:shd w:val="clear" w:color="auto" w:fill="FFFFFF"/>
            <w:vAlign w:val="center"/>
          </w:tcPr>
          <w:p w14:paraId="4D2EBD24">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vAlign w:val="center"/>
          </w:tcPr>
          <w:p w14:paraId="512B0703">
            <w:pPr>
              <w:widowControl/>
              <w:snapToGrid w:val="0"/>
              <w:jc w:val="center"/>
              <w:rPr>
                <w:rFonts w:ascii="Times New Roman" w:hAnsi="Times New Roman"/>
                <w:sz w:val="18"/>
                <w:szCs w:val="18"/>
                <w:highlight w:val="none"/>
              </w:rPr>
            </w:pPr>
          </w:p>
        </w:tc>
        <w:tc>
          <w:tcPr>
            <w:tcW w:w="623" w:type="dxa"/>
            <w:tcBorders>
              <w:top w:val="nil"/>
              <w:left w:val="nil"/>
              <w:bottom w:val="single" w:color="auto" w:sz="4" w:space="0"/>
              <w:right w:val="single" w:color="auto" w:sz="4" w:space="0"/>
            </w:tcBorders>
            <w:shd w:val="clear" w:color="auto" w:fill="FFFFFF"/>
            <w:noWrap/>
            <w:vAlign w:val="center"/>
          </w:tcPr>
          <w:p w14:paraId="646000D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5</w:t>
            </w:r>
          </w:p>
        </w:tc>
        <w:tc>
          <w:tcPr>
            <w:tcW w:w="638" w:type="dxa"/>
            <w:tcBorders>
              <w:top w:val="nil"/>
              <w:left w:val="nil"/>
              <w:bottom w:val="single" w:color="auto" w:sz="4" w:space="0"/>
              <w:right w:val="single" w:color="auto" w:sz="4" w:space="0"/>
            </w:tcBorders>
            <w:shd w:val="clear" w:color="auto" w:fill="FFFFFF"/>
            <w:vAlign w:val="center"/>
          </w:tcPr>
          <w:p w14:paraId="37F0A48E">
            <w:pPr>
              <w:widowControl/>
              <w:snapToGrid w:val="0"/>
              <w:jc w:val="center"/>
              <w:rPr>
                <w:rFonts w:ascii="Times New Roman" w:hAnsi="Times New Roman"/>
                <w:b/>
                <w:bCs/>
                <w:sz w:val="18"/>
                <w:szCs w:val="18"/>
                <w:highlight w:val="none"/>
              </w:rPr>
            </w:pPr>
          </w:p>
        </w:tc>
      </w:tr>
      <w:tr w14:paraId="0B84D11C">
        <w:tblPrEx>
          <w:tblCellMar>
            <w:top w:w="0" w:type="dxa"/>
            <w:left w:w="108" w:type="dxa"/>
            <w:bottom w:w="0" w:type="dxa"/>
            <w:right w:w="108" w:type="dxa"/>
          </w:tblCellMar>
        </w:tblPrEx>
        <w:trPr>
          <w:trHeight w:val="400" w:hRule="atLeast"/>
          <w:jc w:val="center"/>
        </w:trPr>
        <w:tc>
          <w:tcPr>
            <w:tcW w:w="118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5AC96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小计</w:t>
            </w:r>
          </w:p>
        </w:tc>
        <w:tc>
          <w:tcPr>
            <w:tcW w:w="2996" w:type="dxa"/>
            <w:tcBorders>
              <w:top w:val="single" w:color="auto" w:sz="4" w:space="0"/>
              <w:left w:val="nil"/>
              <w:bottom w:val="single" w:color="auto" w:sz="4" w:space="0"/>
              <w:right w:val="single" w:color="auto" w:sz="4" w:space="0"/>
            </w:tcBorders>
            <w:shd w:val="clear" w:color="auto" w:fill="FFFFFF"/>
            <w:vAlign w:val="center"/>
          </w:tcPr>
          <w:p w14:paraId="5FBD1BD0">
            <w:pPr>
              <w:widowControl/>
              <w:snapToGrid w:val="0"/>
              <w:rPr>
                <w:rFonts w:ascii="Times New Roman" w:hAnsi="Times New Roman"/>
                <w:sz w:val="18"/>
                <w:szCs w:val="18"/>
                <w:highlight w:val="none"/>
              </w:rPr>
            </w:pPr>
            <w:r>
              <w:rPr>
                <w:rFonts w:hint="eastAsia" w:ascii="Times New Roman" w:hAnsi="Times New Roman"/>
                <w:sz w:val="18"/>
                <w:szCs w:val="18"/>
                <w:highlight w:val="none"/>
              </w:rPr>
              <w:t>“选修课”至少选修学分24</w:t>
            </w:r>
          </w:p>
        </w:tc>
        <w:tc>
          <w:tcPr>
            <w:tcW w:w="600" w:type="dxa"/>
            <w:tcBorders>
              <w:top w:val="single" w:color="auto" w:sz="4" w:space="0"/>
              <w:left w:val="nil"/>
              <w:bottom w:val="single" w:color="auto" w:sz="4" w:space="0"/>
              <w:right w:val="single" w:color="auto" w:sz="4" w:space="0"/>
            </w:tcBorders>
            <w:shd w:val="clear" w:color="auto" w:fill="FFFFFF"/>
            <w:vAlign w:val="center"/>
          </w:tcPr>
          <w:p w14:paraId="6587DD7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=SUM(ABOVE)</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47</w:t>
            </w:r>
            <w:r>
              <w:rPr>
                <w:rFonts w:hint="eastAsia" w:ascii="Times New Roman" w:hAnsi="Times New Roman"/>
                <w:sz w:val="18"/>
                <w:szCs w:val="18"/>
                <w:highlight w:val="none"/>
              </w:rPr>
              <w:fldChar w:fldCharType="end"/>
            </w:r>
          </w:p>
        </w:tc>
        <w:tc>
          <w:tcPr>
            <w:tcW w:w="760" w:type="dxa"/>
            <w:tcBorders>
              <w:top w:val="single" w:color="auto" w:sz="4" w:space="0"/>
              <w:left w:val="nil"/>
              <w:bottom w:val="single" w:color="auto" w:sz="4" w:space="0"/>
              <w:right w:val="single" w:color="auto" w:sz="4" w:space="0"/>
            </w:tcBorders>
            <w:shd w:val="clear" w:color="auto" w:fill="FFFFFF"/>
            <w:noWrap/>
            <w:vAlign w:val="center"/>
          </w:tcPr>
          <w:p w14:paraId="029441E6">
            <w:pPr>
              <w:widowControl/>
              <w:snapToGrid w:val="0"/>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=SUM(ABOVE)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752</w:t>
            </w:r>
            <w:r>
              <w:rPr>
                <w:rFonts w:hint="eastAsia" w:ascii="Times New Roman" w:hAnsi="Times New Roman"/>
                <w:sz w:val="18"/>
                <w:szCs w:val="18"/>
                <w:highlight w:val="none"/>
              </w:rPr>
              <w:fldChar w:fldCharType="end"/>
            </w:r>
          </w:p>
        </w:tc>
        <w:tc>
          <w:tcPr>
            <w:tcW w:w="590" w:type="dxa"/>
            <w:tcBorders>
              <w:top w:val="single" w:color="auto" w:sz="4" w:space="0"/>
              <w:left w:val="nil"/>
              <w:bottom w:val="single" w:color="auto" w:sz="4" w:space="0"/>
              <w:right w:val="single" w:color="auto" w:sz="4" w:space="0"/>
            </w:tcBorders>
            <w:shd w:val="clear" w:color="auto" w:fill="FFFFFF"/>
            <w:noWrap/>
            <w:vAlign w:val="center"/>
          </w:tcPr>
          <w:p w14:paraId="52D14F62">
            <w:pPr>
              <w:widowControl/>
              <w:snapToGrid w:val="0"/>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=SUM(ABOVE)</w:instrText>
            </w:r>
            <w:r>
              <w:rPr>
                <w:rFonts w:hint="eastAsia" w:ascii="Times New Roman" w:hAnsi="Times New Roman"/>
                <w:sz w:val="18"/>
                <w:szCs w:val="18"/>
                <w:highlight w:val="none"/>
              </w:rPr>
              <w:fldChar w:fldCharType="end"/>
            </w: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=SUM(ABOVE)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752</w:t>
            </w:r>
            <w:r>
              <w:rPr>
                <w:rFonts w:hint="eastAsia" w:ascii="Times New Roman" w:hAnsi="Times New Roman"/>
                <w:sz w:val="18"/>
                <w:szCs w:val="18"/>
                <w:highlight w:val="none"/>
              </w:rPr>
              <w:fldChar w:fldCharType="end"/>
            </w:r>
          </w:p>
        </w:tc>
        <w:tc>
          <w:tcPr>
            <w:tcW w:w="589" w:type="dxa"/>
            <w:tcBorders>
              <w:top w:val="single" w:color="auto" w:sz="4" w:space="0"/>
              <w:left w:val="nil"/>
              <w:bottom w:val="single" w:color="auto" w:sz="4" w:space="0"/>
              <w:right w:val="single" w:color="auto" w:sz="4" w:space="0"/>
            </w:tcBorders>
            <w:shd w:val="clear" w:color="auto" w:fill="FFFFFF"/>
            <w:noWrap/>
            <w:vAlign w:val="center"/>
          </w:tcPr>
          <w:p w14:paraId="66D39C9C">
            <w:pPr>
              <w:widowControl/>
              <w:snapToGrid w:val="0"/>
              <w:rPr>
                <w:rFonts w:ascii="Times New Roman" w:hAnsi="Times New Roman"/>
                <w:sz w:val="18"/>
                <w:szCs w:val="18"/>
                <w:highlight w:val="none"/>
              </w:rPr>
            </w:pPr>
          </w:p>
        </w:tc>
        <w:tc>
          <w:tcPr>
            <w:tcW w:w="600" w:type="dxa"/>
            <w:tcBorders>
              <w:top w:val="single" w:color="auto" w:sz="4" w:space="0"/>
              <w:left w:val="nil"/>
              <w:bottom w:val="single" w:color="auto" w:sz="4" w:space="0"/>
              <w:right w:val="single" w:color="auto" w:sz="4" w:space="0"/>
            </w:tcBorders>
            <w:shd w:val="clear" w:color="auto" w:fill="FFFFFF"/>
            <w:noWrap/>
            <w:vAlign w:val="center"/>
          </w:tcPr>
          <w:p w14:paraId="25DEC7C8">
            <w:pPr>
              <w:widowControl/>
              <w:snapToGrid w:val="0"/>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noWrap/>
            <w:vAlign w:val="center"/>
          </w:tcPr>
          <w:p w14:paraId="5B643EA2">
            <w:pPr>
              <w:widowControl/>
              <w:snapToGrid w:val="0"/>
              <w:jc w:val="center"/>
              <w:rPr>
                <w:rFonts w:ascii="Times New Roman" w:hAnsi="Times New Roman"/>
                <w:sz w:val="18"/>
                <w:szCs w:val="18"/>
                <w:highlight w:val="none"/>
              </w:rPr>
            </w:pPr>
          </w:p>
        </w:tc>
        <w:tc>
          <w:tcPr>
            <w:tcW w:w="623" w:type="dxa"/>
            <w:tcBorders>
              <w:top w:val="single" w:color="auto" w:sz="4" w:space="0"/>
              <w:left w:val="nil"/>
              <w:bottom w:val="single" w:color="auto" w:sz="4" w:space="0"/>
              <w:right w:val="single" w:color="auto" w:sz="4" w:space="0"/>
            </w:tcBorders>
            <w:shd w:val="clear" w:color="auto" w:fill="FFFFFF"/>
            <w:noWrap/>
            <w:vAlign w:val="center"/>
          </w:tcPr>
          <w:p w14:paraId="7C5E155C">
            <w:pPr>
              <w:widowControl/>
              <w:snapToGrid w:val="0"/>
              <w:rPr>
                <w:rFonts w:ascii="Times New Roman" w:hAnsi="Times New Roman"/>
                <w:sz w:val="18"/>
                <w:szCs w:val="18"/>
                <w:highlight w:val="none"/>
              </w:rPr>
            </w:pPr>
          </w:p>
        </w:tc>
        <w:tc>
          <w:tcPr>
            <w:tcW w:w="638" w:type="dxa"/>
            <w:tcBorders>
              <w:top w:val="single" w:color="auto" w:sz="4" w:space="0"/>
              <w:left w:val="nil"/>
              <w:bottom w:val="single" w:color="auto" w:sz="4" w:space="0"/>
              <w:right w:val="single" w:color="auto" w:sz="4" w:space="0"/>
            </w:tcBorders>
            <w:shd w:val="clear" w:color="auto" w:fill="FFFFFF"/>
            <w:noWrap/>
            <w:vAlign w:val="center"/>
          </w:tcPr>
          <w:p w14:paraId="42FE19DD">
            <w:pPr>
              <w:widowControl/>
              <w:snapToGrid w:val="0"/>
              <w:rPr>
                <w:rFonts w:ascii="Times New Roman" w:hAnsi="Times New Roman"/>
                <w:sz w:val="18"/>
                <w:szCs w:val="18"/>
                <w:highlight w:val="none"/>
              </w:rPr>
            </w:pPr>
          </w:p>
        </w:tc>
      </w:tr>
    </w:tbl>
    <w:p w14:paraId="0998CE20">
      <w:pPr>
        <w:spacing w:line="380" w:lineRule="exact"/>
        <w:rPr>
          <w:rFonts w:hint="eastAsia" w:ascii="Times New Roman" w:hAnsi="Times New Roman"/>
          <w:b/>
          <w:sz w:val="24"/>
          <w:szCs w:val="24"/>
          <w:highlight w:val="none"/>
        </w:rPr>
      </w:pPr>
    </w:p>
    <w:p w14:paraId="552168DC">
      <w:pPr>
        <w:spacing w:line="380" w:lineRule="exact"/>
        <w:rPr>
          <w:rFonts w:hint="eastAsia" w:ascii="Times New Roman" w:hAnsi="Times New Roman"/>
          <w:b/>
          <w:sz w:val="24"/>
          <w:szCs w:val="24"/>
          <w:highlight w:val="none"/>
        </w:rPr>
      </w:pPr>
    </w:p>
    <w:p w14:paraId="6DA29137">
      <w:pPr>
        <w:spacing w:line="380" w:lineRule="exact"/>
        <w:rPr>
          <w:rFonts w:ascii="Times New Roman" w:hAnsi="Times New Roman"/>
          <w:b/>
          <w:sz w:val="24"/>
          <w:szCs w:val="24"/>
          <w:highlight w:val="none"/>
        </w:rPr>
      </w:pPr>
      <w:r>
        <w:rPr>
          <w:rFonts w:hint="eastAsia" w:ascii="Times New Roman" w:hAnsi="Times New Roman"/>
          <w:b/>
          <w:sz w:val="24"/>
          <w:szCs w:val="24"/>
          <w:highlight w:val="none"/>
        </w:rPr>
        <w:t>九、学期学时测算表</w:t>
      </w:r>
    </w:p>
    <w:tbl>
      <w:tblPr>
        <w:tblStyle w:val="3"/>
        <w:tblW w:w="9099" w:type="dxa"/>
        <w:jc w:val="center"/>
        <w:tblLayout w:type="fixed"/>
        <w:tblCellMar>
          <w:top w:w="0" w:type="dxa"/>
          <w:left w:w="108" w:type="dxa"/>
          <w:bottom w:w="0" w:type="dxa"/>
          <w:right w:w="108" w:type="dxa"/>
        </w:tblCellMar>
      </w:tblPr>
      <w:tblGrid>
        <w:gridCol w:w="1169"/>
        <w:gridCol w:w="1668"/>
        <w:gridCol w:w="1420"/>
        <w:gridCol w:w="1380"/>
        <w:gridCol w:w="1907"/>
        <w:gridCol w:w="1555"/>
      </w:tblGrid>
      <w:tr w14:paraId="529F64C0">
        <w:tblPrEx>
          <w:tblCellMar>
            <w:top w:w="0" w:type="dxa"/>
            <w:left w:w="108" w:type="dxa"/>
            <w:bottom w:w="0" w:type="dxa"/>
            <w:right w:w="108" w:type="dxa"/>
          </w:tblCellMar>
        </w:tblPrEx>
        <w:trPr>
          <w:trHeight w:val="305" w:hRule="atLeast"/>
          <w:jc w:val="center"/>
        </w:trPr>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D42A56B">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学期</w:t>
            </w:r>
          </w:p>
        </w:tc>
        <w:tc>
          <w:tcPr>
            <w:tcW w:w="4468" w:type="dxa"/>
            <w:gridSpan w:val="3"/>
            <w:tcBorders>
              <w:top w:val="single" w:color="auto" w:sz="4" w:space="0"/>
              <w:left w:val="nil"/>
              <w:bottom w:val="single" w:color="auto" w:sz="4" w:space="0"/>
              <w:right w:val="single" w:color="auto" w:sz="4" w:space="0"/>
            </w:tcBorders>
            <w:shd w:val="clear" w:color="auto" w:fill="FFFFFF"/>
            <w:noWrap/>
            <w:vAlign w:val="center"/>
          </w:tcPr>
          <w:p w14:paraId="7983BDF3">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学时统计</w:t>
            </w:r>
          </w:p>
        </w:tc>
        <w:tc>
          <w:tcPr>
            <w:tcW w:w="1907" w:type="dxa"/>
            <w:vMerge w:val="restart"/>
            <w:tcBorders>
              <w:top w:val="single" w:color="auto" w:sz="4" w:space="0"/>
              <w:left w:val="nil"/>
              <w:bottom w:val="single" w:color="auto" w:sz="4" w:space="0"/>
              <w:right w:val="single" w:color="auto" w:sz="4" w:space="0"/>
            </w:tcBorders>
            <w:shd w:val="clear" w:color="auto" w:fill="FFFFFF"/>
            <w:vAlign w:val="center"/>
          </w:tcPr>
          <w:p w14:paraId="19834C97">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实践环节周数小计</w:t>
            </w:r>
          </w:p>
        </w:tc>
        <w:tc>
          <w:tcPr>
            <w:tcW w:w="1555" w:type="dxa"/>
            <w:vMerge w:val="restart"/>
            <w:tcBorders>
              <w:top w:val="single" w:color="auto" w:sz="4" w:space="0"/>
              <w:left w:val="nil"/>
              <w:bottom w:val="single" w:color="auto" w:sz="4" w:space="0"/>
              <w:right w:val="single" w:color="auto" w:sz="4" w:space="0"/>
            </w:tcBorders>
            <w:shd w:val="clear" w:color="auto" w:fill="FFFFFF"/>
            <w:vAlign w:val="center"/>
          </w:tcPr>
          <w:p w14:paraId="20033497">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考试门数小计</w:t>
            </w:r>
          </w:p>
        </w:tc>
      </w:tr>
      <w:tr w14:paraId="4E1619D3">
        <w:tblPrEx>
          <w:tblCellMar>
            <w:top w:w="0" w:type="dxa"/>
            <w:left w:w="108" w:type="dxa"/>
            <w:bottom w:w="0" w:type="dxa"/>
            <w:right w:w="108" w:type="dxa"/>
          </w:tblCellMar>
        </w:tblPrEx>
        <w:trPr>
          <w:trHeight w:val="305" w:hRule="atLeast"/>
          <w:jc w:val="center"/>
        </w:trPr>
        <w:tc>
          <w:tcPr>
            <w:tcW w:w="1169" w:type="dxa"/>
            <w:vMerge w:val="continue"/>
            <w:tcBorders>
              <w:top w:val="single" w:color="auto" w:sz="4" w:space="0"/>
              <w:left w:val="single" w:color="auto" w:sz="4" w:space="0"/>
              <w:bottom w:val="single" w:color="auto" w:sz="4" w:space="0"/>
              <w:right w:val="single" w:color="auto" w:sz="4" w:space="0"/>
            </w:tcBorders>
            <w:vAlign w:val="center"/>
          </w:tcPr>
          <w:p w14:paraId="14B9786A">
            <w:pPr>
              <w:widowControl/>
              <w:rPr>
                <w:rFonts w:ascii="Times New Roman" w:hAnsi="Times New Roman"/>
                <w:b/>
                <w:bCs/>
                <w:sz w:val="18"/>
                <w:szCs w:val="18"/>
                <w:highlight w:val="none"/>
              </w:rPr>
            </w:pP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00EEB73E">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必修课</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3C84D758">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选修课</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68ACF8F6">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小计</w:t>
            </w:r>
          </w:p>
        </w:tc>
        <w:tc>
          <w:tcPr>
            <w:tcW w:w="1907" w:type="dxa"/>
            <w:vMerge w:val="continue"/>
            <w:tcBorders>
              <w:top w:val="single" w:color="auto" w:sz="4" w:space="0"/>
              <w:left w:val="nil"/>
              <w:bottom w:val="single" w:color="auto" w:sz="4" w:space="0"/>
              <w:right w:val="single" w:color="auto" w:sz="4" w:space="0"/>
            </w:tcBorders>
            <w:vAlign w:val="center"/>
          </w:tcPr>
          <w:p w14:paraId="676BEFAF">
            <w:pPr>
              <w:widowControl/>
              <w:rPr>
                <w:rFonts w:ascii="Times New Roman" w:hAnsi="Times New Roman"/>
                <w:b/>
                <w:bCs/>
                <w:sz w:val="18"/>
                <w:szCs w:val="18"/>
                <w:highlight w:val="none"/>
              </w:rPr>
            </w:pPr>
          </w:p>
        </w:tc>
        <w:tc>
          <w:tcPr>
            <w:tcW w:w="1555" w:type="dxa"/>
            <w:vMerge w:val="continue"/>
            <w:tcBorders>
              <w:top w:val="single" w:color="auto" w:sz="4" w:space="0"/>
              <w:left w:val="nil"/>
              <w:bottom w:val="single" w:color="auto" w:sz="4" w:space="0"/>
              <w:right w:val="single" w:color="auto" w:sz="4" w:space="0"/>
            </w:tcBorders>
            <w:vAlign w:val="center"/>
          </w:tcPr>
          <w:p w14:paraId="72150D42">
            <w:pPr>
              <w:widowControl/>
              <w:rPr>
                <w:rFonts w:ascii="Times New Roman" w:hAnsi="Times New Roman"/>
                <w:b/>
                <w:bCs/>
                <w:sz w:val="18"/>
                <w:szCs w:val="18"/>
                <w:highlight w:val="none"/>
              </w:rPr>
            </w:pPr>
          </w:p>
        </w:tc>
      </w:tr>
      <w:tr w14:paraId="696723D2">
        <w:tblPrEx>
          <w:tblCellMar>
            <w:top w:w="0" w:type="dxa"/>
            <w:left w:w="108" w:type="dxa"/>
            <w:bottom w:w="0" w:type="dxa"/>
            <w:right w:w="108" w:type="dxa"/>
          </w:tblCellMar>
        </w:tblPrEx>
        <w:trPr>
          <w:trHeight w:val="305"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AEA535">
            <w:pPr>
              <w:widowControl/>
              <w:jc w:val="center"/>
              <w:rPr>
                <w:rFonts w:ascii="Times New Roman" w:hAnsi="Times New Roman"/>
                <w:sz w:val="18"/>
                <w:szCs w:val="18"/>
                <w:highlight w:val="none"/>
              </w:rPr>
            </w:pPr>
            <w:r>
              <w:rPr>
                <w:rFonts w:hint="eastAsia" w:ascii="Times New Roman" w:hAnsi="Times New Roman"/>
                <w:sz w:val="18"/>
                <w:szCs w:val="18"/>
                <w:highlight w:val="none"/>
              </w:rPr>
              <w:t>一</w:t>
            </w:r>
          </w:p>
        </w:tc>
        <w:tc>
          <w:tcPr>
            <w:tcW w:w="1668" w:type="dxa"/>
            <w:tcBorders>
              <w:top w:val="single" w:color="auto" w:sz="4" w:space="0"/>
              <w:left w:val="nil"/>
              <w:bottom w:val="single" w:color="auto" w:sz="4" w:space="0"/>
              <w:right w:val="single" w:color="000000" w:sz="4" w:space="0"/>
            </w:tcBorders>
            <w:shd w:val="clear" w:color="auto" w:fill="FFFFFF"/>
            <w:noWrap/>
            <w:vAlign w:val="center"/>
          </w:tcPr>
          <w:p w14:paraId="4C4EE9EF">
            <w:pPr>
              <w:widowControl/>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rPr>
              <w:t>44</w:t>
            </w:r>
            <w:r>
              <w:rPr>
                <w:rFonts w:hint="eastAsia" w:ascii="Times New Roman" w:hAnsi="Times New Roman"/>
                <w:color w:val="auto"/>
                <w:sz w:val="18"/>
                <w:szCs w:val="18"/>
                <w:highlight w:val="none"/>
                <w:lang w:val="en-US" w:eastAsia="zh-CN"/>
              </w:rPr>
              <w:t>8</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70B8BAF7">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16</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1BCDF5C5">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sum(B3:C3)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464</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7B891142">
            <w:pPr>
              <w:widowControl/>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6DAF03BE">
            <w:pPr>
              <w:widowControl/>
              <w:jc w:val="center"/>
              <w:rPr>
                <w:rFonts w:ascii="Times New Roman" w:hAnsi="Times New Roman"/>
                <w:sz w:val="18"/>
                <w:szCs w:val="18"/>
                <w:highlight w:val="none"/>
              </w:rPr>
            </w:pPr>
            <w:r>
              <w:rPr>
                <w:rFonts w:hint="eastAsia" w:ascii="Times New Roman" w:hAnsi="Times New Roman"/>
                <w:sz w:val="18"/>
                <w:szCs w:val="18"/>
                <w:highlight w:val="none"/>
              </w:rPr>
              <w:t>6</w:t>
            </w:r>
          </w:p>
        </w:tc>
      </w:tr>
      <w:tr w14:paraId="5B42BCBC">
        <w:tblPrEx>
          <w:tblCellMar>
            <w:top w:w="0" w:type="dxa"/>
            <w:left w:w="108" w:type="dxa"/>
            <w:bottom w:w="0" w:type="dxa"/>
            <w:right w:w="108" w:type="dxa"/>
          </w:tblCellMar>
        </w:tblPrEx>
        <w:trPr>
          <w:trHeight w:val="305"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6E447B">
            <w:pPr>
              <w:widowControl/>
              <w:jc w:val="center"/>
              <w:rPr>
                <w:rFonts w:ascii="Times New Roman" w:hAnsi="Times New Roman"/>
                <w:sz w:val="18"/>
                <w:szCs w:val="18"/>
                <w:highlight w:val="none"/>
              </w:rPr>
            </w:pPr>
            <w:r>
              <w:rPr>
                <w:rFonts w:hint="eastAsia" w:ascii="Times New Roman" w:hAnsi="Times New Roman"/>
                <w:sz w:val="18"/>
                <w:szCs w:val="18"/>
                <w:highlight w:val="none"/>
              </w:rPr>
              <w:t>二</w:t>
            </w: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7963F735">
            <w:pPr>
              <w:widowControl/>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rPr>
              <w:t>44</w:t>
            </w:r>
            <w:r>
              <w:rPr>
                <w:rFonts w:hint="eastAsia" w:ascii="Times New Roman" w:hAnsi="Times New Roman"/>
                <w:color w:val="auto"/>
                <w:sz w:val="18"/>
                <w:szCs w:val="18"/>
                <w:highlight w:val="none"/>
                <w:lang w:val="en-US" w:eastAsia="zh-CN"/>
              </w:rPr>
              <w:t>2</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28975F3B">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16</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0AD331D1">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sum(B4:C4)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458</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4D27BEB7">
            <w:pPr>
              <w:widowControl/>
              <w:jc w:val="center"/>
              <w:rPr>
                <w:rFonts w:ascii="Times New Roman" w:hAnsi="Times New Roman"/>
                <w:sz w:val="18"/>
                <w:szCs w:val="18"/>
                <w:highlight w:val="none"/>
              </w:rPr>
            </w:pPr>
            <w:r>
              <w:rPr>
                <w:rFonts w:hint="eastAsia" w:ascii="Times New Roman" w:hAnsi="Times New Roman"/>
                <w:sz w:val="18"/>
                <w:szCs w:val="18"/>
                <w:highlight w:val="none"/>
              </w:rPr>
              <w:t>1W</w:t>
            </w:r>
            <w:bookmarkStart w:id="1" w:name="_GoBack"/>
            <w:bookmarkEnd w:id="1"/>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1945E23D">
            <w:pPr>
              <w:widowControl/>
              <w:jc w:val="center"/>
              <w:rPr>
                <w:rFonts w:ascii="Times New Roman" w:hAnsi="Times New Roman"/>
                <w:sz w:val="18"/>
                <w:szCs w:val="18"/>
                <w:highlight w:val="none"/>
              </w:rPr>
            </w:pPr>
            <w:r>
              <w:rPr>
                <w:rFonts w:hint="eastAsia" w:ascii="Times New Roman" w:hAnsi="Times New Roman"/>
                <w:sz w:val="18"/>
                <w:szCs w:val="18"/>
                <w:highlight w:val="none"/>
              </w:rPr>
              <w:t>5</w:t>
            </w:r>
          </w:p>
        </w:tc>
      </w:tr>
      <w:tr w14:paraId="7DEC7C95">
        <w:tblPrEx>
          <w:tblCellMar>
            <w:top w:w="0" w:type="dxa"/>
            <w:left w:w="108" w:type="dxa"/>
            <w:bottom w:w="0" w:type="dxa"/>
            <w:right w:w="108" w:type="dxa"/>
          </w:tblCellMar>
        </w:tblPrEx>
        <w:trPr>
          <w:trHeight w:val="305"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52EFD1">
            <w:pPr>
              <w:widowControl/>
              <w:jc w:val="center"/>
              <w:rPr>
                <w:rFonts w:ascii="Times New Roman" w:hAnsi="Times New Roman"/>
                <w:sz w:val="18"/>
                <w:szCs w:val="18"/>
                <w:highlight w:val="none"/>
              </w:rPr>
            </w:pPr>
            <w:r>
              <w:rPr>
                <w:rFonts w:hint="eastAsia" w:ascii="Times New Roman" w:hAnsi="Times New Roman"/>
                <w:sz w:val="18"/>
                <w:szCs w:val="18"/>
                <w:highlight w:val="none"/>
              </w:rPr>
              <w:t>三</w:t>
            </w: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0569B1EB">
            <w:pPr>
              <w:widowControl/>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rPr>
              <w:t>40</w:t>
            </w:r>
            <w:r>
              <w:rPr>
                <w:rFonts w:hint="eastAsia" w:ascii="Times New Roman" w:hAnsi="Times New Roman"/>
                <w:color w:val="auto"/>
                <w:sz w:val="18"/>
                <w:szCs w:val="18"/>
                <w:highlight w:val="none"/>
                <w:lang w:val="en-US" w:eastAsia="zh-CN"/>
              </w:rPr>
              <w:t>9</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538DCCCA">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48</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08B822ED">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sum(B5:C5)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457</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6465CCC2">
            <w:pPr>
              <w:widowControl/>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61B6FD2B">
            <w:pPr>
              <w:widowControl/>
              <w:jc w:val="center"/>
              <w:rPr>
                <w:rFonts w:ascii="Times New Roman" w:hAnsi="Times New Roman"/>
                <w:sz w:val="18"/>
                <w:szCs w:val="18"/>
                <w:highlight w:val="none"/>
              </w:rPr>
            </w:pPr>
            <w:r>
              <w:rPr>
                <w:rFonts w:hint="eastAsia" w:ascii="Times New Roman" w:hAnsi="Times New Roman"/>
                <w:sz w:val="18"/>
                <w:szCs w:val="18"/>
                <w:highlight w:val="none"/>
              </w:rPr>
              <w:t>6</w:t>
            </w:r>
          </w:p>
        </w:tc>
      </w:tr>
      <w:tr w14:paraId="77357DD8">
        <w:tblPrEx>
          <w:tblCellMar>
            <w:top w:w="0" w:type="dxa"/>
            <w:left w:w="108" w:type="dxa"/>
            <w:bottom w:w="0" w:type="dxa"/>
            <w:right w:w="108" w:type="dxa"/>
          </w:tblCellMar>
        </w:tblPrEx>
        <w:trPr>
          <w:trHeight w:val="305"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6D52DF">
            <w:pPr>
              <w:widowControl/>
              <w:jc w:val="center"/>
              <w:rPr>
                <w:rFonts w:ascii="Times New Roman" w:hAnsi="Times New Roman"/>
                <w:sz w:val="18"/>
                <w:szCs w:val="18"/>
                <w:highlight w:val="none"/>
              </w:rPr>
            </w:pPr>
            <w:r>
              <w:rPr>
                <w:rFonts w:hint="eastAsia" w:ascii="Times New Roman" w:hAnsi="Times New Roman"/>
                <w:sz w:val="18"/>
                <w:szCs w:val="18"/>
                <w:highlight w:val="none"/>
              </w:rPr>
              <w:t>四</w:t>
            </w: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22130E83">
            <w:pPr>
              <w:widowControl/>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rPr>
              <w:t>32</w:t>
            </w:r>
            <w:r>
              <w:rPr>
                <w:rFonts w:hint="eastAsia" w:ascii="Times New Roman" w:hAnsi="Times New Roman"/>
                <w:color w:val="auto"/>
                <w:sz w:val="18"/>
                <w:szCs w:val="18"/>
                <w:highlight w:val="none"/>
                <w:lang w:val="en-US" w:eastAsia="zh-CN"/>
              </w:rPr>
              <w:t>6</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78DCEF41">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112</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46F3ABF5">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sum(B6:C6)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438</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5A55CB31">
            <w:pPr>
              <w:widowControl/>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2738D0FC">
            <w:pPr>
              <w:widowControl/>
              <w:jc w:val="center"/>
              <w:rPr>
                <w:rFonts w:ascii="Times New Roman" w:hAnsi="Times New Roman"/>
                <w:sz w:val="18"/>
                <w:szCs w:val="18"/>
                <w:highlight w:val="none"/>
              </w:rPr>
            </w:pPr>
            <w:r>
              <w:rPr>
                <w:rFonts w:hint="eastAsia" w:ascii="Times New Roman" w:hAnsi="Times New Roman"/>
                <w:sz w:val="18"/>
                <w:szCs w:val="18"/>
                <w:highlight w:val="none"/>
              </w:rPr>
              <w:t>7</w:t>
            </w:r>
          </w:p>
        </w:tc>
      </w:tr>
      <w:tr w14:paraId="52629709">
        <w:tblPrEx>
          <w:tblCellMar>
            <w:top w:w="0" w:type="dxa"/>
            <w:left w:w="108" w:type="dxa"/>
            <w:bottom w:w="0" w:type="dxa"/>
            <w:right w:w="108" w:type="dxa"/>
          </w:tblCellMar>
        </w:tblPrEx>
        <w:trPr>
          <w:trHeight w:val="305"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CDE0F6">
            <w:pPr>
              <w:widowControl/>
              <w:jc w:val="center"/>
              <w:rPr>
                <w:rFonts w:ascii="Times New Roman" w:hAnsi="Times New Roman"/>
                <w:sz w:val="18"/>
                <w:szCs w:val="18"/>
                <w:highlight w:val="none"/>
              </w:rPr>
            </w:pPr>
            <w:r>
              <w:rPr>
                <w:rFonts w:hint="eastAsia" w:ascii="Times New Roman" w:hAnsi="Times New Roman"/>
                <w:sz w:val="18"/>
                <w:szCs w:val="18"/>
                <w:highlight w:val="none"/>
              </w:rPr>
              <w:t>五</w:t>
            </w: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38B6276D">
            <w:pPr>
              <w:widowControl/>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rPr>
              <w:t>27</w:t>
            </w:r>
            <w:r>
              <w:rPr>
                <w:rFonts w:hint="eastAsia" w:ascii="Times New Roman" w:hAnsi="Times New Roman"/>
                <w:color w:val="auto"/>
                <w:sz w:val="18"/>
                <w:szCs w:val="18"/>
                <w:highlight w:val="none"/>
                <w:lang w:val="en-US" w:eastAsia="zh-CN"/>
              </w:rPr>
              <w:t>8</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382CAABC">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112</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03BCB24D">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sum(B7:C7)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390</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25FB3C88">
            <w:pPr>
              <w:widowControl/>
              <w:jc w:val="center"/>
              <w:rPr>
                <w:rFonts w:ascii="Times New Roman" w:hAnsi="Times New Roman"/>
                <w:sz w:val="18"/>
                <w:szCs w:val="18"/>
                <w:highlight w:val="none"/>
              </w:rPr>
            </w:pPr>
            <w:r>
              <w:rPr>
                <w:rFonts w:hint="eastAsia" w:ascii="Times New Roman" w:hAnsi="Times New Roman"/>
                <w:sz w:val="18"/>
                <w:szCs w:val="18"/>
                <w:highlight w:val="none"/>
              </w:rPr>
              <w:t>0</w:t>
            </w:r>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6AE8349D">
            <w:pPr>
              <w:widowControl/>
              <w:jc w:val="center"/>
              <w:rPr>
                <w:rFonts w:ascii="Times New Roman" w:hAnsi="Times New Roman"/>
                <w:sz w:val="18"/>
                <w:szCs w:val="18"/>
                <w:highlight w:val="none"/>
              </w:rPr>
            </w:pPr>
            <w:r>
              <w:rPr>
                <w:rFonts w:hint="eastAsia" w:ascii="Times New Roman" w:hAnsi="Times New Roman"/>
                <w:sz w:val="18"/>
                <w:szCs w:val="18"/>
                <w:highlight w:val="none"/>
              </w:rPr>
              <w:t>4</w:t>
            </w:r>
          </w:p>
        </w:tc>
      </w:tr>
      <w:tr w14:paraId="7469E5F3">
        <w:tblPrEx>
          <w:tblCellMar>
            <w:top w:w="0" w:type="dxa"/>
            <w:left w:w="108" w:type="dxa"/>
            <w:bottom w:w="0" w:type="dxa"/>
            <w:right w:w="108" w:type="dxa"/>
          </w:tblCellMar>
        </w:tblPrEx>
        <w:trPr>
          <w:trHeight w:val="305"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B744ED">
            <w:pPr>
              <w:widowControl/>
              <w:jc w:val="center"/>
              <w:rPr>
                <w:rFonts w:ascii="Times New Roman" w:hAnsi="Times New Roman"/>
                <w:sz w:val="18"/>
                <w:szCs w:val="18"/>
                <w:highlight w:val="none"/>
              </w:rPr>
            </w:pPr>
            <w:r>
              <w:rPr>
                <w:rFonts w:hint="eastAsia" w:ascii="Times New Roman" w:hAnsi="Times New Roman"/>
                <w:sz w:val="18"/>
                <w:szCs w:val="18"/>
                <w:highlight w:val="none"/>
              </w:rPr>
              <w:t>六</w:t>
            </w: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3CC8696B">
            <w:pPr>
              <w:widowControl/>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rPr>
              <w:t>31</w:t>
            </w:r>
            <w:r>
              <w:rPr>
                <w:rFonts w:hint="eastAsia" w:ascii="Times New Roman" w:hAnsi="Times New Roman"/>
                <w:color w:val="auto"/>
                <w:sz w:val="18"/>
                <w:szCs w:val="18"/>
                <w:highlight w:val="none"/>
                <w:lang w:val="en-US" w:eastAsia="zh-CN"/>
              </w:rPr>
              <w:t>8</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1ECCFA23">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112</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7CF90FA6">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sum(B8:C8)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430</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2E3D7389">
            <w:pPr>
              <w:widowControl/>
              <w:jc w:val="center"/>
              <w:rPr>
                <w:rFonts w:ascii="Times New Roman" w:hAnsi="Times New Roman"/>
                <w:sz w:val="18"/>
                <w:szCs w:val="18"/>
                <w:highlight w:val="none"/>
              </w:rPr>
            </w:pPr>
            <w:r>
              <w:rPr>
                <w:rFonts w:hint="eastAsia" w:ascii="Times New Roman" w:hAnsi="Times New Roman"/>
                <w:sz w:val="18"/>
                <w:szCs w:val="18"/>
                <w:highlight w:val="none"/>
              </w:rPr>
              <w:t>2W</w:t>
            </w:r>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52458641">
            <w:pPr>
              <w:widowControl/>
              <w:jc w:val="center"/>
              <w:rPr>
                <w:rFonts w:ascii="Times New Roman" w:hAnsi="Times New Roman"/>
                <w:sz w:val="18"/>
                <w:szCs w:val="18"/>
                <w:highlight w:val="none"/>
              </w:rPr>
            </w:pPr>
            <w:r>
              <w:rPr>
                <w:rFonts w:hint="eastAsia" w:ascii="Times New Roman" w:hAnsi="Times New Roman"/>
                <w:sz w:val="18"/>
                <w:szCs w:val="18"/>
                <w:highlight w:val="none"/>
              </w:rPr>
              <w:t>3</w:t>
            </w:r>
          </w:p>
        </w:tc>
      </w:tr>
      <w:tr w14:paraId="41C03C6E">
        <w:tblPrEx>
          <w:tblCellMar>
            <w:top w:w="0" w:type="dxa"/>
            <w:left w:w="108" w:type="dxa"/>
            <w:bottom w:w="0" w:type="dxa"/>
            <w:right w:w="108" w:type="dxa"/>
          </w:tblCellMar>
        </w:tblPrEx>
        <w:trPr>
          <w:trHeight w:val="305"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E51F07">
            <w:pPr>
              <w:widowControl/>
              <w:jc w:val="center"/>
              <w:rPr>
                <w:rFonts w:ascii="Times New Roman" w:hAnsi="Times New Roman"/>
                <w:sz w:val="18"/>
                <w:szCs w:val="18"/>
                <w:highlight w:val="none"/>
              </w:rPr>
            </w:pPr>
            <w:r>
              <w:rPr>
                <w:rFonts w:hint="eastAsia" w:ascii="Times New Roman" w:hAnsi="Times New Roman"/>
                <w:sz w:val="18"/>
                <w:szCs w:val="18"/>
                <w:highlight w:val="none"/>
              </w:rPr>
              <w:t>七</w:t>
            </w: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605AA538">
            <w:pPr>
              <w:widowControl/>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val="en-US" w:eastAsia="zh-CN"/>
              </w:rPr>
              <w:t>2</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64A7991B">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96</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3ED3630A">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sum(B9:C9)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98</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1AD030CA">
            <w:pPr>
              <w:widowControl/>
              <w:jc w:val="center"/>
              <w:rPr>
                <w:rFonts w:ascii="Times New Roman" w:hAnsi="Times New Roman"/>
                <w:sz w:val="18"/>
                <w:szCs w:val="18"/>
                <w:highlight w:val="none"/>
              </w:rPr>
            </w:pPr>
            <w:r>
              <w:rPr>
                <w:rFonts w:hint="eastAsia" w:ascii="Times New Roman" w:hAnsi="Times New Roman"/>
                <w:sz w:val="18"/>
                <w:szCs w:val="18"/>
                <w:highlight w:val="none"/>
              </w:rPr>
              <w:t>8W</w:t>
            </w:r>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04134592">
            <w:pPr>
              <w:widowControl/>
              <w:jc w:val="center"/>
              <w:rPr>
                <w:rFonts w:ascii="Times New Roman" w:hAnsi="Times New Roman"/>
                <w:sz w:val="18"/>
                <w:szCs w:val="18"/>
                <w:highlight w:val="none"/>
              </w:rPr>
            </w:pPr>
            <w:r>
              <w:rPr>
                <w:rFonts w:hint="eastAsia" w:ascii="Times New Roman" w:hAnsi="Times New Roman"/>
                <w:sz w:val="18"/>
                <w:szCs w:val="18"/>
                <w:highlight w:val="none"/>
              </w:rPr>
              <w:t>0</w:t>
            </w:r>
          </w:p>
        </w:tc>
      </w:tr>
      <w:tr w14:paraId="4C7D3809">
        <w:tblPrEx>
          <w:tblCellMar>
            <w:top w:w="0" w:type="dxa"/>
            <w:left w:w="108" w:type="dxa"/>
            <w:bottom w:w="0" w:type="dxa"/>
            <w:right w:w="108" w:type="dxa"/>
          </w:tblCellMar>
        </w:tblPrEx>
        <w:trPr>
          <w:trHeight w:val="305"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4BF6B5">
            <w:pPr>
              <w:widowControl/>
              <w:jc w:val="center"/>
              <w:rPr>
                <w:rFonts w:ascii="Times New Roman" w:hAnsi="Times New Roman"/>
                <w:sz w:val="18"/>
                <w:szCs w:val="18"/>
                <w:highlight w:val="none"/>
              </w:rPr>
            </w:pPr>
            <w:r>
              <w:rPr>
                <w:rFonts w:hint="eastAsia" w:ascii="Times New Roman" w:hAnsi="Times New Roman"/>
                <w:sz w:val="18"/>
                <w:szCs w:val="18"/>
                <w:highlight w:val="none"/>
              </w:rPr>
              <w:t>八</w:t>
            </w: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20F37D8F">
            <w:pPr>
              <w:widowControl/>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val="en-US" w:eastAsia="zh-CN"/>
              </w:rPr>
              <w:t>2</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4CABE9FC">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0 </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54B5F88B">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sum(B10:C10)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2</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1B8F9199">
            <w:pPr>
              <w:widowControl/>
              <w:jc w:val="center"/>
              <w:rPr>
                <w:rFonts w:ascii="Times New Roman" w:hAnsi="Times New Roman"/>
                <w:sz w:val="18"/>
                <w:szCs w:val="18"/>
                <w:highlight w:val="none"/>
              </w:rPr>
            </w:pPr>
            <w:r>
              <w:rPr>
                <w:rFonts w:hint="eastAsia" w:ascii="Times New Roman" w:hAnsi="Times New Roman"/>
                <w:sz w:val="18"/>
                <w:szCs w:val="18"/>
                <w:highlight w:val="none"/>
              </w:rPr>
              <w:t>16W</w:t>
            </w:r>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2B6A3B21">
            <w:pPr>
              <w:widowControl/>
              <w:jc w:val="center"/>
              <w:rPr>
                <w:rFonts w:ascii="Times New Roman" w:hAnsi="Times New Roman"/>
                <w:sz w:val="18"/>
                <w:szCs w:val="18"/>
                <w:highlight w:val="none"/>
              </w:rPr>
            </w:pPr>
            <w:r>
              <w:rPr>
                <w:rFonts w:hint="eastAsia" w:ascii="Times New Roman" w:hAnsi="Times New Roman"/>
                <w:sz w:val="18"/>
                <w:szCs w:val="18"/>
                <w:highlight w:val="none"/>
              </w:rPr>
              <w:t>0</w:t>
            </w:r>
          </w:p>
        </w:tc>
      </w:tr>
      <w:tr w14:paraId="053A18C5">
        <w:tblPrEx>
          <w:tblCellMar>
            <w:top w:w="0" w:type="dxa"/>
            <w:left w:w="108" w:type="dxa"/>
            <w:bottom w:w="0" w:type="dxa"/>
            <w:right w:w="108" w:type="dxa"/>
          </w:tblCellMar>
        </w:tblPrEx>
        <w:trPr>
          <w:trHeight w:val="322" w:hRule="atLeast"/>
          <w:jc w:val="center"/>
        </w:trPr>
        <w:tc>
          <w:tcPr>
            <w:tcW w:w="11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C75EDF">
            <w:pPr>
              <w:widowControl/>
              <w:jc w:val="center"/>
              <w:rPr>
                <w:rFonts w:ascii="Times New Roman" w:hAnsi="Times New Roman"/>
                <w:sz w:val="18"/>
                <w:szCs w:val="18"/>
                <w:highlight w:val="none"/>
              </w:rPr>
            </w:pPr>
            <w:r>
              <w:rPr>
                <w:rFonts w:hint="eastAsia" w:ascii="Times New Roman" w:hAnsi="Times New Roman"/>
                <w:sz w:val="18"/>
                <w:szCs w:val="18"/>
                <w:highlight w:val="none"/>
              </w:rPr>
              <w:t>合计</w:t>
            </w:r>
          </w:p>
        </w:tc>
        <w:tc>
          <w:tcPr>
            <w:tcW w:w="1668" w:type="dxa"/>
            <w:tcBorders>
              <w:top w:val="single" w:color="auto" w:sz="4" w:space="0"/>
              <w:left w:val="nil"/>
              <w:bottom w:val="single" w:color="auto" w:sz="4" w:space="0"/>
              <w:right w:val="single" w:color="auto" w:sz="4" w:space="0"/>
            </w:tcBorders>
            <w:shd w:val="clear" w:color="auto" w:fill="FFFFFF"/>
            <w:noWrap/>
            <w:vAlign w:val="center"/>
          </w:tcPr>
          <w:p w14:paraId="1E675DD2">
            <w:pPr>
              <w:widowControl/>
              <w:jc w:val="center"/>
              <w:rPr>
                <w:rFonts w:hint="eastAsia" w:ascii="Times New Roman" w:hAnsi="Times New Roman" w:eastAsia="宋体"/>
                <w:color w:val="auto"/>
                <w:sz w:val="18"/>
                <w:szCs w:val="18"/>
                <w:highlight w:val="none"/>
                <w:lang w:val="en-US" w:eastAsia="zh-CN"/>
              </w:rPr>
            </w:pPr>
            <w:r>
              <w:rPr>
                <w:rFonts w:hint="eastAsia" w:ascii="Times New Roman" w:hAnsi="Times New Roman"/>
                <w:color w:val="auto"/>
                <w:sz w:val="18"/>
                <w:szCs w:val="18"/>
                <w:highlight w:val="none"/>
              </w:rPr>
              <w:fldChar w:fldCharType="begin"/>
            </w:r>
            <w:r>
              <w:rPr>
                <w:rFonts w:hint="eastAsia" w:ascii="Times New Roman" w:hAnsi="Times New Roman"/>
                <w:color w:val="auto"/>
                <w:sz w:val="18"/>
                <w:szCs w:val="18"/>
                <w:highlight w:val="none"/>
              </w:rPr>
              <w:instrText xml:space="preserve"> =SUM(ABOVE) \* MERGEFORMAT </w:instrText>
            </w:r>
            <w:r>
              <w:rPr>
                <w:rFonts w:hint="eastAsia" w:ascii="Times New Roman" w:hAnsi="Times New Roman"/>
                <w:color w:val="auto"/>
                <w:sz w:val="18"/>
                <w:szCs w:val="18"/>
                <w:highlight w:val="none"/>
              </w:rPr>
              <w:fldChar w:fldCharType="separate"/>
            </w:r>
            <w:r>
              <w:rPr>
                <w:rFonts w:hint="eastAsia" w:ascii="Times New Roman" w:hAnsi="Times New Roman"/>
                <w:color w:val="auto"/>
                <w:sz w:val="18"/>
                <w:szCs w:val="18"/>
                <w:highlight w:val="none"/>
              </w:rPr>
              <w:t>22</w:t>
            </w:r>
            <w:r>
              <w:rPr>
                <w:rFonts w:hint="eastAsia" w:ascii="Times New Roman" w:hAnsi="Times New Roman"/>
                <w:color w:val="auto"/>
                <w:sz w:val="18"/>
                <w:szCs w:val="18"/>
                <w:highlight w:val="none"/>
                <w:lang w:val="en-US" w:eastAsia="zh-CN"/>
              </w:rPr>
              <w:t>2</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lang w:val="en-US" w:eastAsia="zh-CN"/>
              </w:rPr>
              <w:t>5</w:t>
            </w:r>
          </w:p>
        </w:tc>
        <w:tc>
          <w:tcPr>
            <w:tcW w:w="1420" w:type="dxa"/>
            <w:tcBorders>
              <w:top w:val="single" w:color="auto" w:sz="4" w:space="0"/>
              <w:left w:val="nil"/>
              <w:bottom w:val="single" w:color="auto" w:sz="4" w:space="0"/>
              <w:right w:val="single" w:color="auto" w:sz="4" w:space="0"/>
            </w:tcBorders>
            <w:shd w:val="clear" w:color="auto" w:fill="FFFFFF"/>
            <w:noWrap/>
            <w:vAlign w:val="center"/>
          </w:tcPr>
          <w:p w14:paraId="5A90C7FF">
            <w:pPr>
              <w:widowControl/>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512</w:t>
            </w:r>
          </w:p>
        </w:tc>
        <w:tc>
          <w:tcPr>
            <w:tcW w:w="1380" w:type="dxa"/>
            <w:tcBorders>
              <w:top w:val="single" w:color="auto" w:sz="4" w:space="0"/>
              <w:left w:val="nil"/>
              <w:bottom w:val="single" w:color="auto" w:sz="4" w:space="0"/>
              <w:right w:val="single" w:color="auto" w:sz="4" w:space="0"/>
            </w:tcBorders>
            <w:shd w:val="clear" w:color="auto" w:fill="FFFFFF"/>
            <w:noWrap/>
            <w:vAlign w:val="center"/>
          </w:tcPr>
          <w:p w14:paraId="4E0CDA2E">
            <w:pPr>
              <w:widowControl/>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sum(B11:C11)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2737</w:t>
            </w:r>
            <w:r>
              <w:rPr>
                <w:rFonts w:ascii="Times New Roman" w:hAnsi="Times New Roman"/>
                <w:color w:val="auto"/>
                <w:sz w:val="18"/>
                <w:szCs w:val="18"/>
                <w:highlight w:val="none"/>
              </w:rPr>
              <w:fldChar w:fldCharType="end"/>
            </w:r>
          </w:p>
        </w:tc>
        <w:tc>
          <w:tcPr>
            <w:tcW w:w="1907" w:type="dxa"/>
            <w:tcBorders>
              <w:top w:val="single" w:color="auto" w:sz="4" w:space="0"/>
              <w:left w:val="nil"/>
              <w:bottom w:val="single" w:color="auto" w:sz="4" w:space="0"/>
              <w:right w:val="single" w:color="auto" w:sz="4" w:space="0"/>
            </w:tcBorders>
            <w:shd w:val="clear" w:color="auto" w:fill="FFFFFF"/>
            <w:noWrap/>
            <w:vAlign w:val="center"/>
          </w:tcPr>
          <w:p w14:paraId="4CE396C3">
            <w:pPr>
              <w:widowControl/>
              <w:jc w:val="center"/>
              <w:rPr>
                <w:rFonts w:ascii="Times New Roman" w:hAnsi="Times New Roman"/>
                <w:sz w:val="18"/>
                <w:szCs w:val="18"/>
                <w:highlight w:val="none"/>
              </w:rPr>
            </w:pPr>
            <w:r>
              <w:rPr>
                <w:rFonts w:hint="eastAsia" w:ascii="Times New Roman" w:hAnsi="Times New Roman"/>
                <w:sz w:val="18"/>
                <w:szCs w:val="18"/>
                <w:highlight w:val="none"/>
              </w:rPr>
              <w:t>27W</w:t>
            </w:r>
          </w:p>
        </w:tc>
        <w:tc>
          <w:tcPr>
            <w:tcW w:w="1555" w:type="dxa"/>
            <w:tcBorders>
              <w:top w:val="single" w:color="auto" w:sz="4" w:space="0"/>
              <w:left w:val="nil"/>
              <w:bottom w:val="single" w:color="auto" w:sz="4" w:space="0"/>
              <w:right w:val="single" w:color="auto" w:sz="4" w:space="0"/>
            </w:tcBorders>
            <w:shd w:val="clear" w:color="auto" w:fill="FFFFFF"/>
            <w:noWrap/>
            <w:vAlign w:val="center"/>
          </w:tcPr>
          <w:p w14:paraId="2E388D0C">
            <w:pPr>
              <w:widowControl/>
              <w:jc w:val="center"/>
              <w:rPr>
                <w:rFonts w:ascii="Times New Roman" w:hAnsi="Times New Roman"/>
                <w:sz w:val="18"/>
                <w:szCs w:val="18"/>
                <w:highlight w:val="none"/>
              </w:rPr>
            </w:pPr>
            <w:r>
              <w:rPr>
                <w:rFonts w:hint="eastAsia" w:ascii="Times New Roman" w:hAnsi="Times New Roman"/>
                <w:sz w:val="18"/>
                <w:szCs w:val="18"/>
                <w:highlight w:val="none"/>
              </w:rPr>
              <w:t>31</w:t>
            </w:r>
          </w:p>
        </w:tc>
      </w:tr>
    </w:tbl>
    <w:p w14:paraId="073429A3">
      <w:pPr>
        <w:spacing w:line="380" w:lineRule="exact"/>
        <w:rPr>
          <w:rFonts w:ascii="Times New Roman" w:hAnsi="Times New Roman"/>
          <w:b/>
          <w:sz w:val="24"/>
          <w:szCs w:val="24"/>
          <w:highlight w:val="none"/>
        </w:rPr>
      </w:pPr>
    </w:p>
    <w:p w14:paraId="07A68921">
      <w:pPr>
        <w:spacing w:line="380" w:lineRule="exact"/>
        <w:rPr>
          <w:rFonts w:ascii="Times New Roman" w:hAnsi="Times New Roman"/>
          <w:b/>
          <w:sz w:val="24"/>
          <w:szCs w:val="24"/>
          <w:highlight w:val="none"/>
        </w:rPr>
      </w:pPr>
      <w:r>
        <w:rPr>
          <w:rFonts w:hint="eastAsia" w:ascii="Times New Roman" w:hAnsi="Times New Roman"/>
          <w:b/>
          <w:sz w:val="24"/>
          <w:szCs w:val="24"/>
          <w:highlight w:val="none"/>
        </w:rPr>
        <w:t>十、学分分配表</w:t>
      </w:r>
    </w:p>
    <w:tbl>
      <w:tblPr>
        <w:tblStyle w:val="3"/>
        <w:tblW w:w="9079" w:type="dxa"/>
        <w:jc w:val="center"/>
        <w:tblLayout w:type="fixed"/>
        <w:tblCellMar>
          <w:top w:w="0" w:type="dxa"/>
          <w:left w:w="108" w:type="dxa"/>
          <w:bottom w:w="0" w:type="dxa"/>
          <w:right w:w="108" w:type="dxa"/>
        </w:tblCellMar>
      </w:tblPr>
      <w:tblGrid>
        <w:gridCol w:w="1909"/>
        <w:gridCol w:w="823"/>
        <w:gridCol w:w="998"/>
        <w:gridCol w:w="998"/>
        <w:gridCol w:w="998"/>
        <w:gridCol w:w="998"/>
        <w:gridCol w:w="1229"/>
        <w:gridCol w:w="1126"/>
      </w:tblGrid>
      <w:tr w14:paraId="4AC8513F">
        <w:trPr>
          <w:trHeight w:val="194" w:hRule="atLeast"/>
          <w:jc w:val="center"/>
        </w:trPr>
        <w:tc>
          <w:tcPr>
            <w:tcW w:w="190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AC12424">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类别</w:t>
            </w:r>
          </w:p>
        </w:tc>
        <w:tc>
          <w:tcPr>
            <w:tcW w:w="7170" w:type="dxa"/>
            <w:gridSpan w:val="7"/>
            <w:tcBorders>
              <w:top w:val="single" w:color="auto" w:sz="4" w:space="0"/>
              <w:left w:val="nil"/>
              <w:bottom w:val="single" w:color="auto" w:sz="4" w:space="0"/>
              <w:right w:val="single" w:color="auto" w:sz="4" w:space="0"/>
            </w:tcBorders>
            <w:shd w:val="clear" w:color="auto" w:fill="FFFFFF"/>
            <w:noWrap/>
            <w:vAlign w:val="center"/>
          </w:tcPr>
          <w:p w14:paraId="76886A5B">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学分及其占比</w:t>
            </w:r>
          </w:p>
        </w:tc>
      </w:tr>
      <w:tr w14:paraId="2481AADC">
        <w:tblPrEx>
          <w:tblCellMar>
            <w:top w:w="0" w:type="dxa"/>
            <w:left w:w="108" w:type="dxa"/>
            <w:bottom w:w="0" w:type="dxa"/>
            <w:right w:w="108" w:type="dxa"/>
          </w:tblCellMar>
        </w:tblPrEx>
        <w:trPr>
          <w:trHeight w:val="377" w:hRule="atLeast"/>
          <w:jc w:val="center"/>
        </w:trPr>
        <w:tc>
          <w:tcPr>
            <w:tcW w:w="1909" w:type="dxa"/>
            <w:vMerge w:val="continue"/>
            <w:tcBorders>
              <w:top w:val="single" w:color="auto" w:sz="4" w:space="0"/>
              <w:left w:val="single" w:color="auto" w:sz="4" w:space="0"/>
              <w:bottom w:val="single" w:color="auto" w:sz="4" w:space="0"/>
              <w:right w:val="single" w:color="auto" w:sz="4" w:space="0"/>
            </w:tcBorders>
            <w:vAlign w:val="center"/>
          </w:tcPr>
          <w:p w14:paraId="10E6AF55">
            <w:pPr>
              <w:widowControl/>
              <w:rPr>
                <w:rFonts w:ascii="Times New Roman" w:hAnsi="Times New Roman"/>
                <w:b/>
                <w:bCs/>
                <w:sz w:val="18"/>
                <w:szCs w:val="18"/>
                <w:highlight w:val="none"/>
              </w:rPr>
            </w:pPr>
          </w:p>
        </w:tc>
        <w:tc>
          <w:tcPr>
            <w:tcW w:w="823" w:type="dxa"/>
            <w:tcBorders>
              <w:top w:val="single" w:color="auto" w:sz="4" w:space="0"/>
              <w:left w:val="nil"/>
              <w:bottom w:val="single" w:color="auto" w:sz="4" w:space="0"/>
              <w:right w:val="single" w:color="auto" w:sz="4" w:space="0"/>
            </w:tcBorders>
            <w:shd w:val="clear" w:color="auto" w:fill="FFFFFF"/>
            <w:vAlign w:val="center"/>
          </w:tcPr>
          <w:p w14:paraId="3D3906D2">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学分</w:t>
            </w:r>
          </w:p>
        </w:tc>
        <w:tc>
          <w:tcPr>
            <w:tcW w:w="998" w:type="dxa"/>
            <w:tcBorders>
              <w:top w:val="single" w:color="auto" w:sz="4" w:space="0"/>
              <w:left w:val="nil"/>
              <w:bottom w:val="single" w:color="auto" w:sz="4" w:space="0"/>
              <w:right w:val="single" w:color="auto" w:sz="4" w:space="0"/>
            </w:tcBorders>
            <w:shd w:val="clear" w:color="auto" w:fill="FFFFFF"/>
            <w:vAlign w:val="center"/>
          </w:tcPr>
          <w:p w14:paraId="2081AE67">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必修课程学分</w:t>
            </w:r>
          </w:p>
        </w:tc>
        <w:tc>
          <w:tcPr>
            <w:tcW w:w="998" w:type="dxa"/>
            <w:tcBorders>
              <w:top w:val="single" w:color="auto" w:sz="4" w:space="0"/>
              <w:left w:val="nil"/>
              <w:bottom w:val="single" w:color="auto" w:sz="4" w:space="0"/>
              <w:right w:val="single" w:color="auto" w:sz="4" w:space="0"/>
            </w:tcBorders>
            <w:shd w:val="clear" w:color="auto" w:fill="FFFFFF"/>
            <w:vAlign w:val="center"/>
          </w:tcPr>
          <w:p w14:paraId="6AAA47A0">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占比</w:t>
            </w:r>
          </w:p>
        </w:tc>
        <w:tc>
          <w:tcPr>
            <w:tcW w:w="998" w:type="dxa"/>
            <w:tcBorders>
              <w:top w:val="single" w:color="auto" w:sz="4" w:space="0"/>
              <w:left w:val="nil"/>
              <w:bottom w:val="single" w:color="auto" w:sz="4" w:space="0"/>
              <w:right w:val="single" w:color="auto" w:sz="4" w:space="0"/>
            </w:tcBorders>
            <w:shd w:val="clear" w:color="auto" w:fill="FFFFFF"/>
            <w:vAlign w:val="center"/>
          </w:tcPr>
          <w:p w14:paraId="7B1CB612">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选修课程学分</w:t>
            </w:r>
          </w:p>
        </w:tc>
        <w:tc>
          <w:tcPr>
            <w:tcW w:w="998" w:type="dxa"/>
            <w:tcBorders>
              <w:top w:val="single" w:color="auto" w:sz="4" w:space="0"/>
              <w:left w:val="nil"/>
              <w:bottom w:val="single" w:color="auto" w:sz="4" w:space="0"/>
              <w:right w:val="single" w:color="auto" w:sz="4" w:space="0"/>
            </w:tcBorders>
            <w:shd w:val="clear" w:color="auto" w:fill="FFFFFF"/>
            <w:vAlign w:val="center"/>
          </w:tcPr>
          <w:p w14:paraId="6D43AAB0">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占比</w:t>
            </w:r>
          </w:p>
        </w:tc>
        <w:tc>
          <w:tcPr>
            <w:tcW w:w="1229" w:type="dxa"/>
            <w:tcBorders>
              <w:top w:val="single" w:color="auto" w:sz="4" w:space="0"/>
              <w:left w:val="nil"/>
              <w:bottom w:val="single" w:color="auto" w:sz="4" w:space="0"/>
              <w:right w:val="single" w:color="auto" w:sz="4" w:space="0"/>
            </w:tcBorders>
            <w:shd w:val="clear" w:color="auto" w:fill="FFFFFF"/>
            <w:vAlign w:val="center"/>
          </w:tcPr>
          <w:p w14:paraId="1B4D63EA">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实验（实践）学分</w:t>
            </w:r>
          </w:p>
        </w:tc>
        <w:tc>
          <w:tcPr>
            <w:tcW w:w="1126" w:type="dxa"/>
            <w:tcBorders>
              <w:top w:val="single" w:color="auto" w:sz="4" w:space="0"/>
              <w:left w:val="nil"/>
              <w:bottom w:val="single" w:color="auto" w:sz="4" w:space="0"/>
              <w:right w:val="single" w:color="auto" w:sz="4" w:space="0"/>
            </w:tcBorders>
            <w:shd w:val="clear" w:color="auto" w:fill="FFFFFF"/>
            <w:vAlign w:val="center"/>
          </w:tcPr>
          <w:p w14:paraId="197F31EA">
            <w:pPr>
              <w:widowControl/>
              <w:jc w:val="center"/>
              <w:rPr>
                <w:rFonts w:ascii="Times New Roman" w:hAnsi="Times New Roman"/>
                <w:b/>
                <w:bCs/>
                <w:sz w:val="18"/>
                <w:szCs w:val="18"/>
                <w:highlight w:val="none"/>
              </w:rPr>
            </w:pPr>
            <w:r>
              <w:rPr>
                <w:rFonts w:hint="eastAsia" w:ascii="Times New Roman" w:hAnsi="Times New Roman"/>
                <w:b/>
                <w:bCs/>
                <w:sz w:val="18"/>
                <w:szCs w:val="18"/>
                <w:highlight w:val="none"/>
              </w:rPr>
              <w:t>占比</w:t>
            </w:r>
          </w:p>
        </w:tc>
      </w:tr>
      <w:tr w14:paraId="5D7F46C5">
        <w:tblPrEx>
          <w:tblCellMar>
            <w:top w:w="0" w:type="dxa"/>
            <w:left w:w="108" w:type="dxa"/>
            <w:bottom w:w="0" w:type="dxa"/>
            <w:right w:w="108" w:type="dxa"/>
          </w:tblCellMar>
        </w:tblPrEx>
        <w:trPr>
          <w:trHeight w:val="194" w:hRule="atLeast"/>
          <w:jc w:val="center"/>
        </w:trPr>
        <w:tc>
          <w:tcPr>
            <w:tcW w:w="19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E64DEB">
            <w:pPr>
              <w:widowControl/>
              <w:jc w:val="center"/>
              <w:rPr>
                <w:rFonts w:ascii="Times New Roman" w:hAnsi="Times New Roman"/>
                <w:sz w:val="18"/>
                <w:szCs w:val="18"/>
                <w:highlight w:val="none"/>
              </w:rPr>
            </w:pPr>
            <w:r>
              <w:rPr>
                <w:rFonts w:hint="eastAsia" w:ascii="Times New Roman" w:hAnsi="Times New Roman"/>
                <w:sz w:val="18"/>
                <w:szCs w:val="18"/>
                <w:highlight w:val="none"/>
              </w:rPr>
              <w:t>通识教育课程</w:t>
            </w:r>
          </w:p>
        </w:tc>
        <w:tc>
          <w:tcPr>
            <w:tcW w:w="823" w:type="dxa"/>
            <w:tcBorders>
              <w:top w:val="single" w:color="auto" w:sz="4" w:space="0"/>
              <w:left w:val="nil"/>
              <w:bottom w:val="single" w:color="auto" w:sz="4" w:space="0"/>
              <w:right w:val="single" w:color="auto" w:sz="4" w:space="0"/>
            </w:tcBorders>
            <w:shd w:val="clear" w:color="auto" w:fill="FFFFFF"/>
            <w:noWrap/>
            <w:vAlign w:val="center"/>
          </w:tcPr>
          <w:p w14:paraId="725DB0FE">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42</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340EED70">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36</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22DC178E">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21.18%</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78353D11">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5883FC87">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3.53%</w:t>
            </w:r>
          </w:p>
        </w:tc>
        <w:tc>
          <w:tcPr>
            <w:tcW w:w="1229" w:type="dxa"/>
            <w:tcBorders>
              <w:top w:val="single" w:color="auto" w:sz="4" w:space="0"/>
              <w:left w:val="nil"/>
              <w:bottom w:val="single" w:color="auto" w:sz="4" w:space="0"/>
              <w:right w:val="single" w:color="auto" w:sz="4" w:space="0"/>
            </w:tcBorders>
            <w:shd w:val="clear" w:color="auto" w:fill="FFFFFF"/>
            <w:noWrap/>
            <w:vAlign w:val="center"/>
          </w:tcPr>
          <w:p w14:paraId="4DF470F0">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9.11</w:t>
            </w:r>
          </w:p>
        </w:tc>
        <w:tc>
          <w:tcPr>
            <w:tcW w:w="1126" w:type="dxa"/>
            <w:tcBorders>
              <w:top w:val="single" w:color="auto" w:sz="4" w:space="0"/>
              <w:left w:val="nil"/>
              <w:bottom w:val="single" w:color="auto" w:sz="4" w:space="0"/>
              <w:right w:val="single" w:color="auto" w:sz="4" w:space="0"/>
            </w:tcBorders>
            <w:shd w:val="clear" w:color="auto" w:fill="FFFFFF"/>
            <w:noWrap/>
            <w:vAlign w:val="center"/>
          </w:tcPr>
          <w:p w14:paraId="76F5D478">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5.36%</w:t>
            </w:r>
          </w:p>
        </w:tc>
      </w:tr>
      <w:tr w14:paraId="2C60F930">
        <w:tblPrEx>
          <w:tblCellMar>
            <w:top w:w="0" w:type="dxa"/>
            <w:left w:w="108" w:type="dxa"/>
            <w:bottom w:w="0" w:type="dxa"/>
            <w:right w:w="108" w:type="dxa"/>
          </w:tblCellMar>
        </w:tblPrEx>
        <w:trPr>
          <w:trHeight w:val="194" w:hRule="atLeast"/>
          <w:jc w:val="center"/>
        </w:trPr>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14:paraId="45D8D2D0">
            <w:pPr>
              <w:widowControl/>
              <w:jc w:val="center"/>
              <w:rPr>
                <w:rFonts w:ascii="Times New Roman" w:hAnsi="Times New Roman"/>
                <w:sz w:val="18"/>
                <w:szCs w:val="18"/>
                <w:highlight w:val="none"/>
              </w:rPr>
            </w:pPr>
            <w:r>
              <w:rPr>
                <w:rFonts w:hint="eastAsia" w:ascii="Times New Roman" w:hAnsi="Times New Roman"/>
                <w:sz w:val="18"/>
                <w:szCs w:val="18"/>
                <w:highlight w:val="none"/>
              </w:rPr>
              <w:t>综合素质培养课程</w:t>
            </w:r>
          </w:p>
        </w:tc>
        <w:tc>
          <w:tcPr>
            <w:tcW w:w="823" w:type="dxa"/>
            <w:tcBorders>
              <w:top w:val="single" w:color="auto" w:sz="4" w:space="0"/>
              <w:left w:val="nil"/>
              <w:bottom w:val="single" w:color="auto" w:sz="4" w:space="0"/>
              <w:right w:val="single" w:color="auto" w:sz="4" w:space="0"/>
            </w:tcBorders>
            <w:shd w:val="clear" w:color="auto" w:fill="FFFFFF"/>
            <w:noWrap/>
            <w:vAlign w:val="center"/>
          </w:tcPr>
          <w:p w14:paraId="6417CFEB">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1C074AC9">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00365DEE">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4.71%</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533CF03A">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262CC7CD">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1.18%</w:t>
            </w:r>
          </w:p>
        </w:tc>
        <w:tc>
          <w:tcPr>
            <w:tcW w:w="1229" w:type="dxa"/>
            <w:tcBorders>
              <w:top w:val="single" w:color="auto" w:sz="4" w:space="0"/>
              <w:left w:val="nil"/>
              <w:bottom w:val="single" w:color="auto" w:sz="4" w:space="0"/>
              <w:right w:val="single" w:color="auto" w:sz="4" w:space="0"/>
            </w:tcBorders>
            <w:shd w:val="clear" w:color="auto" w:fill="FFFFFF"/>
            <w:noWrap/>
            <w:vAlign w:val="center"/>
          </w:tcPr>
          <w:p w14:paraId="300B4E59">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2.08</w:t>
            </w:r>
          </w:p>
        </w:tc>
        <w:tc>
          <w:tcPr>
            <w:tcW w:w="1126" w:type="dxa"/>
            <w:tcBorders>
              <w:top w:val="single" w:color="auto" w:sz="4" w:space="0"/>
              <w:left w:val="nil"/>
              <w:bottom w:val="single" w:color="auto" w:sz="4" w:space="0"/>
              <w:right w:val="single" w:color="auto" w:sz="4" w:space="0"/>
            </w:tcBorders>
            <w:shd w:val="clear" w:color="auto" w:fill="FFFFFF"/>
            <w:noWrap/>
            <w:vAlign w:val="center"/>
          </w:tcPr>
          <w:p w14:paraId="1B211B7D">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1.22%</w:t>
            </w:r>
          </w:p>
        </w:tc>
      </w:tr>
      <w:tr w14:paraId="630EE5CD">
        <w:tblPrEx>
          <w:tblCellMar>
            <w:top w:w="0" w:type="dxa"/>
            <w:left w:w="108" w:type="dxa"/>
            <w:bottom w:w="0" w:type="dxa"/>
            <w:right w:w="108" w:type="dxa"/>
          </w:tblCellMar>
        </w:tblPrEx>
        <w:trPr>
          <w:trHeight w:val="194" w:hRule="atLeast"/>
          <w:jc w:val="center"/>
        </w:trPr>
        <w:tc>
          <w:tcPr>
            <w:tcW w:w="19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3B7497">
            <w:pPr>
              <w:widowControl/>
              <w:jc w:val="center"/>
              <w:rPr>
                <w:rFonts w:ascii="Times New Roman" w:hAnsi="Times New Roman"/>
                <w:sz w:val="18"/>
                <w:szCs w:val="18"/>
                <w:highlight w:val="none"/>
              </w:rPr>
            </w:pPr>
            <w:r>
              <w:rPr>
                <w:rFonts w:hint="eastAsia" w:ascii="Times New Roman" w:hAnsi="Times New Roman"/>
                <w:sz w:val="18"/>
                <w:szCs w:val="18"/>
                <w:highlight w:val="none"/>
              </w:rPr>
              <w:t>学科基础课程</w:t>
            </w:r>
          </w:p>
        </w:tc>
        <w:tc>
          <w:tcPr>
            <w:tcW w:w="823" w:type="dxa"/>
            <w:tcBorders>
              <w:top w:val="single" w:color="auto" w:sz="4" w:space="0"/>
              <w:left w:val="nil"/>
              <w:bottom w:val="single" w:color="auto" w:sz="4" w:space="0"/>
              <w:right w:val="single" w:color="auto" w:sz="4" w:space="0"/>
            </w:tcBorders>
            <w:shd w:val="clear" w:color="auto" w:fill="FFFFFF"/>
            <w:noWrap/>
            <w:vAlign w:val="center"/>
          </w:tcPr>
          <w:p w14:paraId="3152E80F">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39</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4CCD3AF9">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39</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17992E4F">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22.94%</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1493B8D2">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0936D79A">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1229" w:type="dxa"/>
            <w:tcBorders>
              <w:top w:val="single" w:color="auto" w:sz="4" w:space="0"/>
              <w:left w:val="nil"/>
              <w:bottom w:val="single" w:color="auto" w:sz="4" w:space="0"/>
              <w:right w:val="single" w:color="auto" w:sz="4" w:space="0"/>
            </w:tcBorders>
            <w:shd w:val="clear" w:color="auto" w:fill="FFFFFF"/>
            <w:noWrap/>
            <w:vAlign w:val="center"/>
          </w:tcPr>
          <w:p w14:paraId="75B1B98F">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126" w:type="dxa"/>
            <w:tcBorders>
              <w:top w:val="single" w:color="auto" w:sz="4" w:space="0"/>
              <w:left w:val="nil"/>
              <w:bottom w:val="single" w:color="auto" w:sz="4" w:space="0"/>
              <w:right w:val="single" w:color="auto" w:sz="4" w:space="0"/>
            </w:tcBorders>
            <w:shd w:val="clear" w:color="auto" w:fill="FFFFFF"/>
            <w:noWrap/>
            <w:vAlign w:val="center"/>
          </w:tcPr>
          <w:p w14:paraId="62107F60">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4.12%</w:t>
            </w:r>
          </w:p>
        </w:tc>
      </w:tr>
      <w:tr w14:paraId="66DEFEFB">
        <w:tblPrEx>
          <w:tblCellMar>
            <w:top w:w="0" w:type="dxa"/>
            <w:left w:w="108" w:type="dxa"/>
            <w:bottom w:w="0" w:type="dxa"/>
            <w:right w:w="108" w:type="dxa"/>
          </w:tblCellMar>
        </w:tblPrEx>
        <w:trPr>
          <w:trHeight w:val="194" w:hRule="atLeast"/>
          <w:jc w:val="center"/>
        </w:trPr>
        <w:tc>
          <w:tcPr>
            <w:tcW w:w="19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1D82D4">
            <w:pPr>
              <w:widowControl/>
              <w:jc w:val="center"/>
              <w:rPr>
                <w:rFonts w:ascii="Times New Roman" w:hAnsi="Times New Roman"/>
                <w:sz w:val="18"/>
                <w:szCs w:val="18"/>
                <w:highlight w:val="none"/>
              </w:rPr>
            </w:pPr>
            <w:r>
              <w:rPr>
                <w:rFonts w:hint="eastAsia" w:ascii="Times New Roman" w:hAnsi="Times New Roman"/>
                <w:sz w:val="18"/>
                <w:szCs w:val="18"/>
                <w:highlight w:val="none"/>
              </w:rPr>
              <w:t>专业教育课程</w:t>
            </w:r>
          </w:p>
        </w:tc>
        <w:tc>
          <w:tcPr>
            <w:tcW w:w="823" w:type="dxa"/>
            <w:tcBorders>
              <w:top w:val="single" w:color="auto" w:sz="4" w:space="0"/>
              <w:left w:val="nil"/>
              <w:bottom w:val="single" w:color="auto" w:sz="4" w:space="0"/>
              <w:right w:val="single" w:color="auto" w:sz="4" w:space="0"/>
            </w:tcBorders>
            <w:shd w:val="clear" w:color="auto" w:fill="FFFFFF"/>
            <w:noWrap/>
            <w:vAlign w:val="center"/>
          </w:tcPr>
          <w:p w14:paraId="1BBE836E">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79</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0FB066E5">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55</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223F1C4A">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32.35%</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110BA106">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24</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18816867">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14.12%</w:t>
            </w:r>
          </w:p>
        </w:tc>
        <w:tc>
          <w:tcPr>
            <w:tcW w:w="1229" w:type="dxa"/>
            <w:tcBorders>
              <w:top w:val="single" w:color="auto" w:sz="4" w:space="0"/>
              <w:left w:val="nil"/>
              <w:bottom w:val="single" w:color="auto" w:sz="4" w:space="0"/>
              <w:right w:val="single" w:color="auto" w:sz="4" w:space="0"/>
            </w:tcBorders>
            <w:shd w:val="clear" w:color="auto" w:fill="FFFFFF"/>
            <w:noWrap/>
            <w:vAlign w:val="center"/>
          </w:tcPr>
          <w:p w14:paraId="72C761F3">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30</w:t>
            </w:r>
          </w:p>
        </w:tc>
        <w:tc>
          <w:tcPr>
            <w:tcW w:w="1126" w:type="dxa"/>
            <w:tcBorders>
              <w:top w:val="single" w:color="auto" w:sz="4" w:space="0"/>
              <w:left w:val="nil"/>
              <w:bottom w:val="single" w:color="auto" w:sz="4" w:space="0"/>
              <w:right w:val="single" w:color="auto" w:sz="4" w:space="0"/>
            </w:tcBorders>
            <w:shd w:val="clear" w:color="auto" w:fill="FFFFFF"/>
            <w:noWrap/>
            <w:vAlign w:val="center"/>
          </w:tcPr>
          <w:p w14:paraId="65D9AFAB">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17.65%</w:t>
            </w:r>
          </w:p>
        </w:tc>
      </w:tr>
      <w:tr w14:paraId="3AAAB4E5">
        <w:tblPrEx>
          <w:tblCellMar>
            <w:top w:w="0" w:type="dxa"/>
            <w:left w:w="108" w:type="dxa"/>
            <w:bottom w:w="0" w:type="dxa"/>
            <w:right w:w="108" w:type="dxa"/>
          </w:tblCellMar>
        </w:tblPrEx>
        <w:trPr>
          <w:trHeight w:val="205" w:hRule="atLeast"/>
          <w:jc w:val="center"/>
        </w:trPr>
        <w:tc>
          <w:tcPr>
            <w:tcW w:w="19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FEFB6F">
            <w:pPr>
              <w:widowControl/>
              <w:jc w:val="center"/>
              <w:rPr>
                <w:rFonts w:ascii="Times New Roman" w:hAnsi="Times New Roman"/>
                <w:sz w:val="18"/>
                <w:szCs w:val="18"/>
                <w:highlight w:val="none"/>
              </w:rPr>
            </w:pPr>
            <w:r>
              <w:rPr>
                <w:rFonts w:hint="eastAsia" w:ascii="Times New Roman" w:hAnsi="Times New Roman"/>
                <w:sz w:val="18"/>
                <w:szCs w:val="18"/>
                <w:highlight w:val="none"/>
              </w:rPr>
              <w:t>合计</w:t>
            </w:r>
          </w:p>
        </w:tc>
        <w:tc>
          <w:tcPr>
            <w:tcW w:w="823" w:type="dxa"/>
            <w:tcBorders>
              <w:top w:val="single" w:color="auto" w:sz="4" w:space="0"/>
              <w:left w:val="nil"/>
              <w:bottom w:val="single" w:color="auto" w:sz="4" w:space="0"/>
              <w:right w:val="single" w:color="auto" w:sz="4" w:space="0"/>
            </w:tcBorders>
            <w:shd w:val="clear" w:color="auto" w:fill="FFFFFF"/>
            <w:noWrap/>
            <w:vAlign w:val="center"/>
          </w:tcPr>
          <w:p w14:paraId="0C88E171">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170</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3A7CDABF">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138</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65C55880">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81.18%</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61E9B136">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32</w:t>
            </w:r>
          </w:p>
        </w:tc>
        <w:tc>
          <w:tcPr>
            <w:tcW w:w="998" w:type="dxa"/>
            <w:tcBorders>
              <w:top w:val="single" w:color="auto" w:sz="4" w:space="0"/>
              <w:left w:val="nil"/>
              <w:bottom w:val="single" w:color="auto" w:sz="4" w:space="0"/>
              <w:right w:val="single" w:color="auto" w:sz="4" w:space="0"/>
            </w:tcBorders>
            <w:shd w:val="clear" w:color="auto" w:fill="FFFFFF"/>
            <w:noWrap/>
            <w:vAlign w:val="center"/>
          </w:tcPr>
          <w:p w14:paraId="45896490">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18.82%</w:t>
            </w:r>
          </w:p>
        </w:tc>
        <w:tc>
          <w:tcPr>
            <w:tcW w:w="1229" w:type="dxa"/>
            <w:tcBorders>
              <w:top w:val="single" w:color="auto" w:sz="4" w:space="0"/>
              <w:left w:val="nil"/>
              <w:bottom w:val="single" w:color="auto" w:sz="4" w:space="0"/>
              <w:right w:val="single" w:color="auto" w:sz="4" w:space="0"/>
            </w:tcBorders>
            <w:shd w:val="clear" w:color="auto" w:fill="FFFFFF"/>
            <w:noWrap/>
            <w:vAlign w:val="center"/>
          </w:tcPr>
          <w:p w14:paraId="6B9939ED">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48.19</w:t>
            </w:r>
          </w:p>
        </w:tc>
        <w:tc>
          <w:tcPr>
            <w:tcW w:w="1126" w:type="dxa"/>
            <w:tcBorders>
              <w:top w:val="single" w:color="auto" w:sz="4" w:space="0"/>
              <w:left w:val="nil"/>
              <w:bottom w:val="single" w:color="auto" w:sz="4" w:space="0"/>
              <w:right w:val="single" w:color="auto" w:sz="4" w:space="0"/>
            </w:tcBorders>
            <w:shd w:val="clear" w:color="auto" w:fill="FFFFFF"/>
            <w:noWrap/>
            <w:vAlign w:val="center"/>
          </w:tcPr>
          <w:p w14:paraId="420DF6D1">
            <w:pPr>
              <w:keepNext w:val="0"/>
              <w:keepLines w:val="0"/>
              <w:widowControl/>
              <w:suppressLineNumbers w:val="0"/>
              <w:jc w:val="center"/>
              <w:textAlignment w:val="center"/>
              <w:rPr>
                <w:rFonts w:ascii="Times New Roman" w:hAnsi="Times New Roman"/>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28.35%</w:t>
            </w:r>
          </w:p>
        </w:tc>
      </w:tr>
    </w:tbl>
    <w:p w14:paraId="7BBD3DCF">
      <w:pPr>
        <w:widowControl/>
        <w:rPr>
          <w:rFonts w:ascii="Times New Roman" w:hAnsi="Times New Roman"/>
          <w:b/>
          <w:sz w:val="28"/>
          <w:szCs w:val="28"/>
          <w:highlight w:val="none"/>
        </w:rPr>
        <w:sectPr>
          <w:headerReference r:id="rId3" w:type="default"/>
          <w:pgSz w:w="11905" w:h="16838"/>
          <w:pgMar w:top="1440" w:right="1417" w:bottom="1440" w:left="1417" w:header="850" w:footer="992" w:gutter="0"/>
          <w:cols w:space="0" w:num="1"/>
          <w:docGrid w:type="lines" w:linePitch="317" w:charSpace="0"/>
        </w:sectPr>
      </w:pPr>
    </w:p>
    <w:p w14:paraId="0719D780">
      <w:pPr>
        <w:widowControl/>
        <w:rPr>
          <w:rFonts w:ascii="Times New Roman" w:hAnsi="Times New Roman"/>
          <w:b/>
          <w:sz w:val="24"/>
          <w:szCs w:val="24"/>
          <w:highlight w:val="none"/>
        </w:rPr>
      </w:pPr>
      <w:r>
        <w:rPr>
          <w:rFonts w:hint="eastAsia" w:ascii="Times New Roman" w:hAnsi="Times New Roman"/>
          <w:b/>
          <w:sz w:val="24"/>
          <w:szCs w:val="24"/>
          <w:highlight w:val="none"/>
        </w:rPr>
        <w:t>十一、专业培养目标、毕业要求及其与课程的对应关系表</w:t>
      </w:r>
    </w:p>
    <w:p w14:paraId="79D8C9F5">
      <w:pPr>
        <w:adjustRightInd w:val="0"/>
        <w:spacing w:line="380" w:lineRule="exact"/>
        <w:ind w:firstLine="420" w:firstLineChars="200"/>
        <w:rPr>
          <w:rFonts w:ascii="Times New Roman" w:hAnsi="Times New Roman"/>
          <w:bCs/>
          <w:sz w:val="21"/>
          <w:szCs w:val="21"/>
          <w:highlight w:val="none"/>
        </w:rPr>
      </w:pPr>
      <w:r>
        <w:rPr>
          <w:rFonts w:hint="eastAsia" w:ascii="Times New Roman" w:hAnsi="Times New Roman"/>
          <w:bCs/>
          <w:sz w:val="21"/>
          <w:szCs w:val="21"/>
          <w:highlight w:val="none"/>
        </w:rPr>
        <w:t>（一）专业毕业要求与培养目标的支撑关系</w:t>
      </w:r>
    </w:p>
    <w:tbl>
      <w:tblPr>
        <w:tblStyle w:val="3"/>
        <w:tblW w:w="5001" w:type="pct"/>
        <w:jc w:val="center"/>
        <w:tblLayout w:type="fixed"/>
        <w:tblCellMar>
          <w:top w:w="0" w:type="dxa"/>
          <w:left w:w="108" w:type="dxa"/>
          <w:bottom w:w="0" w:type="dxa"/>
          <w:right w:w="108" w:type="dxa"/>
        </w:tblCellMar>
      </w:tblPr>
      <w:tblGrid>
        <w:gridCol w:w="1368"/>
        <w:gridCol w:w="2698"/>
        <w:gridCol w:w="2782"/>
        <w:gridCol w:w="2583"/>
        <w:gridCol w:w="1685"/>
        <w:gridCol w:w="3061"/>
      </w:tblGrid>
      <w:tr w14:paraId="21FEAB42">
        <w:tblPrEx>
          <w:tblCellMar>
            <w:top w:w="0" w:type="dxa"/>
            <w:left w:w="108" w:type="dxa"/>
            <w:bottom w:w="0" w:type="dxa"/>
            <w:right w:w="108" w:type="dxa"/>
          </w:tblCellMar>
        </w:tblPrEx>
        <w:trPr>
          <w:trHeight w:val="1926" w:hRule="atLeast"/>
          <w:jc w:val="center"/>
        </w:trPr>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CBF20">
            <w:pPr>
              <w:widowControl/>
              <w:adjustRightInd w:val="0"/>
              <w:snapToGrid w:val="0"/>
              <w:jc w:val="center"/>
              <w:rPr>
                <w:rFonts w:ascii="Times New Roman" w:hAnsi="Times New Roman"/>
                <w:sz w:val="18"/>
                <w:szCs w:val="18"/>
                <w:highlight w:val="none"/>
              </w:rPr>
            </w:pPr>
            <w:r>
              <w:rPr>
                <w:rFonts w:hint="eastAsia" w:ascii="Times New Roman" w:hAnsi="Times New Roman"/>
                <w:b/>
                <w:bCs/>
                <w:sz w:val="18"/>
                <w:szCs w:val="18"/>
                <w:highlight w:val="none"/>
              </w:rPr>
              <w:t>毕业要求</w:t>
            </w:r>
          </w:p>
        </w:tc>
        <w:tc>
          <w:tcPr>
            <w:tcW w:w="2698" w:type="dxa"/>
            <w:tcBorders>
              <w:top w:val="single" w:color="auto" w:sz="4" w:space="0"/>
              <w:left w:val="nil"/>
              <w:bottom w:val="single" w:color="auto" w:sz="4" w:space="0"/>
              <w:right w:val="single" w:color="auto" w:sz="4" w:space="0"/>
            </w:tcBorders>
            <w:shd w:val="clear" w:color="auto" w:fill="auto"/>
            <w:vAlign w:val="center"/>
          </w:tcPr>
          <w:p w14:paraId="1175FF02">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培养目标1：</w:t>
            </w:r>
          </w:p>
          <w:p w14:paraId="2CECA042">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掌握新能源材料组成、结构、性能的测试技术与分析方法，了解新能源材料科学的发展方向，具备开发新能源材料、研究工艺、改善和提高材料性能的基本能力的新能源材料专门人才。</w:t>
            </w:r>
          </w:p>
        </w:tc>
        <w:tc>
          <w:tcPr>
            <w:tcW w:w="2782" w:type="dxa"/>
            <w:tcBorders>
              <w:top w:val="single" w:color="auto" w:sz="4" w:space="0"/>
              <w:left w:val="nil"/>
              <w:bottom w:val="single" w:color="auto" w:sz="4" w:space="0"/>
              <w:right w:val="single" w:color="auto" w:sz="4" w:space="0"/>
            </w:tcBorders>
            <w:shd w:val="clear" w:color="auto" w:fill="auto"/>
            <w:vAlign w:val="center"/>
          </w:tcPr>
          <w:p w14:paraId="62157829">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培养目标2：</w:t>
            </w:r>
          </w:p>
          <w:p w14:paraId="0624C14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立足学院的传统特色与优势，学习储能、能量转化系统领域的专业知识，了解新能源材料与器件在各产业领域中的发展方向，在新能源产业中从事研究、技术开发、工艺和器件设计及相关研究。</w:t>
            </w:r>
          </w:p>
        </w:tc>
        <w:tc>
          <w:tcPr>
            <w:tcW w:w="2583" w:type="dxa"/>
            <w:tcBorders>
              <w:top w:val="single" w:color="auto" w:sz="4" w:space="0"/>
              <w:left w:val="nil"/>
              <w:bottom w:val="single" w:color="auto" w:sz="4" w:space="0"/>
              <w:right w:val="single" w:color="auto" w:sz="4" w:space="0"/>
            </w:tcBorders>
            <w:shd w:val="clear" w:color="auto" w:fill="auto"/>
            <w:vAlign w:val="center"/>
          </w:tcPr>
          <w:p w14:paraId="6008C755">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培养目标3：</w:t>
            </w:r>
          </w:p>
          <w:p w14:paraId="5AE14D7B">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有良好的科学素养、人文素养和职业道德，系统掌握新能源材料、新能源器件设计与制造工艺、测试技术与质量评价、新能源系统与工程等方面的基本知识和基本能力。</w:t>
            </w:r>
          </w:p>
        </w:tc>
        <w:tc>
          <w:tcPr>
            <w:tcW w:w="1685" w:type="dxa"/>
            <w:tcBorders>
              <w:top w:val="single" w:color="auto" w:sz="4" w:space="0"/>
              <w:left w:val="nil"/>
              <w:bottom w:val="single" w:color="auto" w:sz="4" w:space="0"/>
              <w:right w:val="single" w:color="auto" w:sz="4" w:space="0"/>
            </w:tcBorders>
            <w:shd w:val="clear" w:color="auto" w:fill="auto"/>
            <w:vAlign w:val="center"/>
          </w:tcPr>
          <w:p w14:paraId="6601B6FA">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培养目标4：</w:t>
            </w:r>
          </w:p>
          <w:p w14:paraId="1518A61C">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在团队工作中担任技术骨干，并发挥有效的作用。</w:t>
            </w:r>
          </w:p>
        </w:tc>
        <w:tc>
          <w:tcPr>
            <w:tcW w:w="3061" w:type="dxa"/>
            <w:tcBorders>
              <w:top w:val="single" w:color="auto" w:sz="4" w:space="0"/>
              <w:left w:val="nil"/>
              <w:bottom w:val="single" w:color="auto" w:sz="4" w:space="0"/>
              <w:right w:val="single" w:color="auto" w:sz="4" w:space="0"/>
            </w:tcBorders>
            <w:shd w:val="clear" w:color="auto" w:fill="auto"/>
            <w:vAlign w:val="center"/>
          </w:tcPr>
          <w:p w14:paraId="1E5CDBB9">
            <w:pPr>
              <w:widowControl/>
              <w:adjustRightInd w:val="0"/>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培养目标5：</w:t>
            </w:r>
          </w:p>
          <w:p w14:paraId="1B40E08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有较强的创新能力和务实精神社会责任感，具有终身学习能力，能够在国内外高等院校、科研机构从事创新研究或者在新能源、新材料、新能源汽车、节能环保、高端装备制造等国家战略性新兴产业从事技术开发、工艺和器件设计或管理工作。</w:t>
            </w:r>
          </w:p>
        </w:tc>
      </w:tr>
      <w:tr w14:paraId="78DFEE7A">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27D7CDE7">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毕业要求1</w:t>
            </w:r>
          </w:p>
        </w:tc>
        <w:tc>
          <w:tcPr>
            <w:tcW w:w="2698" w:type="dxa"/>
            <w:tcBorders>
              <w:top w:val="nil"/>
              <w:left w:val="nil"/>
              <w:bottom w:val="single" w:color="auto" w:sz="4" w:space="0"/>
              <w:right w:val="single" w:color="auto" w:sz="4" w:space="0"/>
            </w:tcBorders>
            <w:shd w:val="clear" w:color="auto" w:fill="auto"/>
            <w:noWrap/>
            <w:vAlign w:val="center"/>
          </w:tcPr>
          <w:p w14:paraId="55A1E8D9">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782" w:type="dxa"/>
            <w:tcBorders>
              <w:top w:val="nil"/>
              <w:left w:val="nil"/>
              <w:bottom w:val="single" w:color="auto" w:sz="4" w:space="0"/>
              <w:right w:val="single" w:color="auto" w:sz="4" w:space="0"/>
            </w:tcBorders>
            <w:shd w:val="clear" w:color="auto" w:fill="auto"/>
            <w:noWrap/>
            <w:vAlign w:val="center"/>
          </w:tcPr>
          <w:p w14:paraId="73FB8011">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583" w:type="dxa"/>
            <w:tcBorders>
              <w:top w:val="nil"/>
              <w:left w:val="nil"/>
              <w:bottom w:val="single" w:color="auto" w:sz="4" w:space="0"/>
              <w:right w:val="single" w:color="auto" w:sz="4" w:space="0"/>
            </w:tcBorders>
            <w:shd w:val="clear" w:color="auto" w:fill="auto"/>
            <w:noWrap/>
            <w:vAlign w:val="center"/>
          </w:tcPr>
          <w:p w14:paraId="4474212D">
            <w:pPr>
              <w:widowControl/>
              <w:jc w:val="center"/>
              <w:rPr>
                <w:rFonts w:ascii="Times New Roman" w:hAnsi="Times New Roman"/>
                <w:b/>
                <w:sz w:val="18"/>
                <w:szCs w:val="18"/>
                <w:highlight w:val="none"/>
              </w:rPr>
            </w:pPr>
          </w:p>
        </w:tc>
        <w:tc>
          <w:tcPr>
            <w:tcW w:w="1685" w:type="dxa"/>
            <w:tcBorders>
              <w:top w:val="nil"/>
              <w:left w:val="nil"/>
              <w:bottom w:val="single" w:color="auto" w:sz="4" w:space="0"/>
              <w:right w:val="single" w:color="auto" w:sz="4" w:space="0"/>
            </w:tcBorders>
            <w:shd w:val="clear" w:color="auto" w:fill="auto"/>
            <w:noWrap/>
            <w:vAlign w:val="center"/>
          </w:tcPr>
          <w:p w14:paraId="3FAA9044">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21C7F99E">
            <w:pPr>
              <w:widowControl/>
              <w:jc w:val="center"/>
              <w:rPr>
                <w:rFonts w:ascii="Times New Roman" w:hAnsi="Times New Roman"/>
                <w:b/>
                <w:sz w:val="18"/>
                <w:szCs w:val="18"/>
                <w:highlight w:val="none"/>
              </w:rPr>
            </w:pPr>
          </w:p>
        </w:tc>
      </w:tr>
      <w:tr w14:paraId="550AAFFA">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3807736C">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毕业要求2</w:t>
            </w:r>
          </w:p>
        </w:tc>
        <w:tc>
          <w:tcPr>
            <w:tcW w:w="2698" w:type="dxa"/>
            <w:tcBorders>
              <w:top w:val="nil"/>
              <w:left w:val="nil"/>
              <w:bottom w:val="single" w:color="auto" w:sz="4" w:space="0"/>
              <w:right w:val="single" w:color="auto" w:sz="4" w:space="0"/>
            </w:tcBorders>
            <w:shd w:val="clear" w:color="auto" w:fill="auto"/>
            <w:noWrap/>
            <w:vAlign w:val="center"/>
          </w:tcPr>
          <w:p w14:paraId="4249835D">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782" w:type="dxa"/>
            <w:tcBorders>
              <w:top w:val="nil"/>
              <w:left w:val="nil"/>
              <w:bottom w:val="single" w:color="auto" w:sz="4" w:space="0"/>
              <w:right w:val="single" w:color="auto" w:sz="4" w:space="0"/>
            </w:tcBorders>
            <w:shd w:val="clear" w:color="auto" w:fill="auto"/>
            <w:noWrap/>
            <w:vAlign w:val="center"/>
          </w:tcPr>
          <w:p w14:paraId="4C2BE55B">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583" w:type="dxa"/>
            <w:tcBorders>
              <w:top w:val="nil"/>
              <w:left w:val="nil"/>
              <w:bottom w:val="single" w:color="auto" w:sz="4" w:space="0"/>
              <w:right w:val="single" w:color="auto" w:sz="4" w:space="0"/>
            </w:tcBorders>
            <w:shd w:val="clear" w:color="auto" w:fill="auto"/>
            <w:noWrap/>
            <w:vAlign w:val="center"/>
          </w:tcPr>
          <w:p w14:paraId="2BE8C0BF">
            <w:pPr>
              <w:widowControl/>
              <w:jc w:val="center"/>
              <w:rPr>
                <w:rFonts w:ascii="Times New Roman" w:hAnsi="Times New Roman"/>
                <w:b/>
                <w:sz w:val="18"/>
                <w:szCs w:val="18"/>
                <w:highlight w:val="none"/>
              </w:rPr>
            </w:pPr>
          </w:p>
        </w:tc>
        <w:tc>
          <w:tcPr>
            <w:tcW w:w="1685" w:type="dxa"/>
            <w:tcBorders>
              <w:top w:val="nil"/>
              <w:left w:val="nil"/>
              <w:bottom w:val="single" w:color="auto" w:sz="4" w:space="0"/>
              <w:right w:val="single" w:color="auto" w:sz="4" w:space="0"/>
            </w:tcBorders>
            <w:shd w:val="clear" w:color="auto" w:fill="auto"/>
            <w:noWrap/>
            <w:vAlign w:val="center"/>
          </w:tcPr>
          <w:p w14:paraId="18F50C06">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11F71AA8">
            <w:pPr>
              <w:widowControl/>
              <w:jc w:val="center"/>
              <w:rPr>
                <w:rFonts w:ascii="Times New Roman" w:hAnsi="Times New Roman"/>
                <w:b/>
                <w:sz w:val="18"/>
                <w:szCs w:val="18"/>
                <w:highlight w:val="none"/>
              </w:rPr>
            </w:pPr>
          </w:p>
        </w:tc>
      </w:tr>
      <w:tr w14:paraId="0BDDD034">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592D94B8">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毕业要求3</w:t>
            </w:r>
          </w:p>
        </w:tc>
        <w:tc>
          <w:tcPr>
            <w:tcW w:w="2698" w:type="dxa"/>
            <w:tcBorders>
              <w:top w:val="nil"/>
              <w:left w:val="nil"/>
              <w:bottom w:val="single" w:color="auto" w:sz="4" w:space="0"/>
              <w:right w:val="single" w:color="auto" w:sz="4" w:space="0"/>
            </w:tcBorders>
            <w:shd w:val="clear" w:color="auto" w:fill="auto"/>
            <w:noWrap/>
            <w:vAlign w:val="center"/>
          </w:tcPr>
          <w:p w14:paraId="08B65566">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782" w:type="dxa"/>
            <w:tcBorders>
              <w:top w:val="nil"/>
              <w:left w:val="nil"/>
              <w:bottom w:val="single" w:color="auto" w:sz="4" w:space="0"/>
              <w:right w:val="single" w:color="auto" w:sz="4" w:space="0"/>
            </w:tcBorders>
            <w:shd w:val="clear" w:color="auto" w:fill="auto"/>
            <w:noWrap/>
            <w:vAlign w:val="center"/>
          </w:tcPr>
          <w:p w14:paraId="4A6CE17C">
            <w:pPr>
              <w:widowControl/>
              <w:jc w:val="center"/>
              <w:rPr>
                <w:rFonts w:ascii="Times New Roman" w:hAnsi="Times New Roman"/>
                <w:b/>
                <w:sz w:val="18"/>
                <w:szCs w:val="18"/>
                <w:highlight w:val="none"/>
              </w:rPr>
            </w:pPr>
          </w:p>
        </w:tc>
        <w:tc>
          <w:tcPr>
            <w:tcW w:w="2583" w:type="dxa"/>
            <w:tcBorders>
              <w:top w:val="nil"/>
              <w:left w:val="nil"/>
              <w:bottom w:val="single" w:color="auto" w:sz="4" w:space="0"/>
              <w:right w:val="single" w:color="auto" w:sz="4" w:space="0"/>
            </w:tcBorders>
            <w:shd w:val="clear" w:color="auto" w:fill="auto"/>
            <w:noWrap/>
            <w:vAlign w:val="center"/>
          </w:tcPr>
          <w:p w14:paraId="2E3F925C">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1685" w:type="dxa"/>
            <w:tcBorders>
              <w:top w:val="nil"/>
              <w:left w:val="nil"/>
              <w:bottom w:val="single" w:color="auto" w:sz="4" w:space="0"/>
              <w:right w:val="single" w:color="auto" w:sz="4" w:space="0"/>
            </w:tcBorders>
            <w:shd w:val="clear" w:color="auto" w:fill="auto"/>
            <w:noWrap/>
            <w:vAlign w:val="center"/>
          </w:tcPr>
          <w:p w14:paraId="4539A598">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32EA8FBC">
            <w:pPr>
              <w:widowControl/>
              <w:jc w:val="center"/>
              <w:rPr>
                <w:rFonts w:ascii="Times New Roman" w:hAnsi="Times New Roman"/>
                <w:b/>
                <w:sz w:val="18"/>
                <w:szCs w:val="18"/>
                <w:highlight w:val="none"/>
              </w:rPr>
            </w:pPr>
          </w:p>
        </w:tc>
      </w:tr>
      <w:tr w14:paraId="724B807A">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0E0944FA">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毕业要求4</w:t>
            </w:r>
          </w:p>
        </w:tc>
        <w:tc>
          <w:tcPr>
            <w:tcW w:w="2698" w:type="dxa"/>
            <w:tcBorders>
              <w:top w:val="nil"/>
              <w:left w:val="nil"/>
              <w:bottom w:val="single" w:color="auto" w:sz="4" w:space="0"/>
              <w:right w:val="single" w:color="auto" w:sz="4" w:space="0"/>
            </w:tcBorders>
            <w:shd w:val="clear" w:color="auto" w:fill="auto"/>
            <w:noWrap/>
            <w:vAlign w:val="center"/>
          </w:tcPr>
          <w:p w14:paraId="54DE4693">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782" w:type="dxa"/>
            <w:tcBorders>
              <w:top w:val="nil"/>
              <w:left w:val="nil"/>
              <w:bottom w:val="single" w:color="auto" w:sz="4" w:space="0"/>
              <w:right w:val="single" w:color="auto" w:sz="4" w:space="0"/>
            </w:tcBorders>
            <w:shd w:val="clear" w:color="auto" w:fill="auto"/>
            <w:noWrap/>
            <w:vAlign w:val="center"/>
          </w:tcPr>
          <w:p w14:paraId="1F2FAE03">
            <w:pPr>
              <w:widowControl/>
              <w:jc w:val="center"/>
              <w:rPr>
                <w:rFonts w:ascii="Times New Roman" w:hAnsi="Times New Roman"/>
                <w:b/>
                <w:sz w:val="18"/>
                <w:szCs w:val="18"/>
                <w:highlight w:val="none"/>
              </w:rPr>
            </w:pPr>
          </w:p>
        </w:tc>
        <w:tc>
          <w:tcPr>
            <w:tcW w:w="2583" w:type="dxa"/>
            <w:tcBorders>
              <w:top w:val="nil"/>
              <w:left w:val="nil"/>
              <w:bottom w:val="single" w:color="auto" w:sz="4" w:space="0"/>
              <w:right w:val="single" w:color="auto" w:sz="4" w:space="0"/>
            </w:tcBorders>
            <w:shd w:val="clear" w:color="auto" w:fill="auto"/>
            <w:noWrap/>
            <w:vAlign w:val="center"/>
          </w:tcPr>
          <w:p w14:paraId="2565889A">
            <w:pPr>
              <w:widowControl/>
              <w:jc w:val="center"/>
              <w:rPr>
                <w:rFonts w:ascii="Times New Roman" w:hAnsi="Times New Roman"/>
                <w:b/>
                <w:sz w:val="18"/>
                <w:szCs w:val="18"/>
                <w:highlight w:val="none"/>
              </w:rPr>
            </w:pPr>
          </w:p>
        </w:tc>
        <w:tc>
          <w:tcPr>
            <w:tcW w:w="1685" w:type="dxa"/>
            <w:tcBorders>
              <w:top w:val="nil"/>
              <w:left w:val="nil"/>
              <w:bottom w:val="single" w:color="auto" w:sz="4" w:space="0"/>
              <w:right w:val="single" w:color="auto" w:sz="4" w:space="0"/>
            </w:tcBorders>
            <w:shd w:val="clear" w:color="auto" w:fill="auto"/>
            <w:noWrap/>
            <w:vAlign w:val="center"/>
          </w:tcPr>
          <w:p w14:paraId="42ABC76B">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6F00BAC9">
            <w:pPr>
              <w:widowControl/>
              <w:jc w:val="center"/>
              <w:rPr>
                <w:rFonts w:ascii="Times New Roman" w:hAnsi="Times New Roman"/>
                <w:b/>
                <w:sz w:val="18"/>
                <w:szCs w:val="18"/>
                <w:highlight w:val="none"/>
              </w:rPr>
            </w:pPr>
          </w:p>
        </w:tc>
      </w:tr>
      <w:tr w14:paraId="7773A317">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7D751442">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毕业要求5</w:t>
            </w:r>
          </w:p>
        </w:tc>
        <w:tc>
          <w:tcPr>
            <w:tcW w:w="2698" w:type="dxa"/>
            <w:tcBorders>
              <w:top w:val="nil"/>
              <w:left w:val="nil"/>
              <w:bottom w:val="single" w:color="auto" w:sz="4" w:space="0"/>
              <w:right w:val="single" w:color="auto" w:sz="4" w:space="0"/>
            </w:tcBorders>
            <w:shd w:val="clear" w:color="auto" w:fill="auto"/>
            <w:noWrap/>
            <w:vAlign w:val="center"/>
          </w:tcPr>
          <w:p w14:paraId="2F49D0B3">
            <w:pPr>
              <w:widowControl/>
              <w:jc w:val="center"/>
              <w:rPr>
                <w:rFonts w:ascii="Times New Roman" w:hAnsi="Times New Roman"/>
                <w:b/>
                <w:sz w:val="18"/>
                <w:szCs w:val="18"/>
                <w:highlight w:val="none"/>
              </w:rPr>
            </w:pPr>
          </w:p>
        </w:tc>
        <w:tc>
          <w:tcPr>
            <w:tcW w:w="2782" w:type="dxa"/>
            <w:tcBorders>
              <w:top w:val="nil"/>
              <w:left w:val="nil"/>
              <w:bottom w:val="single" w:color="auto" w:sz="4" w:space="0"/>
              <w:right w:val="single" w:color="auto" w:sz="4" w:space="0"/>
            </w:tcBorders>
            <w:shd w:val="clear" w:color="auto" w:fill="auto"/>
            <w:noWrap/>
            <w:vAlign w:val="center"/>
          </w:tcPr>
          <w:p w14:paraId="250A9014">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583" w:type="dxa"/>
            <w:tcBorders>
              <w:top w:val="nil"/>
              <w:left w:val="nil"/>
              <w:bottom w:val="single" w:color="auto" w:sz="4" w:space="0"/>
              <w:right w:val="single" w:color="auto" w:sz="4" w:space="0"/>
            </w:tcBorders>
            <w:shd w:val="clear" w:color="auto" w:fill="auto"/>
            <w:noWrap/>
            <w:vAlign w:val="center"/>
          </w:tcPr>
          <w:p w14:paraId="32ABFCAD">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1685" w:type="dxa"/>
            <w:tcBorders>
              <w:top w:val="nil"/>
              <w:left w:val="nil"/>
              <w:bottom w:val="single" w:color="auto" w:sz="4" w:space="0"/>
              <w:right w:val="single" w:color="auto" w:sz="4" w:space="0"/>
            </w:tcBorders>
            <w:shd w:val="clear" w:color="auto" w:fill="auto"/>
            <w:noWrap/>
            <w:vAlign w:val="center"/>
          </w:tcPr>
          <w:p w14:paraId="2B97CCF9">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32A7DBE3">
            <w:pPr>
              <w:widowControl/>
              <w:jc w:val="center"/>
              <w:rPr>
                <w:rFonts w:ascii="Times New Roman" w:hAnsi="Times New Roman"/>
                <w:b/>
                <w:sz w:val="18"/>
                <w:szCs w:val="18"/>
                <w:highlight w:val="none"/>
              </w:rPr>
            </w:pPr>
          </w:p>
        </w:tc>
      </w:tr>
      <w:tr w14:paraId="723426CF">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59E04E33">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毕业要求6</w:t>
            </w:r>
          </w:p>
        </w:tc>
        <w:tc>
          <w:tcPr>
            <w:tcW w:w="2698" w:type="dxa"/>
            <w:tcBorders>
              <w:top w:val="nil"/>
              <w:left w:val="nil"/>
              <w:bottom w:val="single" w:color="auto" w:sz="4" w:space="0"/>
              <w:right w:val="single" w:color="auto" w:sz="4" w:space="0"/>
            </w:tcBorders>
            <w:shd w:val="clear" w:color="auto" w:fill="auto"/>
            <w:noWrap/>
            <w:vAlign w:val="center"/>
          </w:tcPr>
          <w:p w14:paraId="35960EC7">
            <w:pPr>
              <w:widowControl/>
              <w:jc w:val="center"/>
              <w:rPr>
                <w:rFonts w:ascii="Times New Roman" w:hAnsi="Times New Roman"/>
                <w:b/>
                <w:sz w:val="18"/>
                <w:szCs w:val="18"/>
                <w:highlight w:val="none"/>
              </w:rPr>
            </w:pPr>
          </w:p>
        </w:tc>
        <w:tc>
          <w:tcPr>
            <w:tcW w:w="2782" w:type="dxa"/>
            <w:tcBorders>
              <w:top w:val="nil"/>
              <w:left w:val="nil"/>
              <w:bottom w:val="single" w:color="auto" w:sz="4" w:space="0"/>
              <w:right w:val="single" w:color="auto" w:sz="4" w:space="0"/>
            </w:tcBorders>
            <w:shd w:val="clear" w:color="auto" w:fill="auto"/>
            <w:noWrap/>
            <w:vAlign w:val="center"/>
          </w:tcPr>
          <w:p w14:paraId="2BB09A1C">
            <w:pPr>
              <w:widowControl/>
              <w:jc w:val="center"/>
              <w:rPr>
                <w:rFonts w:ascii="Times New Roman" w:hAnsi="Times New Roman"/>
                <w:b/>
                <w:sz w:val="18"/>
                <w:szCs w:val="18"/>
                <w:highlight w:val="none"/>
              </w:rPr>
            </w:pPr>
          </w:p>
        </w:tc>
        <w:tc>
          <w:tcPr>
            <w:tcW w:w="2583" w:type="dxa"/>
            <w:tcBorders>
              <w:top w:val="nil"/>
              <w:left w:val="nil"/>
              <w:bottom w:val="single" w:color="auto" w:sz="4" w:space="0"/>
              <w:right w:val="single" w:color="auto" w:sz="4" w:space="0"/>
            </w:tcBorders>
            <w:shd w:val="clear" w:color="auto" w:fill="auto"/>
            <w:noWrap/>
            <w:vAlign w:val="center"/>
          </w:tcPr>
          <w:p w14:paraId="73FC6E6D">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1685" w:type="dxa"/>
            <w:tcBorders>
              <w:top w:val="nil"/>
              <w:left w:val="nil"/>
              <w:bottom w:val="single" w:color="auto" w:sz="4" w:space="0"/>
              <w:right w:val="single" w:color="auto" w:sz="4" w:space="0"/>
            </w:tcBorders>
            <w:shd w:val="clear" w:color="auto" w:fill="auto"/>
            <w:noWrap/>
            <w:vAlign w:val="center"/>
          </w:tcPr>
          <w:p w14:paraId="12B3C367">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211810B8">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r>
      <w:tr w14:paraId="77C6FCBA">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35536EB9">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毕业要求7</w:t>
            </w:r>
          </w:p>
        </w:tc>
        <w:tc>
          <w:tcPr>
            <w:tcW w:w="2698" w:type="dxa"/>
            <w:tcBorders>
              <w:top w:val="nil"/>
              <w:left w:val="nil"/>
              <w:bottom w:val="single" w:color="auto" w:sz="4" w:space="0"/>
              <w:right w:val="single" w:color="auto" w:sz="4" w:space="0"/>
            </w:tcBorders>
            <w:shd w:val="clear" w:color="auto" w:fill="auto"/>
            <w:noWrap/>
            <w:vAlign w:val="center"/>
          </w:tcPr>
          <w:p w14:paraId="3D7BA53E">
            <w:pPr>
              <w:widowControl/>
              <w:jc w:val="center"/>
              <w:rPr>
                <w:rFonts w:ascii="Times New Roman" w:hAnsi="Times New Roman"/>
                <w:b/>
                <w:sz w:val="18"/>
                <w:szCs w:val="18"/>
                <w:highlight w:val="none"/>
              </w:rPr>
            </w:pPr>
          </w:p>
        </w:tc>
        <w:tc>
          <w:tcPr>
            <w:tcW w:w="2782" w:type="dxa"/>
            <w:tcBorders>
              <w:top w:val="nil"/>
              <w:left w:val="nil"/>
              <w:bottom w:val="single" w:color="auto" w:sz="4" w:space="0"/>
              <w:right w:val="single" w:color="auto" w:sz="4" w:space="0"/>
            </w:tcBorders>
            <w:shd w:val="clear" w:color="auto" w:fill="auto"/>
            <w:noWrap/>
            <w:vAlign w:val="center"/>
          </w:tcPr>
          <w:p w14:paraId="5F39F27F">
            <w:pPr>
              <w:widowControl/>
              <w:jc w:val="center"/>
              <w:rPr>
                <w:rFonts w:ascii="Times New Roman" w:hAnsi="Times New Roman"/>
                <w:b/>
                <w:sz w:val="18"/>
                <w:szCs w:val="18"/>
                <w:highlight w:val="none"/>
              </w:rPr>
            </w:pPr>
          </w:p>
        </w:tc>
        <w:tc>
          <w:tcPr>
            <w:tcW w:w="2583" w:type="dxa"/>
            <w:tcBorders>
              <w:top w:val="nil"/>
              <w:left w:val="nil"/>
              <w:bottom w:val="single" w:color="auto" w:sz="4" w:space="0"/>
              <w:right w:val="single" w:color="auto" w:sz="4" w:space="0"/>
            </w:tcBorders>
            <w:shd w:val="clear" w:color="auto" w:fill="auto"/>
            <w:noWrap/>
            <w:vAlign w:val="center"/>
          </w:tcPr>
          <w:p w14:paraId="63E34518">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1685" w:type="dxa"/>
            <w:tcBorders>
              <w:top w:val="nil"/>
              <w:left w:val="nil"/>
              <w:bottom w:val="single" w:color="auto" w:sz="4" w:space="0"/>
              <w:right w:val="single" w:color="auto" w:sz="4" w:space="0"/>
            </w:tcBorders>
            <w:shd w:val="clear" w:color="auto" w:fill="auto"/>
            <w:noWrap/>
            <w:vAlign w:val="center"/>
          </w:tcPr>
          <w:p w14:paraId="1A13DC56">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4049C04E">
            <w:pPr>
              <w:widowControl/>
              <w:jc w:val="center"/>
              <w:rPr>
                <w:rFonts w:ascii="Times New Roman" w:hAnsi="Times New Roman"/>
                <w:b/>
                <w:sz w:val="18"/>
                <w:szCs w:val="18"/>
                <w:highlight w:val="none"/>
              </w:rPr>
            </w:pPr>
          </w:p>
        </w:tc>
      </w:tr>
      <w:tr w14:paraId="2C8F6193">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3AE11A54">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毕业要求8</w:t>
            </w:r>
          </w:p>
        </w:tc>
        <w:tc>
          <w:tcPr>
            <w:tcW w:w="2698" w:type="dxa"/>
            <w:tcBorders>
              <w:top w:val="nil"/>
              <w:left w:val="nil"/>
              <w:bottom w:val="single" w:color="auto" w:sz="4" w:space="0"/>
              <w:right w:val="single" w:color="auto" w:sz="4" w:space="0"/>
            </w:tcBorders>
            <w:shd w:val="clear" w:color="auto" w:fill="auto"/>
            <w:noWrap/>
            <w:vAlign w:val="center"/>
          </w:tcPr>
          <w:p w14:paraId="16822F87">
            <w:pPr>
              <w:widowControl/>
              <w:jc w:val="center"/>
              <w:rPr>
                <w:rFonts w:ascii="Times New Roman" w:hAnsi="Times New Roman"/>
                <w:b/>
                <w:sz w:val="18"/>
                <w:szCs w:val="18"/>
                <w:highlight w:val="none"/>
              </w:rPr>
            </w:pPr>
          </w:p>
        </w:tc>
        <w:tc>
          <w:tcPr>
            <w:tcW w:w="2782" w:type="dxa"/>
            <w:tcBorders>
              <w:top w:val="nil"/>
              <w:left w:val="nil"/>
              <w:bottom w:val="single" w:color="auto" w:sz="4" w:space="0"/>
              <w:right w:val="single" w:color="auto" w:sz="4" w:space="0"/>
            </w:tcBorders>
            <w:shd w:val="clear" w:color="auto" w:fill="auto"/>
            <w:noWrap/>
            <w:vAlign w:val="center"/>
          </w:tcPr>
          <w:p w14:paraId="715FF0E1">
            <w:pPr>
              <w:widowControl/>
              <w:jc w:val="center"/>
              <w:rPr>
                <w:rFonts w:ascii="Times New Roman" w:hAnsi="Times New Roman"/>
                <w:b/>
                <w:sz w:val="18"/>
                <w:szCs w:val="18"/>
                <w:highlight w:val="none"/>
              </w:rPr>
            </w:pPr>
          </w:p>
        </w:tc>
        <w:tc>
          <w:tcPr>
            <w:tcW w:w="2583" w:type="dxa"/>
            <w:tcBorders>
              <w:top w:val="nil"/>
              <w:left w:val="nil"/>
              <w:bottom w:val="single" w:color="auto" w:sz="4" w:space="0"/>
              <w:right w:val="single" w:color="auto" w:sz="4" w:space="0"/>
            </w:tcBorders>
            <w:shd w:val="clear" w:color="auto" w:fill="auto"/>
            <w:noWrap/>
            <w:vAlign w:val="center"/>
          </w:tcPr>
          <w:p w14:paraId="047C3AA5">
            <w:pPr>
              <w:widowControl/>
              <w:jc w:val="center"/>
              <w:rPr>
                <w:rFonts w:ascii="Times New Roman" w:hAnsi="Times New Roman"/>
                <w:b/>
                <w:sz w:val="18"/>
                <w:szCs w:val="18"/>
                <w:highlight w:val="none"/>
              </w:rPr>
            </w:pPr>
          </w:p>
        </w:tc>
        <w:tc>
          <w:tcPr>
            <w:tcW w:w="1685" w:type="dxa"/>
            <w:tcBorders>
              <w:top w:val="nil"/>
              <w:left w:val="nil"/>
              <w:bottom w:val="single" w:color="auto" w:sz="4" w:space="0"/>
              <w:right w:val="single" w:color="auto" w:sz="4" w:space="0"/>
            </w:tcBorders>
            <w:shd w:val="clear" w:color="auto" w:fill="auto"/>
            <w:noWrap/>
            <w:vAlign w:val="center"/>
          </w:tcPr>
          <w:p w14:paraId="1A1477D4">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0B56BC20">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r>
      <w:tr w14:paraId="2676D5AF">
        <w:tblPrEx>
          <w:tblCellMar>
            <w:top w:w="0" w:type="dxa"/>
            <w:left w:w="108" w:type="dxa"/>
            <w:bottom w:w="0" w:type="dxa"/>
            <w:right w:w="108" w:type="dxa"/>
          </w:tblCellMar>
        </w:tblPrEx>
        <w:trPr>
          <w:trHeight w:val="374"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6C2F6317">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毕业要求9</w:t>
            </w:r>
          </w:p>
        </w:tc>
        <w:tc>
          <w:tcPr>
            <w:tcW w:w="2698" w:type="dxa"/>
            <w:tcBorders>
              <w:top w:val="nil"/>
              <w:left w:val="nil"/>
              <w:bottom w:val="single" w:color="auto" w:sz="4" w:space="0"/>
              <w:right w:val="single" w:color="auto" w:sz="4" w:space="0"/>
            </w:tcBorders>
            <w:shd w:val="clear" w:color="auto" w:fill="auto"/>
            <w:noWrap/>
            <w:vAlign w:val="center"/>
          </w:tcPr>
          <w:p w14:paraId="3581A9AE">
            <w:pPr>
              <w:widowControl/>
              <w:jc w:val="center"/>
              <w:rPr>
                <w:rFonts w:ascii="Times New Roman" w:hAnsi="Times New Roman"/>
                <w:b/>
                <w:sz w:val="18"/>
                <w:szCs w:val="18"/>
                <w:highlight w:val="none"/>
              </w:rPr>
            </w:pPr>
          </w:p>
        </w:tc>
        <w:tc>
          <w:tcPr>
            <w:tcW w:w="2782" w:type="dxa"/>
            <w:tcBorders>
              <w:top w:val="nil"/>
              <w:left w:val="nil"/>
              <w:bottom w:val="single" w:color="auto" w:sz="4" w:space="0"/>
              <w:right w:val="single" w:color="auto" w:sz="4" w:space="0"/>
            </w:tcBorders>
            <w:shd w:val="clear" w:color="auto" w:fill="auto"/>
            <w:noWrap/>
            <w:vAlign w:val="center"/>
          </w:tcPr>
          <w:p w14:paraId="51E207E6">
            <w:pPr>
              <w:widowControl/>
              <w:jc w:val="center"/>
              <w:rPr>
                <w:rFonts w:ascii="Times New Roman" w:hAnsi="Times New Roman"/>
                <w:b/>
                <w:sz w:val="18"/>
                <w:szCs w:val="18"/>
                <w:highlight w:val="none"/>
              </w:rPr>
            </w:pPr>
          </w:p>
        </w:tc>
        <w:tc>
          <w:tcPr>
            <w:tcW w:w="2583" w:type="dxa"/>
            <w:tcBorders>
              <w:top w:val="nil"/>
              <w:left w:val="nil"/>
              <w:bottom w:val="single" w:color="auto" w:sz="4" w:space="0"/>
              <w:right w:val="single" w:color="auto" w:sz="4" w:space="0"/>
            </w:tcBorders>
            <w:shd w:val="clear" w:color="auto" w:fill="auto"/>
            <w:noWrap/>
            <w:vAlign w:val="center"/>
          </w:tcPr>
          <w:p w14:paraId="22A1DD7C">
            <w:pPr>
              <w:widowControl/>
              <w:jc w:val="center"/>
              <w:rPr>
                <w:rFonts w:ascii="Times New Roman" w:hAnsi="Times New Roman"/>
                <w:b/>
                <w:sz w:val="18"/>
                <w:szCs w:val="18"/>
                <w:highlight w:val="none"/>
              </w:rPr>
            </w:pPr>
          </w:p>
        </w:tc>
        <w:tc>
          <w:tcPr>
            <w:tcW w:w="1685" w:type="dxa"/>
            <w:tcBorders>
              <w:top w:val="nil"/>
              <w:left w:val="nil"/>
              <w:bottom w:val="single" w:color="auto" w:sz="4" w:space="0"/>
              <w:right w:val="single" w:color="auto" w:sz="4" w:space="0"/>
            </w:tcBorders>
            <w:shd w:val="clear" w:color="auto" w:fill="auto"/>
            <w:noWrap/>
            <w:vAlign w:val="center"/>
          </w:tcPr>
          <w:p w14:paraId="7FC9C663">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3061" w:type="dxa"/>
            <w:tcBorders>
              <w:top w:val="nil"/>
              <w:left w:val="nil"/>
              <w:bottom w:val="single" w:color="auto" w:sz="4" w:space="0"/>
              <w:right w:val="single" w:color="auto" w:sz="4" w:space="0"/>
            </w:tcBorders>
            <w:shd w:val="clear" w:color="auto" w:fill="auto"/>
            <w:noWrap/>
            <w:vAlign w:val="center"/>
          </w:tcPr>
          <w:p w14:paraId="61686979">
            <w:pPr>
              <w:widowControl/>
              <w:jc w:val="center"/>
              <w:rPr>
                <w:rFonts w:ascii="Times New Roman" w:hAnsi="Times New Roman"/>
                <w:b/>
                <w:sz w:val="18"/>
                <w:szCs w:val="18"/>
                <w:highlight w:val="none"/>
              </w:rPr>
            </w:pPr>
          </w:p>
        </w:tc>
      </w:tr>
      <w:tr w14:paraId="3F1FF835">
        <w:tblPrEx>
          <w:tblCellMar>
            <w:top w:w="0" w:type="dxa"/>
            <w:left w:w="108" w:type="dxa"/>
            <w:bottom w:w="0" w:type="dxa"/>
            <w:right w:w="108" w:type="dxa"/>
          </w:tblCellMar>
        </w:tblPrEx>
        <w:trPr>
          <w:trHeight w:val="374" w:hRule="atLeast"/>
          <w:jc w:val="center"/>
        </w:trPr>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451B3EB1">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毕业要求10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3FD75">
            <w:pPr>
              <w:widowControl/>
              <w:jc w:val="center"/>
              <w:rPr>
                <w:rFonts w:ascii="Times New Roman" w:hAnsi="Times New Roman"/>
                <w:b/>
                <w:sz w:val="18"/>
                <w:szCs w:val="18"/>
                <w:highlight w:val="none"/>
              </w:rPr>
            </w:pPr>
          </w:p>
        </w:tc>
        <w:tc>
          <w:tcPr>
            <w:tcW w:w="2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1E3D5">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2976F">
            <w:pPr>
              <w:widowControl/>
              <w:jc w:val="center"/>
              <w:rPr>
                <w:rFonts w:ascii="Times New Roman" w:hAnsi="Times New Roman"/>
                <w:b/>
                <w:sz w:val="18"/>
                <w:szCs w:val="18"/>
                <w:highlight w:val="none"/>
              </w:rPr>
            </w:pP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65481">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3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9E8F4">
            <w:pPr>
              <w:widowControl/>
              <w:jc w:val="center"/>
              <w:rPr>
                <w:rFonts w:ascii="Times New Roman" w:hAnsi="Times New Roman"/>
                <w:b/>
                <w:sz w:val="18"/>
                <w:szCs w:val="18"/>
                <w:highlight w:val="none"/>
              </w:rPr>
            </w:pPr>
          </w:p>
        </w:tc>
      </w:tr>
      <w:tr w14:paraId="5A507AA0">
        <w:tblPrEx>
          <w:tblCellMar>
            <w:top w:w="0" w:type="dxa"/>
            <w:left w:w="108" w:type="dxa"/>
            <w:bottom w:w="0" w:type="dxa"/>
            <w:right w:w="108" w:type="dxa"/>
          </w:tblCellMar>
        </w:tblPrEx>
        <w:trPr>
          <w:trHeight w:val="374" w:hRule="atLeast"/>
          <w:jc w:val="center"/>
        </w:trPr>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69680925">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毕业要求11</w:t>
            </w:r>
          </w:p>
        </w:tc>
        <w:tc>
          <w:tcPr>
            <w:tcW w:w="2698" w:type="dxa"/>
            <w:tcBorders>
              <w:top w:val="single" w:color="auto" w:sz="4" w:space="0"/>
              <w:left w:val="nil"/>
              <w:bottom w:val="single" w:color="auto" w:sz="4" w:space="0"/>
              <w:right w:val="single" w:color="auto" w:sz="4" w:space="0"/>
            </w:tcBorders>
            <w:shd w:val="clear" w:color="auto" w:fill="auto"/>
            <w:noWrap/>
            <w:vAlign w:val="center"/>
          </w:tcPr>
          <w:p w14:paraId="611BD4B7">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2782" w:type="dxa"/>
            <w:tcBorders>
              <w:top w:val="single" w:color="auto" w:sz="4" w:space="0"/>
              <w:left w:val="nil"/>
              <w:bottom w:val="single" w:color="auto" w:sz="4" w:space="0"/>
              <w:right w:val="single" w:color="auto" w:sz="4" w:space="0"/>
            </w:tcBorders>
            <w:shd w:val="clear" w:color="auto" w:fill="auto"/>
            <w:noWrap/>
            <w:vAlign w:val="center"/>
          </w:tcPr>
          <w:p w14:paraId="2F34D34D">
            <w:pPr>
              <w:widowControl/>
              <w:jc w:val="center"/>
              <w:rPr>
                <w:rFonts w:ascii="Times New Roman" w:hAnsi="Times New Roman"/>
                <w:b/>
                <w:sz w:val="18"/>
                <w:szCs w:val="18"/>
                <w:highlight w:val="none"/>
              </w:rPr>
            </w:pPr>
          </w:p>
        </w:tc>
        <w:tc>
          <w:tcPr>
            <w:tcW w:w="2583" w:type="dxa"/>
            <w:tcBorders>
              <w:top w:val="single" w:color="auto" w:sz="4" w:space="0"/>
              <w:left w:val="nil"/>
              <w:bottom w:val="single" w:color="auto" w:sz="4" w:space="0"/>
              <w:right w:val="single" w:color="auto" w:sz="4" w:space="0"/>
            </w:tcBorders>
            <w:shd w:val="clear" w:color="auto" w:fill="auto"/>
            <w:noWrap/>
            <w:vAlign w:val="center"/>
          </w:tcPr>
          <w:p w14:paraId="4A8D8D8A">
            <w:pPr>
              <w:widowControl/>
              <w:jc w:val="center"/>
              <w:rPr>
                <w:rFonts w:ascii="Times New Roman" w:hAnsi="Times New Roman"/>
                <w:b/>
                <w:sz w:val="18"/>
                <w:szCs w:val="18"/>
                <w:highlight w:val="none"/>
              </w:rPr>
            </w:pPr>
          </w:p>
        </w:tc>
        <w:tc>
          <w:tcPr>
            <w:tcW w:w="1685" w:type="dxa"/>
            <w:tcBorders>
              <w:top w:val="single" w:color="auto" w:sz="4" w:space="0"/>
              <w:left w:val="nil"/>
              <w:bottom w:val="single" w:color="auto" w:sz="4" w:space="0"/>
              <w:right w:val="single" w:color="auto" w:sz="4" w:space="0"/>
            </w:tcBorders>
            <w:shd w:val="clear" w:color="auto" w:fill="auto"/>
            <w:noWrap/>
            <w:vAlign w:val="center"/>
          </w:tcPr>
          <w:p w14:paraId="5F3348AD">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c>
          <w:tcPr>
            <w:tcW w:w="3061" w:type="dxa"/>
            <w:tcBorders>
              <w:top w:val="single" w:color="auto" w:sz="4" w:space="0"/>
              <w:left w:val="nil"/>
              <w:bottom w:val="single" w:color="auto" w:sz="4" w:space="0"/>
              <w:right w:val="single" w:color="auto" w:sz="4" w:space="0"/>
            </w:tcBorders>
            <w:shd w:val="clear" w:color="auto" w:fill="auto"/>
            <w:noWrap/>
            <w:vAlign w:val="center"/>
          </w:tcPr>
          <w:p w14:paraId="6E3E75AE">
            <w:pPr>
              <w:widowControl/>
              <w:jc w:val="center"/>
              <w:rPr>
                <w:rFonts w:ascii="Times New Roman" w:hAnsi="Times New Roman"/>
                <w:b/>
                <w:sz w:val="18"/>
                <w:szCs w:val="18"/>
                <w:highlight w:val="none"/>
              </w:rPr>
            </w:pPr>
          </w:p>
        </w:tc>
      </w:tr>
      <w:tr w14:paraId="4CFFF0F9">
        <w:tblPrEx>
          <w:tblCellMar>
            <w:top w:w="0" w:type="dxa"/>
            <w:left w:w="108" w:type="dxa"/>
            <w:bottom w:w="0" w:type="dxa"/>
            <w:right w:w="108" w:type="dxa"/>
          </w:tblCellMar>
        </w:tblPrEx>
        <w:trPr>
          <w:trHeight w:val="396" w:hRule="atLeast"/>
          <w:jc w:val="center"/>
        </w:trPr>
        <w:tc>
          <w:tcPr>
            <w:tcW w:w="1369" w:type="dxa"/>
            <w:tcBorders>
              <w:top w:val="nil"/>
              <w:left w:val="single" w:color="auto" w:sz="4" w:space="0"/>
              <w:bottom w:val="single" w:color="auto" w:sz="4" w:space="0"/>
              <w:right w:val="single" w:color="auto" w:sz="4" w:space="0"/>
            </w:tcBorders>
            <w:shd w:val="clear" w:color="auto" w:fill="auto"/>
            <w:vAlign w:val="center"/>
          </w:tcPr>
          <w:p w14:paraId="75FE2076">
            <w:pPr>
              <w:widowControl/>
              <w:jc w:val="center"/>
              <w:rPr>
                <w:rFonts w:ascii="Times New Roman" w:hAnsi="Times New Roman"/>
                <w:sz w:val="18"/>
                <w:szCs w:val="18"/>
                <w:highlight w:val="none"/>
              </w:rPr>
            </w:pPr>
            <w:r>
              <w:rPr>
                <w:rFonts w:hint="eastAsia" w:ascii="Times New Roman" w:hAnsi="Times New Roman"/>
                <w:sz w:val="18"/>
                <w:szCs w:val="18"/>
                <w:highlight w:val="none"/>
              </w:rPr>
              <w:t>毕业要求12</w:t>
            </w:r>
          </w:p>
        </w:tc>
        <w:tc>
          <w:tcPr>
            <w:tcW w:w="2698" w:type="dxa"/>
            <w:tcBorders>
              <w:top w:val="nil"/>
              <w:left w:val="nil"/>
              <w:bottom w:val="single" w:color="auto" w:sz="4" w:space="0"/>
              <w:right w:val="single" w:color="auto" w:sz="4" w:space="0"/>
            </w:tcBorders>
            <w:shd w:val="clear" w:color="auto" w:fill="auto"/>
            <w:noWrap/>
            <w:vAlign w:val="center"/>
          </w:tcPr>
          <w:p w14:paraId="3EB39602">
            <w:pPr>
              <w:widowControl/>
              <w:jc w:val="center"/>
              <w:rPr>
                <w:rFonts w:ascii="Times New Roman" w:hAnsi="Times New Roman"/>
                <w:b/>
                <w:sz w:val="18"/>
                <w:szCs w:val="18"/>
                <w:highlight w:val="none"/>
              </w:rPr>
            </w:pPr>
          </w:p>
        </w:tc>
        <w:tc>
          <w:tcPr>
            <w:tcW w:w="2782" w:type="dxa"/>
            <w:tcBorders>
              <w:top w:val="nil"/>
              <w:left w:val="nil"/>
              <w:bottom w:val="single" w:color="auto" w:sz="4" w:space="0"/>
              <w:right w:val="single" w:color="auto" w:sz="4" w:space="0"/>
            </w:tcBorders>
            <w:shd w:val="clear" w:color="auto" w:fill="auto"/>
            <w:noWrap/>
            <w:vAlign w:val="center"/>
          </w:tcPr>
          <w:p w14:paraId="76FD6253">
            <w:pPr>
              <w:widowControl/>
              <w:jc w:val="center"/>
              <w:rPr>
                <w:rFonts w:ascii="Times New Roman" w:hAnsi="Times New Roman"/>
                <w:b/>
                <w:sz w:val="18"/>
                <w:szCs w:val="18"/>
                <w:highlight w:val="none"/>
              </w:rPr>
            </w:pPr>
          </w:p>
        </w:tc>
        <w:tc>
          <w:tcPr>
            <w:tcW w:w="2583" w:type="dxa"/>
            <w:tcBorders>
              <w:top w:val="nil"/>
              <w:left w:val="nil"/>
              <w:bottom w:val="single" w:color="auto" w:sz="4" w:space="0"/>
              <w:right w:val="single" w:color="auto" w:sz="4" w:space="0"/>
            </w:tcBorders>
            <w:shd w:val="clear" w:color="auto" w:fill="auto"/>
            <w:noWrap/>
            <w:vAlign w:val="center"/>
          </w:tcPr>
          <w:p w14:paraId="4ECBED74">
            <w:pPr>
              <w:widowControl/>
              <w:jc w:val="center"/>
              <w:rPr>
                <w:rFonts w:ascii="Times New Roman" w:hAnsi="Times New Roman"/>
                <w:b/>
                <w:sz w:val="18"/>
                <w:szCs w:val="18"/>
                <w:highlight w:val="none"/>
              </w:rPr>
            </w:pPr>
          </w:p>
        </w:tc>
        <w:tc>
          <w:tcPr>
            <w:tcW w:w="1685" w:type="dxa"/>
            <w:tcBorders>
              <w:top w:val="nil"/>
              <w:left w:val="nil"/>
              <w:bottom w:val="single" w:color="auto" w:sz="4" w:space="0"/>
              <w:right w:val="single" w:color="auto" w:sz="4" w:space="0"/>
            </w:tcBorders>
            <w:shd w:val="clear" w:color="auto" w:fill="auto"/>
            <w:noWrap/>
            <w:vAlign w:val="center"/>
          </w:tcPr>
          <w:p w14:paraId="63660186">
            <w:pPr>
              <w:widowControl/>
              <w:jc w:val="center"/>
              <w:rPr>
                <w:rFonts w:ascii="Times New Roman" w:hAnsi="Times New Roman"/>
                <w:b/>
                <w:sz w:val="18"/>
                <w:szCs w:val="18"/>
                <w:highlight w:val="none"/>
              </w:rPr>
            </w:pPr>
          </w:p>
        </w:tc>
        <w:tc>
          <w:tcPr>
            <w:tcW w:w="3061" w:type="dxa"/>
            <w:tcBorders>
              <w:top w:val="nil"/>
              <w:left w:val="nil"/>
              <w:bottom w:val="single" w:color="auto" w:sz="4" w:space="0"/>
              <w:right w:val="single" w:color="auto" w:sz="4" w:space="0"/>
            </w:tcBorders>
            <w:shd w:val="clear" w:color="auto" w:fill="auto"/>
            <w:noWrap/>
            <w:vAlign w:val="center"/>
          </w:tcPr>
          <w:p w14:paraId="05A2DDF5">
            <w:pPr>
              <w:widowControl/>
              <w:jc w:val="center"/>
              <w:rPr>
                <w:rFonts w:ascii="Times New Roman" w:hAnsi="Times New Roman"/>
                <w:b/>
                <w:sz w:val="18"/>
                <w:szCs w:val="18"/>
                <w:highlight w:val="none"/>
              </w:rPr>
            </w:pPr>
            <w:r>
              <w:rPr>
                <w:rFonts w:hint="eastAsia" w:ascii="Times New Roman" w:hAnsi="Times New Roman"/>
                <w:sz w:val="18"/>
                <w:szCs w:val="18"/>
                <w:highlight w:val="none"/>
              </w:rPr>
              <w:t>√</w:t>
            </w:r>
          </w:p>
        </w:tc>
      </w:tr>
    </w:tbl>
    <w:p w14:paraId="0968D989">
      <w:pPr>
        <w:adjustRightInd w:val="0"/>
        <w:snapToGrid w:val="0"/>
        <w:rPr>
          <w:rFonts w:ascii="Times New Roman" w:hAnsi="Times New Roman"/>
          <w:bCs/>
          <w:sz w:val="21"/>
          <w:szCs w:val="21"/>
          <w:highlight w:val="none"/>
        </w:rPr>
      </w:pPr>
      <w:r>
        <w:rPr>
          <w:rFonts w:hint="eastAsia" w:ascii="Times New Roman" w:hAnsi="Times New Roman"/>
          <w:bCs/>
          <w:sz w:val="21"/>
          <w:szCs w:val="21"/>
          <w:highlight w:val="none"/>
        </w:rPr>
        <w:t>注：在有对应关系的框内填“√”</w:t>
      </w:r>
    </w:p>
    <w:p w14:paraId="1DED3CF9">
      <w:pPr>
        <w:rPr>
          <w:rFonts w:ascii="Times New Roman" w:hAnsi="Times New Roman"/>
          <w:bCs/>
          <w:highlight w:val="none"/>
        </w:rPr>
      </w:pPr>
      <w:r>
        <w:rPr>
          <w:rFonts w:hint="eastAsia" w:ascii="Times New Roman" w:hAnsi="Times New Roman"/>
          <w:bCs/>
          <w:highlight w:val="none"/>
        </w:rPr>
        <w:br w:type="page"/>
      </w:r>
    </w:p>
    <w:p w14:paraId="3203EEE7">
      <w:pPr>
        <w:adjustRightInd w:val="0"/>
        <w:spacing w:line="380" w:lineRule="exact"/>
        <w:ind w:firstLine="420" w:firstLineChars="200"/>
        <w:rPr>
          <w:rFonts w:ascii="Times New Roman" w:hAnsi="Times New Roman"/>
          <w:bCs/>
          <w:sz w:val="21"/>
          <w:szCs w:val="21"/>
          <w:highlight w:val="none"/>
        </w:rPr>
      </w:pPr>
      <w:r>
        <w:rPr>
          <w:rFonts w:hint="eastAsia" w:ascii="Times New Roman" w:hAnsi="Times New Roman"/>
          <w:bCs/>
          <w:sz w:val="21"/>
          <w:szCs w:val="21"/>
          <w:highlight w:val="none"/>
        </w:rPr>
        <w:t>（二）专业所设课程对毕业要求的支撑矩阵图</w:t>
      </w:r>
    </w:p>
    <w:tbl>
      <w:tblPr>
        <w:tblStyle w:val="3"/>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2"/>
        <w:gridCol w:w="708"/>
        <w:gridCol w:w="746"/>
        <w:gridCol w:w="782"/>
        <w:gridCol w:w="878"/>
        <w:gridCol w:w="878"/>
        <w:gridCol w:w="878"/>
        <w:gridCol w:w="878"/>
        <w:gridCol w:w="878"/>
        <w:gridCol w:w="878"/>
        <w:gridCol w:w="878"/>
        <w:gridCol w:w="878"/>
        <w:gridCol w:w="878"/>
      </w:tblGrid>
      <w:tr w14:paraId="168E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3872" w:type="dxa"/>
            <w:shd w:val="clear" w:color="auto" w:fill="auto"/>
            <w:vAlign w:val="center"/>
          </w:tcPr>
          <w:p w14:paraId="1559B4E2">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课程名称</w:t>
            </w:r>
          </w:p>
        </w:tc>
        <w:tc>
          <w:tcPr>
            <w:tcW w:w="708" w:type="dxa"/>
            <w:shd w:val="clear" w:color="auto" w:fill="auto"/>
            <w:noWrap/>
            <w:vAlign w:val="center"/>
          </w:tcPr>
          <w:p w14:paraId="23BC498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6DD290C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要求1</w:t>
            </w:r>
          </w:p>
        </w:tc>
        <w:tc>
          <w:tcPr>
            <w:tcW w:w="746" w:type="dxa"/>
            <w:shd w:val="clear" w:color="auto" w:fill="auto"/>
            <w:noWrap/>
            <w:vAlign w:val="center"/>
          </w:tcPr>
          <w:p w14:paraId="63E441E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054EB414">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要求2</w:t>
            </w:r>
          </w:p>
        </w:tc>
        <w:tc>
          <w:tcPr>
            <w:tcW w:w="782" w:type="dxa"/>
            <w:shd w:val="clear" w:color="auto" w:fill="auto"/>
            <w:noWrap/>
            <w:vAlign w:val="center"/>
          </w:tcPr>
          <w:p w14:paraId="782800D3">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06618373">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要求3</w:t>
            </w:r>
          </w:p>
        </w:tc>
        <w:tc>
          <w:tcPr>
            <w:tcW w:w="878" w:type="dxa"/>
            <w:shd w:val="clear" w:color="auto" w:fill="auto"/>
            <w:noWrap/>
            <w:vAlign w:val="center"/>
          </w:tcPr>
          <w:p w14:paraId="6189881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54C5624F">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要求4</w:t>
            </w:r>
          </w:p>
        </w:tc>
        <w:tc>
          <w:tcPr>
            <w:tcW w:w="878" w:type="dxa"/>
            <w:shd w:val="clear" w:color="auto" w:fill="auto"/>
            <w:noWrap/>
            <w:vAlign w:val="center"/>
          </w:tcPr>
          <w:p w14:paraId="3ED4125F">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6150BDC8">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要求5</w:t>
            </w:r>
          </w:p>
        </w:tc>
        <w:tc>
          <w:tcPr>
            <w:tcW w:w="878" w:type="dxa"/>
            <w:shd w:val="clear" w:color="auto" w:fill="auto"/>
            <w:noWrap/>
            <w:vAlign w:val="center"/>
          </w:tcPr>
          <w:p w14:paraId="066774C1">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1ACBD2A7">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要求6</w:t>
            </w:r>
          </w:p>
        </w:tc>
        <w:tc>
          <w:tcPr>
            <w:tcW w:w="878" w:type="dxa"/>
            <w:shd w:val="clear" w:color="auto" w:fill="auto"/>
            <w:noWrap/>
            <w:vAlign w:val="center"/>
          </w:tcPr>
          <w:p w14:paraId="5F5003F5">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75DD0C78">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要求7</w:t>
            </w:r>
          </w:p>
        </w:tc>
        <w:tc>
          <w:tcPr>
            <w:tcW w:w="878" w:type="dxa"/>
            <w:shd w:val="clear" w:color="auto" w:fill="auto"/>
            <w:noWrap/>
            <w:vAlign w:val="center"/>
          </w:tcPr>
          <w:p w14:paraId="6D955F8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634033E4">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要求8</w:t>
            </w:r>
          </w:p>
        </w:tc>
        <w:tc>
          <w:tcPr>
            <w:tcW w:w="878" w:type="dxa"/>
            <w:shd w:val="clear" w:color="auto" w:fill="auto"/>
            <w:noWrap/>
            <w:vAlign w:val="center"/>
          </w:tcPr>
          <w:p w14:paraId="60AC5705">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05C04BE6">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要求9</w:t>
            </w:r>
          </w:p>
        </w:tc>
        <w:tc>
          <w:tcPr>
            <w:tcW w:w="878" w:type="dxa"/>
            <w:shd w:val="clear" w:color="auto" w:fill="auto"/>
            <w:noWrap/>
            <w:vAlign w:val="center"/>
          </w:tcPr>
          <w:p w14:paraId="504497E9">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0115CB0A">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要求10</w:t>
            </w:r>
          </w:p>
        </w:tc>
        <w:tc>
          <w:tcPr>
            <w:tcW w:w="878" w:type="dxa"/>
            <w:shd w:val="clear" w:color="auto" w:fill="auto"/>
            <w:noWrap/>
            <w:vAlign w:val="center"/>
          </w:tcPr>
          <w:p w14:paraId="065FC134">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34CE312A">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要求11</w:t>
            </w:r>
          </w:p>
        </w:tc>
        <w:tc>
          <w:tcPr>
            <w:tcW w:w="878" w:type="dxa"/>
            <w:shd w:val="clear" w:color="auto" w:fill="auto"/>
            <w:noWrap/>
            <w:vAlign w:val="center"/>
          </w:tcPr>
          <w:p w14:paraId="6FA3E4E0">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毕业</w:t>
            </w:r>
          </w:p>
          <w:p w14:paraId="528407C0">
            <w:pPr>
              <w:widowControl/>
              <w:snapToGrid w:val="0"/>
              <w:jc w:val="center"/>
              <w:rPr>
                <w:rFonts w:ascii="Times New Roman" w:hAnsi="Times New Roman"/>
                <w:b/>
                <w:bCs/>
                <w:sz w:val="18"/>
                <w:szCs w:val="18"/>
                <w:highlight w:val="none"/>
              </w:rPr>
            </w:pPr>
            <w:r>
              <w:rPr>
                <w:rFonts w:hint="eastAsia" w:ascii="Times New Roman" w:hAnsi="Times New Roman"/>
                <w:b/>
                <w:bCs/>
                <w:sz w:val="18"/>
                <w:szCs w:val="18"/>
                <w:highlight w:val="none"/>
              </w:rPr>
              <w:t>要求12</w:t>
            </w:r>
          </w:p>
        </w:tc>
      </w:tr>
      <w:tr w14:paraId="6F32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5F4B559C">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形势与政策</w:t>
            </w:r>
          </w:p>
        </w:tc>
        <w:tc>
          <w:tcPr>
            <w:tcW w:w="708" w:type="dxa"/>
            <w:shd w:val="clear" w:color="auto" w:fill="auto"/>
            <w:noWrap/>
            <w:vAlign w:val="center"/>
          </w:tcPr>
          <w:p w14:paraId="751F2CC6">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04B5EDD0">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4E2A59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6482E2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046E55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0870158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69DF157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3D30757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82DC36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CD9549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5F40FF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E985D10">
            <w:pPr>
              <w:widowControl/>
              <w:snapToGrid w:val="0"/>
              <w:jc w:val="center"/>
              <w:rPr>
                <w:rFonts w:ascii="Times New Roman" w:hAnsi="Times New Roman"/>
                <w:sz w:val="18"/>
                <w:szCs w:val="18"/>
                <w:highlight w:val="none"/>
              </w:rPr>
            </w:pPr>
          </w:p>
        </w:tc>
      </w:tr>
      <w:tr w14:paraId="047A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AAD0C84">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思想道德与法治</w:t>
            </w:r>
          </w:p>
        </w:tc>
        <w:tc>
          <w:tcPr>
            <w:tcW w:w="708" w:type="dxa"/>
            <w:shd w:val="clear" w:color="auto" w:fill="auto"/>
            <w:noWrap/>
            <w:vAlign w:val="center"/>
          </w:tcPr>
          <w:p w14:paraId="1484D7A3">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4ED4C75D">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29D1E63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1120440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09A95A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DC7190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015413A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5DC761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958F5C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BCC4B3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BAE5A6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6C1898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3890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DD1F120">
            <w:pPr>
              <w:widowControl/>
              <w:adjustRightInd w:val="0"/>
              <w:snapToGrid w:val="0"/>
              <w:ind w:left="180" w:hanging="180" w:hangingChars="100"/>
              <w:rPr>
                <w:rFonts w:ascii="Times New Roman" w:hAnsi="Times New Roman"/>
                <w:sz w:val="18"/>
                <w:szCs w:val="18"/>
                <w:highlight w:val="none"/>
              </w:rPr>
            </w:pPr>
            <w:r>
              <w:rPr>
                <w:rFonts w:hint="eastAsia" w:ascii="Times New Roman" w:hAnsi="Times New Roman"/>
                <w:sz w:val="18"/>
                <w:szCs w:val="18"/>
                <w:highlight w:val="none"/>
              </w:rPr>
              <w:t>马克思主义基本原理</w:t>
            </w:r>
          </w:p>
        </w:tc>
        <w:tc>
          <w:tcPr>
            <w:tcW w:w="708" w:type="dxa"/>
            <w:shd w:val="clear" w:color="auto" w:fill="auto"/>
            <w:noWrap/>
            <w:vAlign w:val="center"/>
          </w:tcPr>
          <w:p w14:paraId="392632BC">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0F38D844">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181C9D6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F86C94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3B2EB0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7577FA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CF1E4F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B347B4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EAD23A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1D253F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C40386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774083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r>
      <w:tr w14:paraId="12FA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52AA6D1A">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中国近现代史纲要</w:t>
            </w:r>
          </w:p>
        </w:tc>
        <w:tc>
          <w:tcPr>
            <w:tcW w:w="708" w:type="dxa"/>
            <w:shd w:val="clear" w:color="auto" w:fill="auto"/>
            <w:noWrap/>
            <w:vAlign w:val="center"/>
          </w:tcPr>
          <w:p w14:paraId="66CE0922">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08E3618B">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3B87E4D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80FF28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85BB03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C4C380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C15F3B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FC602F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2116CFC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0A8495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3E337D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E5FACF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r>
      <w:tr w14:paraId="25FE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0AC7CCD8">
            <w:pPr>
              <w:widowControl/>
              <w:snapToGrid w:val="0"/>
              <w:rPr>
                <w:rFonts w:ascii="Times New Roman" w:hAnsi="Times New Roman"/>
                <w:sz w:val="18"/>
                <w:szCs w:val="18"/>
                <w:highlight w:val="none"/>
              </w:rPr>
            </w:pPr>
            <w:r>
              <w:rPr>
                <w:rFonts w:hint="eastAsia" w:ascii="Times New Roman" w:hAnsi="Times New Roman"/>
                <w:sz w:val="18"/>
                <w:szCs w:val="18"/>
                <w:highlight w:val="none"/>
              </w:rPr>
              <w:t>毛泽东思想和中国特色社会主义理论体系概论</w:t>
            </w:r>
          </w:p>
        </w:tc>
        <w:tc>
          <w:tcPr>
            <w:tcW w:w="708" w:type="dxa"/>
            <w:shd w:val="clear" w:color="auto" w:fill="auto"/>
            <w:noWrap/>
            <w:vAlign w:val="center"/>
          </w:tcPr>
          <w:p w14:paraId="3AFECEA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7C93F61B">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69BFB45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F3E04A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68391F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B1635D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065CE7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CE6F82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D3D97B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93E852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716EDB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80AA999">
            <w:pPr>
              <w:widowControl/>
              <w:snapToGrid w:val="0"/>
              <w:jc w:val="center"/>
              <w:rPr>
                <w:rFonts w:ascii="Times New Roman" w:hAnsi="Times New Roman"/>
                <w:sz w:val="18"/>
                <w:szCs w:val="18"/>
                <w:highlight w:val="none"/>
              </w:rPr>
            </w:pPr>
          </w:p>
        </w:tc>
      </w:tr>
      <w:tr w14:paraId="2416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CA5CAD5">
            <w:pPr>
              <w:widowControl/>
              <w:snapToGrid w:val="0"/>
              <w:rPr>
                <w:rFonts w:ascii="Times New Roman" w:hAnsi="Times New Roman"/>
                <w:sz w:val="18"/>
                <w:szCs w:val="18"/>
                <w:highlight w:val="none"/>
              </w:rPr>
            </w:pPr>
            <w:r>
              <w:rPr>
                <w:rFonts w:hint="eastAsia" w:ascii="Times New Roman" w:hAnsi="Times New Roman"/>
                <w:sz w:val="18"/>
                <w:szCs w:val="18"/>
                <w:highlight w:val="none"/>
              </w:rPr>
              <w:t>习近平新时代中国特色社会主义思想概论</w:t>
            </w:r>
          </w:p>
        </w:tc>
        <w:tc>
          <w:tcPr>
            <w:tcW w:w="708" w:type="dxa"/>
            <w:shd w:val="clear" w:color="auto" w:fill="auto"/>
            <w:noWrap/>
            <w:vAlign w:val="center"/>
          </w:tcPr>
          <w:p w14:paraId="5752D2E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21DA4F4C">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EC2BFD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5F3DAD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1BF339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F0A732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2314A8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F9AB8D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882374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FB427F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B0F209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0658D8B2">
            <w:pPr>
              <w:widowControl/>
              <w:snapToGrid w:val="0"/>
              <w:jc w:val="center"/>
              <w:rPr>
                <w:rFonts w:ascii="Times New Roman" w:hAnsi="Times New Roman"/>
                <w:sz w:val="18"/>
                <w:szCs w:val="18"/>
                <w:highlight w:val="none"/>
              </w:rPr>
            </w:pPr>
          </w:p>
        </w:tc>
      </w:tr>
      <w:tr w14:paraId="36C9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38DF0B72">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大学英语（1-4）</w:t>
            </w:r>
          </w:p>
        </w:tc>
        <w:tc>
          <w:tcPr>
            <w:tcW w:w="708" w:type="dxa"/>
            <w:shd w:val="clear" w:color="auto" w:fill="auto"/>
            <w:noWrap/>
            <w:vAlign w:val="center"/>
          </w:tcPr>
          <w:p w14:paraId="3C7CAAD3">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0E939577">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6464061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79C22D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2BC0A3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621929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E51974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9F876F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938C60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7A1D47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09485F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E34069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195F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2485E9F">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军事理论</w:t>
            </w:r>
          </w:p>
        </w:tc>
        <w:tc>
          <w:tcPr>
            <w:tcW w:w="708" w:type="dxa"/>
            <w:shd w:val="clear" w:color="auto" w:fill="auto"/>
            <w:noWrap/>
            <w:vAlign w:val="center"/>
          </w:tcPr>
          <w:p w14:paraId="720F3C5D">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0A8C7A7B">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823675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5E887E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F3C406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2272D1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5F8535D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D1E525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57C27F2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052DDEC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6013F9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8546DA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r>
      <w:tr w14:paraId="1537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0E40D4E0">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体育（1-4）</w:t>
            </w:r>
          </w:p>
        </w:tc>
        <w:tc>
          <w:tcPr>
            <w:tcW w:w="708" w:type="dxa"/>
            <w:shd w:val="clear" w:color="auto" w:fill="auto"/>
            <w:noWrap/>
            <w:vAlign w:val="center"/>
          </w:tcPr>
          <w:p w14:paraId="336B3946">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11559C25">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2929411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F0EC8E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F284C4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1E984A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64F0F8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84ACEC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97C28D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4B0259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D7DE1B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E7BA7F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417F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noWrap/>
            <w:vAlign w:val="center"/>
          </w:tcPr>
          <w:p w14:paraId="027F8164">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军事训练</w:t>
            </w:r>
          </w:p>
        </w:tc>
        <w:tc>
          <w:tcPr>
            <w:tcW w:w="708" w:type="dxa"/>
            <w:shd w:val="clear" w:color="auto" w:fill="auto"/>
            <w:noWrap/>
            <w:vAlign w:val="center"/>
          </w:tcPr>
          <w:p w14:paraId="2C40B273">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3FE2506E">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87D725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9CCC76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92F0D5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18E171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156D27C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E9EB5F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57E7C9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47844E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21B354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CC5070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2762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noWrap/>
            <w:vAlign w:val="center"/>
          </w:tcPr>
          <w:p w14:paraId="5ACB6D6E">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劳动教育</w:t>
            </w:r>
          </w:p>
        </w:tc>
        <w:tc>
          <w:tcPr>
            <w:tcW w:w="708" w:type="dxa"/>
            <w:shd w:val="clear" w:color="auto" w:fill="auto"/>
            <w:noWrap/>
            <w:vAlign w:val="center"/>
          </w:tcPr>
          <w:p w14:paraId="484D41F4">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14729E46">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2E495DA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D5F712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3A3D10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363960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4F666B8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06B808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A07B16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E0221A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765705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E416F2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r>
      <w:tr w14:paraId="68F3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4B03893">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大学生心理素质教育</w:t>
            </w:r>
          </w:p>
        </w:tc>
        <w:tc>
          <w:tcPr>
            <w:tcW w:w="708" w:type="dxa"/>
            <w:shd w:val="clear" w:color="auto" w:fill="auto"/>
            <w:noWrap/>
            <w:vAlign w:val="center"/>
          </w:tcPr>
          <w:p w14:paraId="0363A2F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3F053D3D">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879EAA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390C8A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CB1AD9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B90AEA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03A7D1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A4D3B3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F0810E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06305C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FDC012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F55C1F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r>
      <w:tr w14:paraId="3AA0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2712E20">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大学生职业发展与创新创业教育（1-2）</w:t>
            </w:r>
          </w:p>
        </w:tc>
        <w:tc>
          <w:tcPr>
            <w:tcW w:w="708" w:type="dxa"/>
            <w:shd w:val="clear" w:color="auto" w:fill="auto"/>
            <w:noWrap/>
            <w:vAlign w:val="center"/>
          </w:tcPr>
          <w:p w14:paraId="09EA11B1">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40C865B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82" w:type="dxa"/>
            <w:shd w:val="clear" w:color="auto" w:fill="auto"/>
            <w:noWrap/>
            <w:vAlign w:val="center"/>
          </w:tcPr>
          <w:p w14:paraId="5D14E5E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300CE0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97DADB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94782E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E0E7C6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3ABE51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2914630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F49ED1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46F040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606B912">
            <w:pPr>
              <w:widowControl/>
              <w:snapToGrid w:val="0"/>
              <w:jc w:val="center"/>
              <w:rPr>
                <w:rFonts w:ascii="Times New Roman" w:hAnsi="Times New Roman"/>
                <w:sz w:val="18"/>
                <w:szCs w:val="18"/>
                <w:highlight w:val="none"/>
              </w:rPr>
            </w:pPr>
          </w:p>
        </w:tc>
      </w:tr>
      <w:tr w14:paraId="32B0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8E721A7">
            <w:pPr>
              <w:widowControl/>
              <w:snapToGrid w:val="0"/>
              <w:rPr>
                <w:rFonts w:ascii="Times New Roman" w:hAnsi="Times New Roman"/>
                <w:sz w:val="18"/>
                <w:szCs w:val="18"/>
                <w:highlight w:val="none"/>
              </w:rPr>
            </w:pPr>
            <w:r>
              <w:rPr>
                <w:rFonts w:hint="eastAsia" w:ascii="Times New Roman" w:hAnsi="Times New Roman"/>
                <w:sz w:val="18"/>
                <w:szCs w:val="18"/>
                <w:highlight w:val="none"/>
              </w:rPr>
              <w:t>廉洁教育概论</w:t>
            </w:r>
          </w:p>
        </w:tc>
        <w:tc>
          <w:tcPr>
            <w:tcW w:w="708" w:type="dxa"/>
            <w:shd w:val="clear" w:color="auto" w:fill="auto"/>
            <w:noWrap/>
            <w:vAlign w:val="center"/>
          </w:tcPr>
          <w:p w14:paraId="2E4B966E">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496720CA">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68DE48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BDC505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4ABCDED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AA5B9B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98662B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E6D8EE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E35430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86147F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0C6C8A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28DC36B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5ACB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918CEF6">
            <w:pPr>
              <w:widowControl/>
              <w:snapToGrid w:val="0"/>
              <w:rPr>
                <w:rFonts w:ascii="Times New Roman" w:hAnsi="Times New Roman"/>
                <w:sz w:val="18"/>
                <w:szCs w:val="18"/>
                <w:highlight w:val="none"/>
              </w:rPr>
            </w:pPr>
            <w:r>
              <w:rPr>
                <w:rFonts w:hint="eastAsia" w:ascii="Times New Roman" w:hAnsi="Times New Roman"/>
                <w:sz w:val="18"/>
                <w:szCs w:val="18"/>
                <w:highlight w:val="none"/>
              </w:rPr>
              <w:t>文献信息检索</w:t>
            </w:r>
          </w:p>
        </w:tc>
        <w:tc>
          <w:tcPr>
            <w:tcW w:w="708" w:type="dxa"/>
            <w:shd w:val="clear" w:color="auto" w:fill="auto"/>
            <w:noWrap/>
            <w:vAlign w:val="center"/>
          </w:tcPr>
          <w:p w14:paraId="5D687A1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3F181C99">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E651DE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DB5E8F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1593777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2F4270A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36BC09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8A4125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F0FC0C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9D188F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36E401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BEEFEF4">
            <w:pPr>
              <w:widowControl/>
              <w:snapToGrid w:val="0"/>
              <w:jc w:val="center"/>
              <w:rPr>
                <w:rFonts w:ascii="Times New Roman" w:hAnsi="Times New Roman"/>
                <w:sz w:val="18"/>
                <w:szCs w:val="18"/>
                <w:highlight w:val="none"/>
              </w:rPr>
            </w:pPr>
          </w:p>
        </w:tc>
      </w:tr>
      <w:tr w14:paraId="7A72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8A8B64D">
            <w:pPr>
              <w:widowControl/>
              <w:snapToGrid w:val="0"/>
              <w:rPr>
                <w:rFonts w:ascii="Times New Roman" w:hAnsi="Times New Roman"/>
                <w:sz w:val="18"/>
                <w:szCs w:val="18"/>
                <w:highlight w:val="none"/>
              </w:rPr>
            </w:pPr>
            <w:r>
              <w:rPr>
                <w:rFonts w:hint="eastAsia" w:ascii="Times New Roman" w:hAnsi="Times New Roman"/>
                <w:sz w:val="18"/>
                <w:szCs w:val="18"/>
                <w:highlight w:val="none"/>
              </w:rPr>
              <w:t>新生研讨课</w:t>
            </w:r>
          </w:p>
        </w:tc>
        <w:tc>
          <w:tcPr>
            <w:tcW w:w="708" w:type="dxa"/>
            <w:shd w:val="clear" w:color="auto" w:fill="auto"/>
            <w:noWrap/>
            <w:vAlign w:val="center"/>
          </w:tcPr>
          <w:p w14:paraId="1C999007">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7570BD2E">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46A6E2C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0B086BA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1CACFB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4BFA07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CF92DC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E07A00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52474F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AC3F13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FD68CF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F40C743">
            <w:pPr>
              <w:widowControl/>
              <w:snapToGrid w:val="0"/>
              <w:jc w:val="center"/>
              <w:rPr>
                <w:rFonts w:ascii="Times New Roman" w:hAnsi="Times New Roman"/>
                <w:sz w:val="18"/>
                <w:szCs w:val="18"/>
                <w:highlight w:val="none"/>
              </w:rPr>
            </w:pPr>
          </w:p>
        </w:tc>
      </w:tr>
      <w:tr w14:paraId="2BF0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394E936E">
            <w:pPr>
              <w:widowControl/>
              <w:snapToGrid w:val="0"/>
              <w:rPr>
                <w:rFonts w:ascii="Times New Roman" w:hAnsi="Times New Roman"/>
                <w:sz w:val="18"/>
                <w:szCs w:val="18"/>
                <w:highlight w:val="none"/>
              </w:rPr>
            </w:pPr>
            <w:r>
              <w:rPr>
                <w:rFonts w:hint="eastAsia" w:ascii="Times New Roman" w:hAnsi="Times New Roman"/>
                <w:sz w:val="18"/>
                <w:szCs w:val="18"/>
                <w:highlight w:val="none"/>
              </w:rPr>
              <w:t>工程训练</w:t>
            </w:r>
          </w:p>
        </w:tc>
        <w:tc>
          <w:tcPr>
            <w:tcW w:w="708" w:type="dxa"/>
            <w:shd w:val="clear" w:color="auto" w:fill="auto"/>
            <w:noWrap/>
            <w:vAlign w:val="center"/>
          </w:tcPr>
          <w:p w14:paraId="72DAF8EA">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2BD3861D">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261670C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4BE0FF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7B7D35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CF83AB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8DDA57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C24200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DC5D82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5C976C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5638C4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50AA262">
            <w:pPr>
              <w:widowControl/>
              <w:snapToGrid w:val="0"/>
              <w:jc w:val="center"/>
              <w:rPr>
                <w:rFonts w:ascii="Times New Roman" w:hAnsi="Times New Roman"/>
                <w:sz w:val="18"/>
                <w:szCs w:val="18"/>
                <w:highlight w:val="none"/>
              </w:rPr>
            </w:pPr>
          </w:p>
        </w:tc>
      </w:tr>
      <w:tr w14:paraId="267A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6FE4A2E6">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大学生创新创业教育实践</w:t>
            </w:r>
          </w:p>
        </w:tc>
        <w:tc>
          <w:tcPr>
            <w:tcW w:w="708" w:type="dxa"/>
            <w:shd w:val="clear" w:color="auto" w:fill="auto"/>
            <w:noWrap/>
            <w:vAlign w:val="center"/>
          </w:tcPr>
          <w:p w14:paraId="31F16313">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2B72514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4436039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3C2BEA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05F44D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9DCC90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0E94F7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555876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AE653E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FF5432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482B30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3EFB02C">
            <w:pPr>
              <w:widowControl/>
              <w:snapToGrid w:val="0"/>
              <w:jc w:val="center"/>
              <w:rPr>
                <w:rFonts w:ascii="Times New Roman" w:hAnsi="Times New Roman"/>
                <w:sz w:val="18"/>
                <w:szCs w:val="18"/>
                <w:highlight w:val="none"/>
              </w:rPr>
            </w:pPr>
          </w:p>
        </w:tc>
      </w:tr>
      <w:tr w14:paraId="61A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0CBFEF1">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大学计算机信息技术基础</w:t>
            </w:r>
          </w:p>
        </w:tc>
        <w:tc>
          <w:tcPr>
            <w:tcW w:w="708" w:type="dxa"/>
            <w:shd w:val="clear" w:color="auto" w:fill="auto"/>
            <w:noWrap/>
            <w:vAlign w:val="center"/>
          </w:tcPr>
          <w:p w14:paraId="2009C611">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2D21E28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1C896B6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A45596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78C72B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5D47EFD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2DF23F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FE6E9C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CDDC3B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3F9B7D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CA8EC5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8CCEC1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33F4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9C8A859">
            <w:pPr>
              <w:widowControl/>
              <w:snapToGrid w:val="0"/>
              <w:rPr>
                <w:rFonts w:ascii="Times New Roman" w:hAnsi="Times New Roman"/>
                <w:sz w:val="18"/>
                <w:szCs w:val="18"/>
                <w:highlight w:val="none"/>
              </w:rPr>
            </w:pPr>
            <w:r>
              <w:rPr>
                <w:rFonts w:hint="eastAsia" w:ascii="Times New Roman" w:hAnsi="Times New Roman"/>
                <w:sz w:val="18"/>
                <w:szCs w:val="18"/>
                <w:highlight w:val="none"/>
              </w:rPr>
              <w:t>线性代数</w:t>
            </w:r>
          </w:p>
        </w:tc>
        <w:tc>
          <w:tcPr>
            <w:tcW w:w="708" w:type="dxa"/>
            <w:shd w:val="clear" w:color="auto" w:fill="auto"/>
            <w:noWrap/>
            <w:vAlign w:val="center"/>
          </w:tcPr>
          <w:p w14:paraId="695E910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46" w:type="dxa"/>
            <w:shd w:val="clear" w:color="auto" w:fill="auto"/>
            <w:noWrap/>
            <w:vAlign w:val="center"/>
          </w:tcPr>
          <w:p w14:paraId="6D7E7E0D">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2700434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5E1D123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0A1CDD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086A2A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83D7AC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871FDA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4B2E6C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AF69E1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4AE567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8147BAD">
            <w:pPr>
              <w:widowControl/>
              <w:snapToGrid w:val="0"/>
              <w:jc w:val="center"/>
              <w:rPr>
                <w:rFonts w:ascii="Times New Roman" w:hAnsi="Times New Roman"/>
                <w:sz w:val="18"/>
                <w:szCs w:val="18"/>
                <w:highlight w:val="none"/>
              </w:rPr>
            </w:pPr>
          </w:p>
        </w:tc>
      </w:tr>
      <w:tr w14:paraId="7327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015E668">
            <w:pPr>
              <w:widowControl/>
              <w:snapToGrid w:val="0"/>
              <w:rPr>
                <w:rFonts w:ascii="Times New Roman" w:hAnsi="Times New Roman"/>
                <w:sz w:val="18"/>
                <w:szCs w:val="18"/>
                <w:highlight w:val="none"/>
              </w:rPr>
            </w:pPr>
            <w:r>
              <w:rPr>
                <w:rFonts w:hint="eastAsia" w:ascii="Times New Roman" w:hAnsi="Times New Roman"/>
                <w:sz w:val="18"/>
                <w:szCs w:val="18"/>
                <w:highlight w:val="none"/>
              </w:rPr>
              <w:t>化工制图</w:t>
            </w:r>
          </w:p>
        </w:tc>
        <w:tc>
          <w:tcPr>
            <w:tcW w:w="708" w:type="dxa"/>
            <w:shd w:val="clear" w:color="auto" w:fill="auto"/>
            <w:noWrap/>
            <w:vAlign w:val="center"/>
          </w:tcPr>
          <w:p w14:paraId="4BAE155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64EB2EC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82" w:type="dxa"/>
            <w:shd w:val="clear" w:color="auto" w:fill="auto"/>
            <w:noWrap/>
            <w:vAlign w:val="center"/>
          </w:tcPr>
          <w:p w14:paraId="2D8A5A4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9A5024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57924F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C76BFA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2165F0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6FD432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73BBB9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EB0057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00BBDE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1271D231">
            <w:pPr>
              <w:widowControl/>
              <w:snapToGrid w:val="0"/>
              <w:jc w:val="center"/>
              <w:rPr>
                <w:rFonts w:ascii="Times New Roman" w:hAnsi="Times New Roman"/>
                <w:sz w:val="18"/>
                <w:szCs w:val="18"/>
                <w:highlight w:val="none"/>
              </w:rPr>
            </w:pPr>
          </w:p>
        </w:tc>
      </w:tr>
      <w:tr w14:paraId="3EF4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01C36FEE">
            <w:pPr>
              <w:widowControl/>
              <w:snapToGrid w:val="0"/>
              <w:rPr>
                <w:rFonts w:ascii="Times New Roman" w:hAnsi="Times New Roman"/>
                <w:sz w:val="18"/>
                <w:szCs w:val="18"/>
                <w:highlight w:val="none"/>
              </w:rPr>
            </w:pPr>
            <w:r>
              <w:rPr>
                <w:rFonts w:hint="eastAsia" w:ascii="Times New Roman" w:hAnsi="Times New Roman"/>
                <w:sz w:val="18"/>
                <w:szCs w:val="18"/>
                <w:highlight w:val="none"/>
              </w:rPr>
              <w:t>有机化学</w:t>
            </w:r>
          </w:p>
        </w:tc>
        <w:tc>
          <w:tcPr>
            <w:tcW w:w="708" w:type="dxa"/>
            <w:shd w:val="clear" w:color="auto" w:fill="auto"/>
            <w:noWrap/>
            <w:vAlign w:val="center"/>
          </w:tcPr>
          <w:p w14:paraId="2E2A76E2">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10683EF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82" w:type="dxa"/>
            <w:shd w:val="clear" w:color="auto" w:fill="auto"/>
            <w:noWrap/>
            <w:vAlign w:val="center"/>
          </w:tcPr>
          <w:p w14:paraId="137958B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5548DA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25DBAA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305E5A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06A989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33FFAF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27501C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158479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1B563F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4307B69">
            <w:pPr>
              <w:widowControl/>
              <w:snapToGrid w:val="0"/>
              <w:jc w:val="center"/>
              <w:rPr>
                <w:rFonts w:ascii="Times New Roman" w:hAnsi="Times New Roman"/>
                <w:sz w:val="18"/>
                <w:szCs w:val="18"/>
                <w:highlight w:val="none"/>
              </w:rPr>
            </w:pPr>
          </w:p>
        </w:tc>
      </w:tr>
      <w:tr w14:paraId="3349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E61F8A7">
            <w:pPr>
              <w:widowControl/>
              <w:snapToGrid w:val="0"/>
              <w:rPr>
                <w:rFonts w:ascii="Times New Roman" w:hAnsi="Times New Roman"/>
                <w:sz w:val="18"/>
                <w:szCs w:val="18"/>
                <w:highlight w:val="none"/>
              </w:rPr>
            </w:pPr>
            <w:r>
              <w:rPr>
                <w:rFonts w:hint="eastAsia" w:ascii="Times New Roman" w:hAnsi="Times New Roman"/>
                <w:sz w:val="18"/>
                <w:szCs w:val="18"/>
                <w:highlight w:val="none"/>
              </w:rPr>
              <w:t>有机化学实验</w:t>
            </w:r>
          </w:p>
        </w:tc>
        <w:tc>
          <w:tcPr>
            <w:tcW w:w="708" w:type="dxa"/>
            <w:shd w:val="clear" w:color="auto" w:fill="auto"/>
            <w:noWrap/>
            <w:vAlign w:val="center"/>
          </w:tcPr>
          <w:p w14:paraId="3B6F290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6F1006DC">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44E2F4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A971A7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5ABB425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5681545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98E40D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53E5721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26DB8E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708463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FD9439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D473CA7">
            <w:pPr>
              <w:widowControl/>
              <w:snapToGrid w:val="0"/>
              <w:jc w:val="center"/>
              <w:rPr>
                <w:rFonts w:ascii="Times New Roman" w:hAnsi="Times New Roman"/>
                <w:sz w:val="18"/>
                <w:szCs w:val="18"/>
                <w:highlight w:val="none"/>
              </w:rPr>
            </w:pPr>
          </w:p>
        </w:tc>
      </w:tr>
      <w:tr w14:paraId="52C6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AEB4F90">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大学物理B（Ⅰ）（Ⅱ）</w:t>
            </w:r>
          </w:p>
        </w:tc>
        <w:tc>
          <w:tcPr>
            <w:tcW w:w="708" w:type="dxa"/>
            <w:shd w:val="clear" w:color="auto" w:fill="auto"/>
            <w:noWrap/>
            <w:vAlign w:val="center"/>
          </w:tcPr>
          <w:p w14:paraId="07AC75B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0F63BD96">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194F751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788264A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C583D5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EB88BF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D7D91A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C549DF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2F64A5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D0F1E7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6B5BDC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D4C35ED">
            <w:pPr>
              <w:widowControl/>
              <w:snapToGrid w:val="0"/>
              <w:jc w:val="center"/>
              <w:rPr>
                <w:rFonts w:ascii="Times New Roman" w:hAnsi="Times New Roman"/>
                <w:sz w:val="18"/>
                <w:szCs w:val="18"/>
                <w:highlight w:val="none"/>
              </w:rPr>
            </w:pPr>
          </w:p>
        </w:tc>
      </w:tr>
      <w:tr w14:paraId="3351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BFFA40E">
            <w:pPr>
              <w:widowControl/>
              <w:snapToGrid w:val="0"/>
              <w:rPr>
                <w:rFonts w:ascii="Times New Roman" w:hAnsi="Times New Roman"/>
                <w:sz w:val="18"/>
                <w:szCs w:val="18"/>
                <w:highlight w:val="none"/>
              </w:rPr>
            </w:pPr>
            <w:r>
              <w:rPr>
                <w:rFonts w:hint="eastAsia" w:ascii="Times New Roman" w:hAnsi="Times New Roman"/>
                <w:sz w:val="18"/>
                <w:szCs w:val="18"/>
                <w:highlight w:val="none"/>
              </w:rPr>
              <w:t>大学物理实验（Ⅰ）（Ⅱ）</w:t>
            </w:r>
          </w:p>
        </w:tc>
        <w:tc>
          <w:tcPr>
            <w:tcW w:w="708" w:type="dxa"/>
            <w:shd w:val="clear" w:color="auto" w:fill="auto"/>
            <w:noWrap/>
            <w:vAlign w:val="center"/>
          </w:tcPr>
          <w:p w14:paraId="33BFFF61">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123069D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82" w:type="dxa"/>
            <w:shd w:val="clear" w:color="auto" w:fill="auto"/>
            <w:noWrap/>
            <w:vAlign w:val="center"/>
          </w:tcPr>
          <w:p w14:paraId="39A6922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7BFA72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7BA3333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472173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FE0456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F83032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75C116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14D9DF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E145AD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F5F2D78">
            <w:pPr>
              <w:widowControl/>
              <w:snapToGrid w:val="0"/>
              <w:jc w:val="center"/>
              <w:rPr>
                <w:rFonts w:ascii="Times New Roman" w:hAnsi="Times New Roman"/>
                <w:sz w:val="18"/>
                <w:szCs w:val="18"/>
                <w:highlight w:val="none"/>
              </w:rPr>
            </w:pPr>
          </w:p>
        </w:tc>
      </w:tr>
      <w:tr w14:paraId="0CFD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626C1D2">
            <w:pPr>
              <w:widowControl/>
              <w:snapToGrid w:val="0"/>
              <w:rPr>
                <w:rFonts w:ascii="Times New Roman" w:hAnsi="Times New Roman"/>
                <w:sz w:val="18"/>
                <w:szCs w:val="18"/>
                <w:highlight w:val="none"/>
              </w:rPr>
            </w:pPr>
            <w:r>
              <w:rPr>
                <w:rFonts w:hint="eastAsia" w:ascii="Times New Roman" w:hAnsi="Times New Roman"/>
                <w:sz w:val="18"/>
                <w:szCs w:val="18"/>
                <w:highlight w:val="none"/>
              </w:rPr>
              <w:t>高等数学B（1-2）</w:t>
            </w:r>
          </w:p>
        </w:tc>
        <w:tc>
          <w:tcPr>
            <w:tcW w:w="708" w:type="dxa"/>
            <w:shd w:val="clear" w:color="auto" w:fill="auto"/>
            <w:noWrap/>
            <w:vAlign w:val="center"/>
          </w:tcPr>
          <w:p w14:paraId="770DF7F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145FE206">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049E334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01FA34C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8B9081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18D3AFA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43F172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3EDB40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AF5D83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A4BF2A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79C2B5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739E2622">
            <w:pPr>
              <w:widowControl/>
              <w:snapToGrid w:val="0"/>
              <w:jc w:val="center"/>
              <w:rPr>
                <w:rFonts w:ascii="Times New Roman" w:hAnsi="Times New Roman"/>
                <w:sz w:val="18"/>
                <w:szCs w:val="18"/>
                <w:highlight w:val="none"/>
              </w:rPr>
            </w:pPr>
          </w:p>
        </w:tc>
      </w:tr>
      <w:tr w14:paraId="46B1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058FDCE">
            <w:pPr>
              <w:widowControl/>
              <w:snapToGrid w:val="0"/>
              <w:rPr>
                <w:rFonts w:ascii="Times New Roman" w:hAnsi="Times New Roman"/>
                <w:sz w:val="18"/>
                <w:szCs w:val="18"/>
                <w:highlight w:val="none"/>
              </w:rPr>
            </w:pPr>
            <w:r>
              <w:rPr>
                <w:rFonts w:hint="eastAsia" w:ascii="Times New Roman" w:hAnsi="Times New Roman"/>
                <w:sz w:val="18"/>
                <w:szCs w:val="18"/>
                <w:highlight w:val="none"/>
              </w:rPr>
              <w:t>物理化学（1-2）</w:t>
            </w:r>
          </w:p>
        </w:tc>
        <w:tc>
          <w:tcPr>
            <w:tcW w:w="708" w:type="dxa"/>
            <w:shd w:val="clear" w:color="auto" w:fill="auto"/>
            <w:noWrap/>
            <w:vAlign w:val="center"/>
          </w:tcPr>
          <w:p w14:paraId="1109CE4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46" w:type="dxa"/>
            <w:shd w:val="clear" w:color="auto" w:fill="auto"/>
            <w:noWrap/>
            <w:vAlign w:val="center"/>
          </w:tcPr>
          <w:p w14:paraId="677DA13A">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305B54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1B6E892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AD9BAE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938137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1CD695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B00BC8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47162A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63AD8A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E35958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0696537">
            <w:pPr>
              <w:widowControl/>
              <w:snapToGrid w:val="0"/>
              <w:jc w:val="center"/>
              <w:rPr>
                <w:rFonts w:ascii="Times New Roman" w:hAnsi="Times New Roman"/>
                <w:sz w:val="18"/>
                <w:szCs w:val="18"/>
                <w:highlight w:val="none"/>
              </w:rPr>
            </w:pPr>
          </w:p>
        </w:tc>
      </w:tr>
      <w:tr w14:paraId="0A8F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54016790">
            <w:pPr>
              <w:widowControl/>
              <w:snapToGrid w:val="0"/>
              <w:rPr>
                <w:rFonts w:ascii="Times New Roman" w:hAnsi="Times New Roman"/>
                <w:sz w:val="18"/>
                <w:szCs w:val="18"/>
                <w:highlight w:val="none"/>
              </w:rPr>
            </w:pPr>
            <w:r>
              <w:rPr>
                <w:rFonts w:hint="eastAsia" w:ascii="Times New Roman" w:hAnsi="Times New Roman"/>
                <w:sz w:val="18"/>
                <w:szCs w:val="18"/>
                <w:highlight w:val="none"/>
              </w:rPr>
              <w:t>物理化学实验（1-2）</w:t>
            </w:r>
          </w:p>
        </w:tc>
        <w:tc>
          <w:tcPr>
            <w:tcW w:w="708" w:type="dxa"/>
            <w:shd w:val="clear" w:color="auto" w:fill="auto"/>
            <w:noWrap/>
            <w:vAlign w:val="center"/>
          </w:tcPr>
          <w:p w14:paraId="58D3498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46" w:type="dxa"/>
            <w:shd w:val="clear" w:color="auto" w:fill="auto"/>
            <w:noWrap/>
            <w:vAlign w:val="center"/>
          </w:tcPr>
          <w:p w14:paraId="568214F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119A55D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CC8A1A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26D734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C2BD7D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DCC450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CC4299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D73A6E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3591B7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5A2B63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B39C41E">
            <w:pPr>
              <w:widowControl/>
              <w:snapToGrid w:val="0"/>
              <w:jc w:val="center"/>
              <w:rPr>
                <w:rFonts w:ascii="Times New Roman" w:hAnsi="Times New Roman"/>
                <w:sz w:val="18"/>
                <w:szCs w:val="18"/>
                <w:highlight w:val="none"/>
              </w:rPr>
            </w:pPr>
          </w:p>
        </w:tc>
      </w:tr>
      <w:tr w14:paraId="47EF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5424D27F">
            <w:pPr>
              <w:widowControl/>
              <w:snapToGrid w:val="0"/>
              <w:rPr>
                <w:rFonts w:ascii="Times New Roman" w:hAnsi="Times New Roman"/>
                <w:sz w:val="18"/>
                <w:szCs w:val="18"/>
                <w:highlight w:val="none"/>
              </w:rPr>
            </w:pPr>
            <w:r>
              <w:rPr>
                <w:rFonts w:hint="eastAsia" w:ascii="Times New Roman" w:hAnsi="Times New Roman"/>
                <w:sz w:val="18"/>
                <w:szCs w:val="18"/>
                <w:highlight w:val="none"/>
              </w:rPr>
              <w:t>无机化学（1-2）</w:t>
            </w:r>
          </w:p>
        </w:tc>
        <w:tc>
          <w:tcPr>
            <w:tcW w:w="708" w:type="dxa"/>
            <w:shd w:val="clear" w:color="auto" w:fill="auto"/>
            <w:noWrap/>
            <w:vAlign w:val="center"/>
          </w:tcPr>
          <w:p w14:paraId="5975316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0F9C792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82" w:type="dxa"/>
            <w:shd w:val="clear" w:color="auto" w:fill="auto"/>
            <w:noWrap/>
            <w:vAlign w:val="center"/>
          </w:tcPr>
          <w:p w14:paraId="38127EC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437271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4DB8E0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F526BD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1669F1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E38E0D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576B50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27C6FA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F4CDF7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B39B9C9">
            <w:pPr>
              <w:widowControl/>
              <w:snapToGrid w:val="0"/>
              <w:jc w:val="center"/>
              <w:rPr>
                <w:rFonts w:ascii="Times New Roman" w:hAnsi="Times New Roman"/>
                <w:sz w:val="18"/>
                <w:szCs w:val="18"/>
                <w:highlight w:val="none"/>
              </w:rPr>
            </w:pPr>
          </w:p>
        </w:tc>
      </w:tr>
      <w:tr w14:paraId="17E5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673AFCC">
            <w:pPr>
              <w:widowControl/>
              <w:snapToGrid w:val="0"/>
              <w:rPr>
                <w:rFonts w:ascii="Times New Roman" w:hAnsi="Times New Roman"/>
                <w:sz w:val="18"/>
                <w:szCs w:val="18"/>
                <w:highlight w:val="none"/>
              </w:rPr>
            </w:pPr>
            <w:r>
              <w:rPr>
                <w:rFonts w:hint="eastAsia" w:ascii="Times New Roman" w:hAnsi="Times New Roman"/>
                <w:sz w:val="18"/>
                <w:szCs w:val="18"/>
                <w:highlight w:val="none"/>
              </w:rPr>
              <w:t>无机化学实验</w:t>
            </w:r>
          </w:p>
        </w:tc>
        <w:tc>
          <w:tcPr>
            <w:tcW w:w="708" w:type="dxa"/>
            <w:shd w:val="clear" w:color="auto" w:fill="auto"/>
            <w:noWrap/>
            <w:vAlign w:val="center"/>
          </w:tcPr>
          <w:p w14:paraId="47510AF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19D7E23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1E31627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E919C5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34DE8E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08308F2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067DA1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85CF55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A83548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78E7494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A59A58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F414CC3">
            <w:pPr>
              <w:widowControl/>
              <w:snapToGrid w:val="0"/>
              <w:jc w:val="center"/>
              <w:rPr>
                <w:rFonts w:ascii="Times New Roman" w:hAnsi="Times New Roman"/>
                <w:sz w:val="18"/>
                <w:szCs w:val="18"/>
                <w:highlight w:val="none"/>
              </w:rPr>
            </w:pPr>
          </w:p>
        </w:tc>
      </w:tr>
      <w:tr w14:paraId="4D82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8602C8B">
            <w:pPr>
              <w:widowControl/>
              <w:snapToGrid w:val="0"/>
              <w:rPr>
                <w:rFonts w:ascii="Times New Roman" w:hAnsi="Times New Roman"/>
                <w:sz w:val="18"/>
                <w:szCs w:val="18"/>
                <w:highlight w:val="none"/>
              </w:rPr>
            </w:pPr>
            <w:r>
              <w:rPr>
                <w:rFonts w:hint="eastAsia" w:ascii="Times New Roman" w:hAnsi="Times New Roman"/>
                <w:sz w:val="18"/>
                <w:szCs w:val="18"/>
                <w:highlight w:val="none"/>
              </w:rPr>
              <w:t>化学电源工艺学</w:t>
            </w:r>
          </w:p>
        </w:tc>
        <w:tc>
          <w:tcPr>
            <w:tcW w:w="708" w:type="dxa"/>
            <w:shd w:val="clear" w:color="auto" w:fill="auto"/>
            <w:noWrap/>
            <w:vAlign w:val="center"/>
          </w:tcPr>
          <w:p w14:paraId="652CBE44">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06B2800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094205A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660298E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849519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4CD93C1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5E5E6D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453799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288C14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EC8DFE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14BDFD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46D2CBB">
            <w:pPr>
              <w:widowControl/>
              <w:snapToGrid w:val="0"/>
              <w:jc w:val="center"/>
              <w:rPr>
                <w:rFonts w:ascii="Times New Roman" w:hAnsi="Times New Roman"/>
                <w:sz w:val="18"/>
                <w:szCs w:val="18"/>
                <w:highlight w:val="none"/>
              </w:rPr>
            </w:pPr>
          </w:p>
        </w:tc>
      </w:tr>
      <w:tr w14:paraId="7ECC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1073F53">
            <w:pPr>
              <w:widowControl/>
              <w:snapToGrid w:val="0"/>
              <w:rPr>
                <w:rFonts w:ascii="Times New Roman" w:hAnsi="Times New Roman"/>
                <w:sz w:val="18"/>
                <w:szCs w:val="18"/>
                <w:highlight w:val="none"/>
              </w:rPr>
            </w:pPr>
            <w:r>
              <w:rPr>
                <w:rFonts w:hint="eastAsia" w:ascii="Times New Roman" w:hAnsi="Times New Roman"/>
                <w:sz w:val="18"/>
                <w:szCs w:val="18"/>
                <w:highlight w:val="none"/>
              </w:rPr>
              <w:t>材料研究方法</w:t>
            </w:r>
          </w:p>
        </w:tc>
        <w:tc>
          <w:tcPr>
            <w:tcW w:w="708" w:type="dxa"/>
            <w:shd w:val="clear" w:color="auto" w:fill="auto"/>
            <w:noWrap/>
            <w:vAlign w:val="center"/>
          </w:tcPr>
          <w:p w14:paraId="4CB2E82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60F6DA56">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282DB23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F0A6E2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A6A0F5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817634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98940D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DF0308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C0FD0F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D268D4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62EB6E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F2B8251">
            <w:pPr>
              <w:widowControl/>
              <w:snapToGrid w:val="0"/>
              <w:jc w:val="center"/>
              <w:rPr>
                <w:rFonts w:ascii="Times New Roman" w:hAnsi="Times New Roman"/>
                <w:sz w:val="18"/>
                <w:szCs w:val="18"/>
                <w:highlight w:val="none"/>
              </w:rPr>
            </w:pPr>
          </w:p>
        </w:tc>
      </w:tr>
      <w:tr w14:paraId="5351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5CF27D95">
            <w:pPr>
              <w:widowControl/>
              <w:snapToGrid w:val="0"/>
              <w:rPr>
                <w:rFonts w:ascii="Times New Roman" w:hAnsi="Times New Roman"/>
                <w:sz w:val="18"/>
                <w:szCs w:val="18"/>
                <w:highlight w:val="none"/>
              </w:rPr>
            </w:pPr>
            <w:r>
              <w:rPr>
                <w:rFonts w:hint="eastAsia" w:ascii="Times New Roman" w:hAnsi="Times New Roman"/>
                <w:sz w:val="18"/>
                <w:szCs w:val="18"/>
                <w:highlight w:val="none"/>
              </w:rPr>
              <w:t>纳米材料与技术</w:t>
            </w:r>
          </w:p>
        </w:tc>
        <w:tc>
          <w:tcPr>
            <w:tcW w:w="708" w:type="dxa"/>
            <w:shd w:val="clear" w:color="auto" w:fill="auto"/>
            <w:noWrap/>
            <w:vAlign w:val="center"/>
          </w:tcPr>
          <w:p w14:paraId="37589F2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4225733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7552F7F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5E580E7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7A11ED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2088753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751673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C40243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1F45A8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68A013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065EBC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BB842F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r>
      <w:tr w14:paraId="562A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F4194C7">
            <w:pPr>
              <w:widowControl/>
              <w:snapToGrid w:val="0"/>
              <w:rPr>
                <w:rFonts w:ascii="Times New Roman" w:hAnsi="Times New Roman"/>
                <w:sz w:val="18"/>
                <w:szCs w:val="18"/>
                <w:highlight w:val="none"/>
              </w:rPr>
            </w:pPr>
            <w:r>
              <w:rPr>
                <w:rFonts w:hint="eastAsia" w:ascii="Times New Roman" w:hAnsi="Times New Roman"/>
                <w:sz w:val="18"/>
                <w:szCs w:val="18"/>
                <w:highlight w:val="none"/>
              </w:rPr>
              <w:t>化工原理</w:t>
            </w:r>
          </w:p>
        </w:tc>
        <w:tc>
          <w:tcPr>
            <w:tcW w:w="708" w:type="dxa"/>
            <w:shd w:val="clear" w:color="auto" w:fill="auto"/>
            <w:noWrap/>
            <w:vAlign w:val="center"/>
          </w:tcPr>
          <w:p w14:paraId="0D673C2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34EAFBC2">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2DDD2E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1B1B49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F32832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16D9CD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6B6999F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9A83AA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32E360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B2DA5C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233AF1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FDD0771">
            <w:pPr>
              <w:widowControl/>
              <w:snapToGrid w:val="0"/>
              <w:jc w:val="center"/>
              <w:rPr>
                <w:rFonts w:ascii="Times New Roman" w:hAnsi="Times New Roman"/>
                <w:sz w:val="18"/>
                <w:szCs w:val="18"/>
                <w:highlight w:val="none"/>
              </w:rPr>
            </w:pPr>
          </w:p>
        </w:tc>
      </w:tr>
      <w:tr w14:paraId="0FA8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0C23E6B">
            <w:pPr>
              <w:widowControl/>
              <w:snapToGrid w:val="0"/>
              <w:rPr>
                <w:rFonts w:ascii="Times New Roman" w:hAnsi="Times New Roman"/>
                <w:sz w:val="18"/>
                <w:szCs w:val="18"/>
                <w:highlight w:val="none"/>
              </w:rPr>
            </w:pPr>
            <w:r>
              <w:rPr>
                <w:rFonts w:hint="eastAsia" w:ascii="Times New Roman" w:hAnsi="Times New Roman"/>
                <w:sz w:val="18"/>
                <w:szCs w:val="18"/>
                <w:highlight w:val="none"/>
              </w:rPr>
              <w:t>化工原理实验</w:t>
            </w:r>
          </w:p>
        </w:tc>
        <w:tc>
          <w:tcPr>
            <w:tcW w:w="708" w:type="dxa"/>
            <w:shd w:val="clear" w:color="auto" w:fill="auto"/>
            <w:noWrap/>
            <w:vAlign w:val="center"/>
          </w:tcPr>
          <w:p w14:paraId="180185C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46" w:type="dxa"/>
            <w:shd w:val="clear" w:color="auto" w:fill="auto"/>
            <w:noWrap/>
            <w:vAlign w:val="center"/>
          </w:tcPr>
          <w:p w14:paraId="1F1D58A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6821E6F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280C16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876212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9365BD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0348FD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8BA66E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A37918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5376D5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FF181F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5D01AD67">
            <w:pPr>
              <w:widowControl/>
              <w:snapToGrid w:val="0"/>
              <w:jc w:val="center"/>
              <w:rPr>
                <w:rFonts w:ascii="Times New Roman" w:hAnsi="Times New Roman"/>
                <w:sz w:val="18"/>
                <w:szCs w:val="18"/>
                <w:highlight w:val="none"/>
              </w:rPr>
            </w:pPr>
          </w:p>
        </w:tc>
      </w:tr>
      <w:tr w14:paraId="7E1B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C7EE53A">
            <w:pPr>
              <w:widowControl/>
              <w:snapToGrid w:val="0"/>
              <w:rPr>
                <w:rFonts w:ascii="Times New Roman" w:hAnsi="Times New Roman"/>
                <w:sz w:val="18"/>
                <w:szCs w:val="18"/>
                <w:highlight w:val="none"/>
              </w:rPr>
            </w:pPr>
            <w:r>
              <w:rPr>
                <w:rFonts w:hint="eastAsia" w:ascii="Times New Roman" w:hAnsi="Times New Roman"/>
                <w:sz w:val="18"/>
                <w:szCs w:val="18"/>
                <w:highlight w:val="none"/>
              </w:rPr>
              <w:t>材料科学基础</w:t>
            </w:r>
          </w:p>
        </w:tc>
        <w:tc>
          <w:tcPr>
            <w:tcW w:w="708" w:type="dxa"/>
            <w:shd w:val="clear" w:color="auto" w:fill="auto"/>
            <w:noWrap/>
            <w:vAlign w:val="center"/>
          </w:tcPr>
          <w:p w14:paraId="06635D3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178BBAFC">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286861D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2E466F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1DC612F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7004CE1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F583D2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D42805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D0A862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A08B6A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F78416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E146010">
            <w:pPr>
              <w:widowControl/>
              <w:snapToGrid w:val="0"/>
              <w:jc w:val="center"/>
              <w:rPr>
                <w:rFonts w:ascii="Times New Roman" w:hAnsi="Times New Roman"/>
                <w:sz w:val="18"/>
                <w:szCs w:val="18"/>
                <w:highlight w:val="none"/>
              </w:rPr>
            </w:pPr>
          </w:p>
        </w:tc>
      </w:tr>
      <w:tr w14:paraId="6CCB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3051DD35">
            <w:pPr>
              <w:widowControl/>
              <w:snapToGrid w:val="0"/>
              <w:rPr>
                <w:rFonts w:ascii="Times New Roman" w:hAnsi="Times New Roman"/>
                <w:sz w:val="18"/>
                <w:szCs w:val="18"/>
                <w:highlight w:val="none"/>
              </w:rPr>
            </w:pPr>
            <w:r>
              <w:rPr>
                <w:rFonts w:hint="eastAsia" w:ascii="Times New Roman" w:hAnsi="Times New Roman"/>
                <w:sz w:val="18"/>
                <w:szCs w:val="18"/>
                <w:highlight w:val="none"/>
              </w:rPr>
              <w:t>新能源材料与器件导论</w:t>
            </w:r>
          </w:p>
        </w:tc>
        <w:tc>
          <w:tcPr>
            <w:tcW w:w="708" w:type="dxa"/>
            <w:shd w:val="clear" w:color="auto" w:fill="auto"/>
            <w:noWrap/>
            <w:vAlign w:val="center"/>
          </w:tcPr>
          <w:p w14:paraId="6F3EBBA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3D8972F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82" w:type="dxa"/>
            <w:shd w:val="clear" w:color="auto" w:fill="auto"/>
            <w:noWrap/>
            <w:vAlign w:val="center"/>
          </w:tcPr>
          <w:p w14:paraId="286C30C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1058E2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70C76C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A8F03B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BEA80B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4935E4F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833117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AD4A76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53CFAF7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E1FA1BC">
            <w:pPr>
              <w:widowControl/>
              <w:snapToGrid w:val="0"/>
              <w:jc w:val="center"/>
              <w:rPr>
                <w:rFonts w:ascii="Times New Roman" w:hAnsi="Times New Roman"/>
                <w:sz w:val="18"/>
                <w:szCs w:val="18"/>
                <w:highlight w:val="none"/>
              </w:rPr>
            </w:pPr>
          </w:p>
        </w:tc>
      </w:tr>
      <w:tr w14:paraId="03A4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8267781">
            <w:pPr>
              <w:widowControl/>
              <w:snapToGrid w:val="0"/>
              <w:rPr>
                <w:rFonts w:ascii="Times New Roman" w:hAnsi="Times New Roman"/>
                <w:sz w:val="18"/>
                <w:szCs w:val="18"/>
                <w:highlight w:val="none"/>
              </w:rPr>
            </w:pPr>
            <w:r>
              <w:rPr>
                <w:rFonts w:hint="eastAsia" w:ascii="Times New Roman" w:hAnsi="Times New Roman"/>
                <w:sz w:val="18"/>
                <w:szCs w:val="18"/>
                <w:highlight w:val="none"/>
              </w:rPr>
              <w:t>计算机在材料学中的应用</w:t>
            </w:r>
          </w:p>
        </w:tc>
        <w:tc>
          <w:tcPr>
            <w:tcW w:w="708" w:type="dxa"/>
            <w:shd w:val="clear" w:color="auto" w:fill="auto"/>
            <w:noWrap/>
            <w:vAlign w:val="center"/>
          </w:tcPr>
          <w:p w14:paraId="3BD4585C">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04CFE0D5">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694D489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D0E129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2DDBB8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5230B08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0009FD5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805548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253171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B3B86E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A79CBA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A3A0FC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411F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77E9E71">
            <w:pPr>
              <w:widowControl/>
              <w:snapToGrid w:val="0"/>
              <w:rPr>
                <w:rFonts w:ascii="Times New Roman" w:hAnsi="Times New Roman"/>
                <w:sz w:val="18"/>
                <w:szCs w:val="18"/>
                <w:highlight w:val="none"/>
              </w:rPr>
            </w:pPr>
            <w:r>
              <w:rPr>
                <w:rFonts w:hint="eastAsia" w:ascii="Times New Roman" w:hAnsi="Times New Roman"/>
                <w:sz w:val="18"/>
                <w:szCs w:val="18"/>
                <w:highlight w:val="none"/>
              </w:rPr>
              <w:t>专业英语</w:t>
            </w:r>
          </w:p>
        </w:tc>
        <w:tc>
          <w:tcPr>
            <w:tcW w:w="708" w:type="dxa"/>
            <w:shd w:val="clear" w:color="auto" w:fill="auto"/>
            <w:noWrap/>
            <w:vAlign w:val="center"/>
          </w:tcPr>
          <w:p w14:paraId="1D146F6E">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32B2CFD9">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F67340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BCEC84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EDCBE1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0CD7BF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903B83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057EC7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B77A15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E535BC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EEBB73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1B17CF4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r>
      <w:tr w14:paraId="7250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8B51002">
            <w:pPr>
              <w:widowControl/>
              <w:snapToGrid w:val="0"/>
              <w:rPr>
                <w:rFonts w:ascii="Times New Roman" w:hAnsi="Times New Roman"/>
                <w:sz w:val="18"/>
                <w:szCs w:val="18"/>
                <w:highlight w:val="none"/>
              </w:rPr>
            </w:pPr>
            <w:r>
              <w:rPr>
                <w:rFonts w:hint="eastAsia" w:ascii="Times New Roman" w:hAnsi="Times New Roman"/>
                <w:sz w:val="18"/>
                <w:szCs w:val="18"/>
                <w:highlight w:val="none"/>
              </w:rPr>
              <w:t>电化学基础</w:t>
            </w:r>
          </w:p>
        </w:tc>
        <w:tc>
          <w:tcPr>
            <w:tcW w:w="708" w:type="dxa"/>
            <w:shd w:val="clear" w:color="auto" w:fill="auto"/>
            <w:noWrap/>
            <w:vAlign w:val="center"/>
          </w:tcPr>
          <w:p w14:paraId="42B402A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618B4058">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038585E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0BA155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6266825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11892D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1D1299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49312E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46688E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829C80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C2AC2C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36B2BAE">
            <w:pPr>
              <w:widowControl/>
              <w:snapToGrid w:val="0"/>
              <w:jc w:val="center"/>
              <w:rPr>
                <w:rFonts w:ascii="Times New Roman" w:hAnsi="Times New Roman"/>
                <w:sz w:val="18"/>
                <w:szCs w:val="18"/>
                <w:highlight w:val="none"/>
              </w:rPr>
            </w:pPr>
          </w:p>
        </w:tc>
      </w:tr>
      <w:tr w14:paraId="2EDA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332217F">
            <w:pPr>
              <w:widowControl/>
              <w:snapToGrid w:val="0"/>
              <w:rPr>
                <w:rFonts w:ascii="Times New Roman" w:hAnsi="Times New Roman"/>
                <w:sz w:val="18"/>
                <w:szCs w:val="18"/>
                <w:highlight w:val="none"/>
              </w:rPr>
            </w:pPr>
            <w:r>
              <w:rPr>
                <w:rFonts w:hint="eastAsia" w:ascii="Times New Roman" w:hAnsi="Times New Roman"/>
                <w:sz w:val="18"/>
                <w:szCs w:val="18"/>
                <w:highlight w:val="none"/>
              </w:rPr>
              <w:t>专业综合实验（1-2）</w:t>
            </w:r>
          </w:p>
        </w:tc>
        <w:tc>
          <w:tcPr>
            <w:tcW w:w="708" w:type="dxa"/>
            <w:shd w:val="clear" w:color="auto" w:fill="auto"/>
            <w:noWrap/>
            <w:vAlign w:val="center"/>
          </w:tcPr>
          <w:p w14:paraId="6FF75BCE">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352706D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82" w:type="dxa"/>
            <w:shd w:val="clear" w:color="auto" w:fill="auto"/>
            <w:noWrap/>
            <w:vAlign w:val="center"/>
          </w:tcPr>
          <w:p w14:paraId="2FEC626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B726E2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1709B1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EE474D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08C0C05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42C03D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D45FEB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D2F540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B6BC47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DD25FA3">
            <w:pPr>
              <w:widowControl/>
              <w:snapToGrid w:val="0"/>
              <w:jc w:val="center"/>
              <w:rPr>
                <w:rFonts w:ascii="Times New Roman" w:hAnsi="Times New Roman"/>
                <w:sz w:val="18"/>
                <w:szCs w:val="18"/>
                <w:highlight w:val="none"/>
              </w:rPr>
            </w:pPr>
          </w:p>
        </w:tc>
      </w:tr>
      <w:tr w14:paraId="01EC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61301EA1">
            <w:pPr>
              <w:widowControl/>
              <w:snapToGrid w:val="0"/>
              <w:rPr>
                <w:rFonts w:ascii="Times New Roman" w:hAnsi="Times New Roman"/>
                <w:sz w:val="18"/>
                <w:szCs w:val="18"/>
                <w:highlight w:val="none"/>
              </w:rPr>
            </w:pPr>
            <w:r>
              <w:rPr>
                <w:rFonts w:hint="eastAsia" w:ascii="Times New Roman" w:hAnsi="Times New Roman"/>
                <w:sz w:val="18"/>
                <w:szCs w:val="18"/>
                <w:highlight w:val="none"/>
              </w:rPr>
              <w:t>电化学基础实验</w:t>
            </w:r>
          </w:p>
        </w:tc>
        <w:tc>
          <w:tcPr>
            <w:tcW w:w="708" w:type="dxa"/>
            <w:shd w:val="clear" w:color="auto" w:fill="auto"/>
            <w:noWrap/>
            <w:vAlign w:val="center"/>
          </w:tcPr>
          <w:p w14:paraId="43831ED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746" w:type="dxa"/>
            <w:shd w:val="clear" w:color="auto" w:fill="auto"/>
            <w:noWrap/>
            <w:vAlign w:val="center"/>
          </w:tcPr>
          <w:p w14:paraId="11E9B6B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328627F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EF10FB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ACB219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7AA688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57D35E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10AB4F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C50736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DBF02E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40BFB6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EE68B02">
            <w:pPr>
              <w:widowControl/>
              <w:snapToGrid w:val="0"/>
              <w:jc w:val="center"/>
              <w:rPr>
                <w:rFonts w:ascii="Times New Roman" w:hAnsi="Times New Roman"/>
                <w:sz w:val="18"/>
                <w:szCs w:val="18"/>
                <w:highlight w:val="none"/>
              </w:rPr>
            </w:pPr>
          </w:p>
        </w:tc>
      </w:tr>
      <w:tr w14:paraId="4217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5BAAA64">
            <w:pPr>
              <w:widowControl/>
              <w:snapToGrid w:val="0"/>
              <w:rPr>
                <w:rFonts w:ascii="Times New Roman" w:hAnsi="Times New Roman"/>
                <w:sz w:val="18"/>
                <w:szCs w:val="18"/>
                <w:highlight w:val="none"/>
              </w:rPr>
            </w:pPr>
            <w:r>
              <w:rPr>
                <w:rFonts w:hint="eastAsia" w:ascii="Times New Roman" w:hAnsi="Times New Roman"/>
                <w:sz w:val="18"/>
                <w:szCs w:val="18"/>
                <w:highlight w:val="none"/>
              </w:rPr>
              <w:t>表面化学与物理</w:t>
            </w:r>
          </w:p>
        </w:tc>
        <w:tc>
          <w:tcPr>
            <w:tcW w:w="708" w:type="dxa"/>
            <w:shd w:val="clear" w:color="auto" w:fill="auto"/>
            <w:noWrap/>
            <w:vAlign w:val="center"/>
          </w:tcPr>
          <w:p w14:paraId="25CCE5C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7F82320A">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C90090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00A7DF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1719138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88B729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DFA435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130468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DE828C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C076C9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B2ED49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CD5B0F1">
            <w:pPr>
              <w:widowControl/>
              <w:snapToGrid w:val="0"/>
              <w:jc w:val="center"/>
              <w:rPr>
                <w:rFonts w:ascii="Times New Roman" w:hAnsi="Times New Roman"/>
                <w:sz w:val="18"/>
                <w:szCs w:val="18"/>
                <w:highlight w:val="none"/>
              </w:rPr>
            </w:pPr>
          </w:p>
        </w:tc>
      </w:tr>
      <w:tr w14:paraId="693C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8CDFC4C">
            <w:pPr>
              <w:widowControl/>
              <w:snapToGrid w:val="0"/>
              <w:rPr>
                <w:rFonts w:ascii="Times New Roman" w:hAnsi="Times New Roman"/>
                <w:sz w:val="18"/>
                <w:szCs w:val="18"/>
                <w:highlight w:val="none"/>
              </w:rPr>
            </w:pPr>
            <w:r>
              <w:rPr>
                <w:rFonts w:hint="eastAsia" w:ascii="Times New Roman" w:hAnsi="Times New Roman"/>
                <w:sz w:val="18"/>
                <w:szCs w:val="18"/>
                <w:highlight w:val="none"/>
              </w:rPr>
              <w:t>环境化学</w:t>
            </w:r>
          </w:p>
        </w:tc>
        <w:tc>
          <w:tcPr>
            <w:tcW w:w="708" w:type="dxa"/>
            <w:shd w:val="clear" w:color="auto" w:fill="auto"/>
            <w:noWrap/>
            <w:vAlign w:val="center"/>
          </w:tcPr>
          <w:p w14:paraId="3252A4C0">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1478FD00">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9E1FF4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27F686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A72F83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06596E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84EC3A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7FA3A8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3B3EF9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3918BD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89163D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A2FF529">
            <w:pPr>
              <w:widowControl/>
              <w:snapToGrid w:val="0"/>
              <w:jc w:val="center"/>
              <w:rPr>
                <w:rFonts w:ascii="Times New Roman" w:hAnsi="Times New Roman"/>
                <w:sz w:val="18"/>
                <w:szCs w:val="18"/>
                <w:highlight w:val="none"/>
              </w:rPr>
            </w:pPr>
          </w:p>
        </w:tc>
      </w:tr>
      <w:tr w14:paraId="0A9F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5CD7EFAC">
            <w:pPr>
              <w:widowControl/>
              <w:snapToGrid w:val="0"/>
              <w:rPr>
                <w:rFonts w:ascii="Times New Roman" w:hAnsi="Times New Roman"/>
                <w:sz w:val="18"/>
                <w:szCs w:val="18"/>
                <w:highlight w:val="none"/>
              </w:rPr>
            </w:pPr>
            <w:r>
              <w:rPr>
                <w:rFonts w:hint="eastAsia" w:ascii="Times New Roman" w:hAnsi="Times New Roman"/>
                <w:sz w:val="18"/>
                <w:szCs w:val="18"/>
                <w:highlight w:val="none"/>
              </w:rPr>
              <w:t>创新实验与设计</w:t>
            </w:r>
          </w:p>
        </w:tc>
        <w:tc>
          <w:tcPr>
            <w:tcW w:w="708" w:type="dxa"/>
            <w:shd w:val="clear" w:color="auto" w:fill="auto"/>
            <w:noWrap/>
            <w:vAlign w:val="center"/>
          </w:tcPr>
          <w:p w14:paraId="7C2A7125">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7FE5DAC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37731E1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7FEB2D9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19F476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832AF3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03C4A8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429777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620624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052641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66E0D9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D5AC42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2EC3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F07D94A">
            <w:pPr>
              <w:widowControl/>
              <w:snapToGrid w:val="0"/>
              <w:rPr>
                <w:rFonts w:ascii="Times New Roman" w:hAnsi="Times New Roman"/>
                <w:sz w:val="18"/>
                <w:szCs w:val="18"/>
                <w:highlight w:val="none"/>
              </w:rPr>
            </w:pPr>
            <w:r>
              <w:rPr>
                <w:rFonts w:hint="eastAsia" w:ascii="Times New Roman" w:hAnsi="Times New Roman"/>
                <w:sz w:val="18"/>
                <w:szCs w:val="18"/>
                <w:highlight w:val="none"/>
              </w:rPr>
              <w:t>认识实习</w:t>
            </w:r>
          </w:p>
        </w:tc>
        <w:tc>
          <w:tcPr>
            <w:tcW w:w="708" w:type="dxa"/>
            <w:shd w:val="clear" w:color="auto" w:fill="auto"/>
            <w:noWrap/>
            <w:vAlign w:val="center"/>
          </w:tcPr>
          <w:p w14:paraId="715DC96F">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2AE989B9">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42846E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8AD99D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76EEE8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C9B273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983D1A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7CE119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F2E352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06120C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99A2A6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11B9A03">
            <w:pPr>
              <w:widowControl/>
              <w:snapToGrid w:val="0"/>
              <w:jc w:val="center"/>
              <w:rPr>
                <w:rFonts w:ascii="Times New Roman" w:hAnsi="Times New Roman"/>
                <w:sz w:val="18"/>
                <w:szCs w:val="18"/>
                <w:highlight w:val="none"/>
              </w:rPr>
            </w:pPr>
          </w:p>
        </w:tc>
      </w:tr>
      <w:tr w14:paraId="6923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F604914">
            <w:pPr>
              <w:widowControl/>
              <w:snapToGrid w:val="0"/>
              <w:rPr>
                <w:rFonts w:ascii="Times New Roman" w:hAnsi="Times New Roman"/>
                <w:sz w:val="18"/>
                <w:szCs w:val="18"/>
                <w:highlight w:val="none"/>
              </w:rPr>
            </w:pPr>
            <w:r>
              <w:rPr>
                <w:rFonts w:hint="eastAsia" w:ascii="Times New Roman" w:hAnsi="Times New Roman"/>
                <w:sz w:val="18"/>
                <w:szCs w:val="18"/>
                <w:highlight w:val="none"/>
              </w:rPr>
              <w:t>专业实习</w:t>
            </w:r>
          </w:p>
        </w:tc>
        <w:tc>
          <w:tcPr>
            <w:tcW w:w="708" w:type="dxa"/>
            <w:shd w:val="clear" w:color="auto" w:fill="auto"/>
            <w:noWrap/>
            <w:vAlign w:val="center"/>
          </w:tcPr>
          <w:p w14:paraId="65938DD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53BDA8D4">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B9EF64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690299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95E79F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0702ED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05F0D4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35D99C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16702D0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E11FF0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23B3084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947687A">
            <w:pPr>
              <w:widowControl/>
              <w:snapToGrid w:val="0"/>
              <w:jc w:val="center"/>
              <w:rPr>
                <w:rFonts w:ascii="Times New Roman" w:hAnsi="Times New Roman"/>
                <w:sz w:val="18"/>
                <w:szCs w:val="18"/>
                <w:highlight w:val="none"/>
              </w:rPr>
            </w:pPr>
          </w:p>
        </w:tc>
      </w:tr>
      <w:tr w14:paraId="079D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516A5284">
            <w:pPr>
              <w:widowControl/>
              <w:snapToGrid w:val="0"/>
              <w:rPr>
                <w:rFonts w:ascii="Times New Roman" w:hAnsi="Times New Roman"/>
                <w:sz w:val="18"/>
                <w:szCs w:val="18"/>
                <w:highlight w:val="none"/>
              </w:rPr>
            </w:pPr>
            <w:r>
              <w:rPr>
                <w:rFonts w:hint="eastAsia" w:ascii="Times New Roman" w:hAnsi="Times New Roman"/>
                <w:sz w:val="18"/>
                <w:szCs w:val="18"/>
                <w:highlight w:val="none"/>
              </w:rPr>
              <w:t>毕业论文</w:t>
            </w:r>
          </w:p>
        </w:tc>
        <w:tc>
          <w:tcPr>
            <w:tcW w:w="708" w:type="dxa"/>
            <w:shd w:val="clear" w:color="auto" w:fill="auto"/>
            <w:noWrap/>
            <w:vAlign w:val="center"/>
          </w:tcPr>
          <w:p w14:paraId="3C37F163">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12C237A7">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4DEA681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549CF2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319785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865443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3C6D67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399CF6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F225FD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4CB4ED7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8A58E9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4B71BA7">
            <w:pPr>
              <w:widowControl/>
              <w:snapToGrid w:val="0"/>
              <w:jc w:val="center"/>
              <w:rPr>
                <w:rFonts w:ascii="Times New Roman" w:hAnsi="Times New Roman"/>
                <w:sz w:val="18"/>
                <w:szCs w:val="18"/>
                <w:highlight w:val="none"/>
              </w:rPr>
            </w:pPr>
          </w:p>
        </w:tc>
      </w:tr>
      <w:tr w14:paraId="4BF2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29DF1E5">
            <w:pPr>
              <w:widowControl/>
              <w:snapToGrid w:val="0"/>
              <w:rPr>
                <w:rFonts w:ascii="Times New Roman" w:hAnsi="Times New Roman"/>
                <w:sz w:val="18"/>
                <w:szCs w:val="18"/>
                <w:highlight w:val="none"/>
              </w:rPr>
            </w:pPr>
            <w:r>
              <w:rPr>
                <w:rFonts w:hint="eastAsia" w:ascii="Times New Roman" w:hAnsi="Times New Roman"/>
                <w:sz w:val="18"/>
                <w:szCs w:val="18"/>
                <w:highlight w:val="none"/>
              </w:rPr>
              <w:t>太阳能应用技术</w:t>
            </w:r>
          </w:p>
        </w:tc>
        <w:tc>
          <w:tcPr>
            <w:tcW w:w="708" w:type="dxa"/>
            <w:shd w:val="clear" w:color="auto" w:fill="auto"/>
            <w:noWrap/>
            <w:vAlign w:val="center"/>
          </w:tcPr>
          <w:p w14:paraId="07DF9B6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5272DE1A">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907645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127FA5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941737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B08F80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0FDF1D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DDB933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C515E7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F18089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F1975C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58ACF96">
            <w:pPr>
              <w:widowControl/>
              <w:snapToGrid w:val="0"/>
              <w:jc w:val="center"/>
              <w:rPr>
                <w:rFonts w:ascii="Times New Roman" w:hAnsi="Times New Roman"/>
                <w:sz w:val="18"/>
                <w:szCs w:val="18"/>
                <w:highlight w:val="none"/>
              </w:rPr>
            </w:pPr>
          </w:p>
        </w:tc>
      </w:tr>
      <w:tr w14:paraId="181E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2053A15">
            <w:pPr>
              <w:widowControl/>
              <w:snapToGrid w:val="0"/>
              <w:rPr>
                <w:rFonts w:ascii="Times New Roman" w:hAnsi="Times New Roman"/>
                <w:sz w:val="18"/>
                <w:szCs w:val="18"/>
                <w:highlight w:val="none"/>
              </w:rPr>
            </w:pPr>
            <w:r>
              <w:rPr>
                <w:rFonts w:hint="eastAsia" w:ascii="Times New Roman" w:hAnsi="Times New Roman"/>
                <w:sz w:val="18"/>
                <w:szCs w:val="18"/>
                <w:highlight w:val="none"/>
              </w:rPr>
              <w:t>高分子化学与物理</w:t>
            </w:r>
          </w:p>
        </w:tc>
        <w:tc>
          <w:tcPr>
            <w:tcW w:w="708" w:type="dxa"/>
            <w:shd w:val="clear" w:color="auto" w:fill="auto"/>
            <w:noWrap/>
            <w:vAlign w:val="center"/>
          </w:tcPr>
          <w:p w14:paraId="336E219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189D23F2">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425E9F2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B0BF4E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DE5663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BC911A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0E4FB36">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5FE271D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520F18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C3A166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5C6E40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6D36FD9">
            <w:pPr>
              <w:widowControl/>
              <w:snapToGrid w:val="0"/>
              <w:jc w:val="center"/>
              <w:rPr>
                <w:rFonts w:ascii="Times New Roman" w:hAnsi="Times New Roman"/>
                <w:sz w:val="18"/>
                <w:szCs w:val="18"/>
                <w:highlight w:val="none"/>
              </w:rPr>
            </w:pPr>
          </w:p>
        </w:tc>
      </w:tr>
      <w:tr w14:paraId="6413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3872" w:type="dxa"/>
            <w:shd w:val="clear" w:color="auto" w:fill="auto"/>
            <w:noWrap/>
            <w:vAlign w:val="center"/>
          </w:tcPr>
          <w:p w14:paraId="6F3407EE">
            <w:pPr>
              <w:widowControl/>
              <w:snapToGrid w:val="0"/>
              <w:rPr>
                <w:rFonts w:ascii="Times New Roman" w:hAnsi="Times New Roman"/>
                <w:sz w:val="18"/>
                <w:szCs w:val="18"/>
                <w:highlight w:val="none"/>
              </w:rPr>
            </w:pPr>
            <w:r>
              <w:rPr>
                <w:rFonts w:hint="eastAsia" w:ascii="Times New Roman" w:hAnsi="Times New Roman"/>
                <w:sz w:val="18"/>
                <w:szCs w:val="18"/>
                <w:highlight w:val="none"/>
              </w:rPr>
              <w:t>高分子材料</w:t>
            </w:r>
          </w:p>
        </w:tc>
        <w:tc>
          <w:tcPr>
            <w:tcW w:w="708" w:type="dxa"/>
            <w:shd w:val="clear" w:color="auto" w:fill="auto"/>
            <w:noWrap/>
            <w:vAlign w:val="center"/>
          </w:tcPr>
          <w:p w14:paraId="26C06F55">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406DC4A3">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30F8733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01E2F8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6ABB9F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1B90F6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6EFE9D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12EA2BF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78CCCD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97F909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0BB92A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03E1407">
            <w:pPr>
              <w:widowControl/>
              <w:snapToGrid w:val="0"/>
              <w:jc w:val="center"/>
              <w:rPr>
                <w:rFonts w:ascii="Times New Roman" w:hAnsi="Times New Roman"/>
                <w:sz w:val="18"/>
                <w:szCs w:val="18"/>
                <w:highlight w:val="none"/>
              </w:rPr>
            </w:pPr>
          </w:p>
        </w:tc>
      </w:tr>
      <w:tr w14:paraId="2473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131E143">
            <w:pPr>
              <w:widowControl/>
              <w:snapToGrid w:val="0"/>
              <w:rPr>
                <w:rFonts w:ascii="Times New Roman" w:hAnsi="Times New Roman"/>
                <w:sz w:val="18"/>
                <w:szCs w:val="18"/>
                <w:highlight w:val="none"/>
              </w:rPr>
            </w:pPr>
            <w:r>
              <w:rPr>
                <w:rFonts w:hint="eastAsia" w:ascii="Times New Roman" w:hAnsi="Times New Roman"/>
                <w:sz w:val="18"/>
                <w:szCs w:val="18"/>
                <w:highlight w:val="none"/>
              </w:rPr>
              <w:t>催化材料</w:t>
            </w:r>
          </w:p>
        </w:tc>
        <w:tc>
          <w:tcPr>
            <w:tcW w:w="708" w:type="dxa"/>
            <w:shd w:val="clear" w:color="auto" w:fill="auto"/>
            <w:noWrap/>
            <w:vAlign w:val="center"/>
          </w:tcPr>
          <w:p w14:paraId="397D4D0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3E07DF7C">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FE0873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601DBC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55DA49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074132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9B1A07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AC67ED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8F15EA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365412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DBD339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0246811">
            <w:pPr>
              <w:widowControl/>
              <w:snapToGrid w:val="0"/>
              <w:jc w:val="center"/>
              <w:rPr>
                <w:rFonts w:ascii="Times New Roman" w:hAnsi="Times New Roman"/>
                <w:sz w:val="18"/>
                <w:szCs w:val="18"/>
                <w:highlight w:val="none"/>
              </w:rPr>
            </w:pPr>
          </w:p>
        </w:tc>
      </w:tr>
      <w:tr w14:paraId="032B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6B8E1F48">
            <w:pPr>
              <w:widowControl/>
              <w:snapToGrid w:val="0"/>
              <w:rPr>
                <w:rFonts w:ascii="Times New Roman" w:hAnsi="Times New Roman"/>
                <w:sz w:val="18"/>
                <w:szCs w:val="18"/>
                <w:highlight w:val="none"/>
              </w:rPr>
            </w:pPr>
            <w:r>
              <w:rPr>
                <w:rFonts w:hint="eastAsia" w:ascii="Times New Roman" w:hAnsi="Times New Roman"/>
                <w:sz w:val="18"/>
                <w:szCs w:val="18"/>
                <w:highlight w:val="none"/>
              </w:rPr>
              <w:t>先进功能材料</w:t>
            </w:r>
          </w:p>
        </w:tc>
        <w:tc>
          <w:tcPr>
            <w:tcW w:w="708" w:type="dxa"/>
            <w:shd w:val="clear" w:color="auto" w:fill="auto"/>
            <w:noWrap/>
            <w:vAlign w:val="center"/>
          </w:tcPr>
          <w:p w14:paraId="4F3E9F44">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3AED66C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82" w:type="dxa"/>
            <w:shd w:val="clear" w:color="auto" w:fill="auto"/>
            <w:noWrap/>
            <w:vAlign w:val="center"/>
          </w:tcPr>
          <w:p w14:paraId="029E5C8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91DCB7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9B51B6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2C1B72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02AF44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55CA8B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E788B0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95D0DE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8AFDC8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F053805">
            <w:pPr>
              <w:widowControl/>
              <w:snapToGrid w:val="0"/>
              <w:jc w:val="center"/>
              <w:rPr>
                <w:rFonts w:ascii="Times New Roman" w:hAnsi="Times New Roman"/>
                <w:sz w:val="18"/>
                <w:szCs w:val="18"/>
                <w:highlight w:val="none"/>
              </w:rPr>
            </w:pPr>
          </w:p>
        </w:tc>
      </w:tr>
      <w:tr w14:paraId="1FAE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D1411A5">
            <w:pPr>
              <w:widowControl/>
              <w:snapToGrid w:val="0"/>
              <w:rPr>
                <w:rFonts w:ascii="Times New Roman" w:hAnsi="Times New Roman"/>
                <w:sz w:val="18"/>
                <w:szCs w:val="18"/>
                <w:highlight w:val="none"/>
              </w:rPr>
            </w:pPr>
            <w:r>
              <w:rPr>
                <w:rFonts w:hint="eastAsia" w:ascii="Times New Roman" w:hAnsi="Times New Roman"/>
                <w:sz w:val="18"/>
                <w:szCs w:val="18"/>
                <w:highlight w:val="none"/>
              </w:rPr>
              <w:t>化学实验室安全</w:t>
            </w:r>
          </w:p>
        </w:tc>
        <w:tc>
          <w:tcPr>
            <w:tcW w:w="708" w:type="dxa"/>
            <w:shd w:val="clear" w:color="auto" w:fill="auto"/>
            <w:noWrap/>
            <w:vAlign w:val="center"/>
          </w:tcPr>
          <w:p w14:paraId="07B3679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11DD6859">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0BB235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D1AE44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6EE709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432777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D97CC7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33B659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E33AD8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98E1AA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3B58DE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41F7CA6">
            <w:pPr>
              <w:widowControl/>
              <w:snapToGrid w:val="0"/>
              <w:jc w:val="center"/>
              <w:rPr>
                <w:rFonts w:ascii="Times New Roman" w:hAnsi="Times New Roman"/>
                <w:sz w:val="18"/>
                <w:szCs w:val="18"/>
                <w:highlight w:val="none"/>
              </w:rPr>
            </w:pPr>
          </w:p>
        </w:tc>
      </w:tr>
      <w:tr w14:paraId="4B10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228D90F">
            <w:pPr>
              <w:widowControl/>
              <w:snapToGrid w:val="0"/>
              <w:rPr>
                <w:rFonts w:ascii="Times New Roman" w:hAnsi="Times New Roman"/>
                <w:sz w:val="18"/>
                <w:szCs w:val="18"/>
                <w:highlight w:val="none"/>
              </w:rPr>
            </w:pPr>
            <w:r>
              <w:rPr>
                <w:rFonts w:hint="eastAsia" w:ascii="Times New Roman" w:hAnsi="Times New Roman"/>
                <w:sz w:val="18"/>
                <w:szCs w:val="18"/>
                <w:highlight w:val="none"/>
              </w:rPr>
              <w:t>安全工程</w:t>
            </w:r>
          </w:p>
        </w:tc>
        <w:tc>
          <w:tcPr>
            <w:tcW w:w="708" w:type="dxa"/>
            <w:shd w:val="clear" w:color="auto" w:fill="auto"/>
            <w:noWrap/>
            <w:vAlign w:val="center"/>
          </w:tcPr>
          <w:p w14:paraId="16D46B1D">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1FE118B7">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18356B9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H</w:t>
            </w:r>
          </w:p>
        </w:tc>
        <w:tc>
          <w:tcPr>
            <w:tcW w:w="878" w:type="dxa"/>
            <w:shd w:val="clear" w:color="auto" w:fill="auto"/>
            <w:noWrap/>
            <w:vAlign w:val="center"/>
          </w:tcPr>
          <w:p w14:paraId="01E539A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1F52F4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FFC066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283D99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2F0322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5764EC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B293D1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E82BCB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C5AEE5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5B75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A8F5C07">
            <w:pPr>
              <w:widowControl/>
              <w:snapToGrid w:val="0"/>
              <w:rPr>
                <w:rFonts w:ascii="Times New Roman" w:hAnsi="Times New Roman"/>
                <w:sz w:val="18"/>
                <w:szCs w:val="18"/>
                <w:highlight w:val="none"/>
              </w:rPr>
            </w:pPr>
            <w:r>
              <w:rPr>
                <w:rFonts w:hint="eastAsia" w:ascii="Times New Roman" w:hAnsi="Times New Roman"/>
                <w:sz w:val="18"/>
                <w:szCs w:val="18"/>
                <w:highlight w:val="none"/>
              </w:rPr>
              <w:t>概率论与数理统计</w:t>
            </w:r>
          </w:p>
        </w:tc>
        <w:tc>
          <w:tcPr>
            <w:tcW w:w="708" w:type="dxa"/>
            <w:shd w:val="clear" w:color="auto" w:fill="auto"/>
            <w:noWrap/>
            <w:vAlign w:val="center"/>
          </w:tcPr>
          <w:p w14:paraId="0B98260A">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6F4088B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82" w:type="dxa"/>
            <w:shd w:val="clear" w:color="auto" w:fill="auto"/>
            <w:noWrap/>
            <w:vAlign w:val="center"/>
          </w:tcPr>
          <w:p w14:paraId="25A28D9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71BCAB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2C2F42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DFE749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7694A9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A5504C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878C70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80ECDC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D6E181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1DC2CD0">
            <w:pPr>
              <w:widowControl/>
              <w:snapToGrid w:val="0"/>
              <w:jc w:val="center"/>
              <w:rPr>
                <w:rFonts w:ascii="Times New Roman" w:hAnsi="Times New Roman"/>
                <w:sz w:val="18"/>
                <w:szCs w:val="18"/>
                <w:highlight w:val="none"/>
              </w:rPr>
            </w:pPr>
          </w:p>
        </w:tc>
      </w:tr>
      <w:tr w14:paraId="3ED5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2EB6565">
            <w:pPr>
              <w:widowControl/>
              <w:snapToGrid w:val="0"/>
              <w:rPr>
                <w:rFonts w:ascii="Times New Roman" w:hAnsi="Times New Roman"/>
                <w:sz w:val="18"/>
                <w:szCs w:val="18"/>
                <w:highlight w:val="none"/>
              </w:rPr>
            </w:pPr>
            <w:r>
              <w:rPr>
                <w:rFonts w:hint="eastAsia" w:ascii="Times New Roman" w:hAnsi="Times New Roman"/>
                <w:sz w:val="18"/>
                <w:szCs w:val="18"/>
                <w:highlight w:val="none"/>
              </w:rPr>
              <w:t>先进储能材料制备技术</w:t>
            </w:r>
          </w:p>
        </w:tc>
        <w:tc>
          <w:tcPr>
            <w:tcW w:w="708" w:type="dxa"/>
            <w:shd w:val="clear" w:color="auto" w:fill="auto"/>
            <w:noWrap/>
            <w:vAlign w:val="center"/>
          </w:tcPr>
          <w:p w14:paraId="5EE6716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63B439FB">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09845B4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1A1ADD1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3F056A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B29390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B9A69B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5099EF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DC32A3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6E8659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937F2D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3661DB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r>
      <w:tr w14:paraId="5BB5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433A1CA5">
            <w:pPr>
              <w:widowControl/>
              <w:snapToGrid w:val="0"/>
              <w:rPr>
                <w:rFonts w:ascii="Times New Roman" w:hAnsi="Times New Roman"/>
                <w:sz w:val="18"/>
                <w:szCs w:val="18"/>
                <w:highlight w:val="none"/>
              </w:rPr>
            </w:pPr>
            <w:r>
              <w:rPr>
                <w:rFonts w:hint="eastAsia" w:ascii="Times New Roman" w:hAnsi="Times New Roman"/>
                <w:sz w:val="18"/>
                <w:szCs w:val="18"/>
                <w:highlight w:val="none"/>
              </w:rPr>
              <w:t>柔性可穿戴器件</w:t>
            </w:r>
          </w:p>
        </w:tc>
        <w:tc>
          <w:tcPr>
            <w:tcW w:w="708" w:type="dxa"/>
            <w:shd w:val="clear" w:color="auto" w:fill="auto"/>
            <w:noWrap/>
            <w:vAlign w:val="center"/>
          </w:tcPr>
          <w:p w14:paraId="76CDC15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0AC70B55">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40EDAC0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010E96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6F9C9E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6A9E50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2D2807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433E13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B96B0A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D1691D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D0F8C9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A5E851E">
            <w:pPr>
              <w:widowControl/>
              <w:snapToGrid w:val="0"/>
              <w:jc w:val="center"/>
              <w:rPr>
                <w:rFonts w:ascii="Times New Roman" w:hAnsi="Times New Roman"/>
                <w:sz w:val="18"/>
                <w:szCs w:val="18"/>
                <w:highlight w:val="none"/>
              </w:rPr>
            </w:pPr>
          </w:p>
        </w:tc>
      </w:tr>
      <w:tr w14:paraId="4414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50FFEBF">
            <w:pPr>
              <w:widowControl/>
              <w:snapToGrid w:val="0"/>
              <w:rPr>
                <w:rFonts w:ascii="Times New Roman" w:hAnsi="Times New Roman"/>
                <w:sz w:val="18"/>
                <w:szCs w:val="18"/>
                <w:highlight w:val="none"/>
              </w:rPr>
            </w:pPr>
            <w:r>
              <w:rPr>
                <w:rFonts w:hint="eastAsia" w:ascii="Times New Roman" w:hAnsi="Times New Roman"/>
                <w:sz w:val="18"/>
                <w:szCs w:val="18"/>
                <w:highlight w:val="none"/>
              </w:rPr>
              <w:t>分布式发电与储能技术</w:t>
            </w:r>
          </w:p>
        </w:tc>
        <w:tc>
          <w:tcPr>
            <w:tcW w:w="708" w:type="dxa"/>
            <w:shd w:val="clear" w:color="auto" w:fill="auto"/>
            <w:noWrap/>
            <w:vAlign w:val="center"/>
          </w:tcPr>
          <w:p w14:paraId="0335A189">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682B482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0D11272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2D54D5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B7AEDE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C74F2C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ADDB3C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1D074E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1D39BF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0BAB72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F54825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0F9DDE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r>
      <w:tr w14:paraId="4B17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3C2B224">
            <w:pPr>
              <w:widowControl/>
              <w:snapToGrid w:val="0"/>
              <w:rPr>
                <w:rFonts w:ascii="Times New Roman" w:hAnsi="Times New Roman"/>
                <w:sz w:val="18"/>
                <w:szCs w:val="18"/>
                <w:highlight w:val="none"/>
              </w:rPr>
            </w:pPr>
            <w:r>
              <w:rPr>
                <w:rFonts w:hint="eastAsia" w:ascii="Times New Roman" w:hAnsi="Times New Roman"/>
                <w:sz w:val="18"/>
                <w:szCs w:val="18"/>
                <w:highlight w:val="none"/>
              </w:rPr>
              <w:t>燃料电池</w:t>
            </w:r>
          </w:p>
        </w:tc>
        <w:tc>
          <w:tcPr>
            <w:tcW w:w="708" w:type="dxa"/>
            <w:shd w:val="clear" w:color="auto" w:fill="auto"/>
            <w:noWrap/>
            <w:vAlign w:val="center"/>
          </w:tcPr>
          <w:p w14:paraId="4F703D8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2D42A022">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1ED0FBE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F688EA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15BAAF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CD7BC9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979C0A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4A3C57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9CAAA1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533DA7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891A81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D55C279">
            <w:pPr>
              <w:widowControl/>
              <w:snapToGrid w:val="0"/>
              <w:jc w:val="center"/>
              <w:rPr>
                <w:rFonts w:ascii="Times New Roman" w:hAnsi="Times New Roman"/>
                <w:sz w:val="18"/>
                <w:szCs w:val="18"/>
                <w:highlight w:val="none"/>
              </w:rPr>
            </w:pPr>
          </w:p>
        </w:tc>
      </w:tr>
      <w:tr w14:paraId="17DF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6B1B15AC">
            <w:pPr>
              <w:widowControl/>
              <w:snapToGrid w:val="0"/>
              <w:rPr>
                <w:rFonts w:ascii="Times New Roman" w:hAnsi="Times New Roman"/>
                <w:sz w:val="18"/>
                <w:szCs w:val="18"/>
                <w:highlight w:val="none"/>
              </w:rPr>
            </w:pPr>
            <w:r>
              <w:rPr>
                <w:rFonts w:hint="eastAsia" w:ascii="Times New Roman" w:hAnsi="Times New Roman"/>
                <w:sz w:val="18"/>
                <w:szCs w:val="18"/>
                <w:highlight w:val="none"/>
              </w:rPr>
              <w:t>腐蚀理论与应用</w:t>
            </w:r>
          </w:p>
        </w:tc>
        <w:tc>
          <w:tcPr>
            <w:tcW w:w="708" w:type="dxa"/>
            <w:shd w:val="clear" w:color="auto" w:fill="auto"/>
            <w:noWrap/>
            <w:vAlign w:val="center"/>
          </w:tcPr>
          <w:p w14:paraId="462D8718">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5FADA16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82" w:type="dxa"/>
            <w:shd w:val="clear" w:color="auto" w:fill="auto"/>
            <w:noWrap/>
            <w:vAlign w:val="center"/>
          </w:tcPr>
          <w:p w14:paraId="0E1E0D0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A32E18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5CAC58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55FC17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036CFE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9A228D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3376E3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BDF5A4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21C725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6C75D18">
            <w:pPr>
              <w:widowControl/>
              <w:snapToGrid w:val="0"/>
              <w:jc w:val="center"/>
              <w:rPr>
                <w:rFonts w:ascii="Times New Roman" w:hAnsi="Times New Roman"/>
                <w:sz w:val="18"/>
                <w:szCs w:val="18"/>
                <w:highlight w:val="none"/>
              </w:rPr>
            </w:pPr>
          </w:p>
        </w:tc>
      </w:tr>
      <w:tr w14:paraId="5E81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E40173A">
            <w:pPr>
              <w:widowControl/>
              <w:snapToGrid w:val="0"/>
              <w:rPr>
                <w:rFonts w:ascii="Times New Roman" w:hAnsi="Times New Roman"/>
                <w:sz w:val="18"/>
                <w:szCs w:val="18"/>
                <w:highlight w:val="none"/>
              </w:rPr>
            </w:pPr>
            <w:r>
              <w:rPr>
                <w:rFonts w:hint="eastAsia" w:ascii="Times New Roman" w:hAnsi="Times New Roman"/>
                <w:sz w:val="18"/>
                <w:szCs w:val="18"/>
                <w:highlight w:val="none"/>
              </w:rPr>
              <w:t>结构化学</w:t>
            </w:r>
          </w:p>
        </w:tc>
        <w:tc>
          <w:tcPr>
            <w:tcW w:w="708" w:type="dxa"/>
            <w:shd w:val="clear" w:color="auto" w:fill="auto"/>
            <w:noWrap/>
            <w:vAlign w:val="center"/>
          </w:tcPr>
          <w:p w14:paraId="564F769C">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779DC1BA">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2131099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1B59FCD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2D48EE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7E424C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0A379C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CA7727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57B9C1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0D715F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57EA00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DF3081C">
            <w:pPr>
              <w:widowControl/>
              <w:snapToGrid w:val="0"/>
              <w:jc w:val="center"/>
              <w:rPr>
                <w:rFonts w:ascii="Times New Roman" w:hAnsi="Times New Roman"/>
                <w:sz w:val="18"/>
                <w:szCs w:val="18"/>
                <w:highlight w:val="none"/>
              </w:rPr>
            </w:pPr>
          </w:p>
        </w:tc>
      </w:tr>
      <w:tr w14:paraId="4DD9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5A3D2441">
            <w:pPr>
              <w:widowControl/>
              <w:snapToGrid w:val="0"/>
              <w:rPr>
                <w:rFonts w:ascii="Times New Roman" w:hAnsi="Times New Roman"/>
                <w:sz w:val="18"/>
                <w:szCs w:val="18"/>
                <w:highlight w:val="none"/>
              </w:rPr>
            </w:pPr>
            <w:r>
              <w:rPr>
                <w:rFonts w:hint="eastAsia" w:ascii="Times New Roman" w:hAnsi="Times New Roman"/>
                <w:sz w:val="18"/>
                <w:szCs w:val="18"/>
                <w:highlight w:val="none"/>
              </w:rPr>
              <w:t>光催化材料与应用</w:t>
            </w:r>
          </w:p>
        </w:tc>
        <w:tc>
          <w:tcPr>
            <w:tcW w:w="708" w:type="dxa"/>
            <w:shd w:val="clear" w:color="auto" w:fill="auto"/>
            <w:noWrap/>
            <w:vAlign w:val="center"/>
          </w:tcPr>
          <w:p w14:paraId="5BEF14CD">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2140B43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82" w:type="dxa"/>
            <w:shd w:val="clear" w:color="auto" w:fill="auto"/>
            <w:noWrap/>
            <w:vAlign w:val="center"/>
          </w:tcPr>
          <w:p w14:paraId="03DF1AB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A11F80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B2C034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88C9A5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30D700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470332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9E74C5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980D91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87F879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1E34A7B">
            <w:pPr>
              <w:widowControl/>
              <w:snapToGrid w:val="0"/>
              <w:jc w:val="center"/>
              <w:rPr>
                <w:rFonts w:ascii="Times New Roman" w:hAnsi="Times New Roman"/>
                <w:sz w:val="18"/>
                <w:szCs w:val="18"/>
                <w:highlight w:val="none"/>
              </w:rPr>
            </w:pPr>
          </w:p>
        </w:tc>
      </w:tr>
      <w:tr w14:paraId="5DA0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1E127B7B">
            <w:pPr>
              <w:widowControl/>
              <w:snapToGrid w:val="0"/>
              <w:rPr>
                <w:rFonts w:ascii="Times New Roman" w:hAnsi="Times New Roman"/>
                <w:sz w:val="18"/>
                <w:szCs w:val="18"/>
                <w:highlight w:val="none"/>
              </w:rPr>
            </w:pPr>
            <w:r>
              <w:rPr>
                <w:rFonts w:hint="eastAsia" w:ascii="Times New Roman" w:hAnsi="Times New Roman"/>
                <w:sz w:val="18"/>
                <w:szCs w:val="18"/>
                <w:highlight w:val="none"/>
              </w:rPr>
              <w:t>超级电容器</w:t>
            </w:r>
          </w:p>
        </w:tc>
        <w:tc>
          <w:tcPr>
            <w:tcW w:w="708" w:type="dxa"/>
            <w:shd w:val="clear" w:color="auto" w:fill="auto"/>
            <w:noWrap/>
            <w:vAlign w:val="center"/>
          </w:tcPr>
          <w:p w14:paraId="4E716FE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48B78951">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7EBC23C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AC95CF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66B6AC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36B84C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5945B47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B0B933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E76832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8B1A41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30D6DA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578CFA1">
            <w:pPr>
              <w:widowControl/>
              <w:snapToGrid w:val="0"/>
              <w:jc w:val="center"/>
              <w:rPr>
                <w:rFonts w:ascii="Times New Roman" w:hAnsi="Times New Roman"/>
                <w:sz w:val="18"/>
                <w:szCs w:val="18"/>
                <w:highlight w:val="none"/>
              </w:rPr>
            </w:pPr>
          </w:p>
        </w:tc>
      </w:tr>
      <w:tr w14:paraId="1FBC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3D3EE2C4">
            <w:pPr>
              <w:widowControl/>
              <w:snapToGrid w:val="0"/>
              <w:rPr>
                <w:rFonts w:ascii="Times New Roman" w:hAnsi="Times New Roman"/>
                <w:sz w:val="18"/>
                <w:szCs w:val="18"/>
                <w:highlight w:val="none"/>
              </w:rPr>
            </w:pPr>
            <w:r>
              <w:rPr>
                <w:rFonts w:hint="eastAsia" w:ascii="Times New Roman" w:hAnsi="Times New Roman"/>
                <w:sz w:val="18"/>
                <w:szCs w:val="18"/>
                <w:highlight w:val="none"/>
              </w:rPr>
              <w:t>光伏电池原理与工艺</w:t>
            </w:r>
          </w:p>
        </w:tc>
        <w:tc>
          <w:tcPr>
            <w:tcW w:w="708" w:type="dxa"/>
            <w:shd w:val="clear" w:color="auto" w:fill="auto"/>
            <w:noWrap/>
            <w:vAlign w:val="center"/>
          </w:tcPr>
          <w:p w14:paraId="5A58EA2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1F0ECBEA">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65AFA057">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576865E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A4604C3">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D64E08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C3D9A7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F9E647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8CAE10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A2236E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4FFB55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7FE873B">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r>
      <w:tr w14:paraId="2E43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21DD157">
            <w:pPr>
              <w:widowControl/>
              <w:snapToGrid w:val="0"/>
              <w:rPr>
                <w:rFonts w:ascii="Times New Roman" w:hAnsi="Times New Roman"/>
                <w:sz w:val="18"/>
                <w:szCs w:val="18"/>
                <w:highlight w:val="none"/>
              </w:rPr>
            </w:pPr>
            <w:r>
              <w:rPr>
                <w:rFonts w:hint="eastAsia" w:ascii="Times New Roman" w:hAnsi="Times New Roman"/>
                <w:sz w:val="18"/>
                <w:szCs w:val="18"/>
                <w:highlight w:val="none"/>
              </w:rPr>
              <w:t>光电材料与器件</w:t>
            </w:r>
          </w:p>
        </w:tc>
        <w:tc>
          <w:tcPr>
            <w:tcW w:w="708" w:type="dxa"/>
            <w:shd w:val="clear" w:color="auto" w:fill="auto"/>
            <w:noWrap/>
            <w:vAlign w:val="center"/>
          </w:tcPr>
          <w:p w14:paraId="35B56CA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5E553F1E">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314392FE">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72DC33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2ADF4C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01714C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F38F3C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431F7A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400E26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D5E765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D33D43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FA4348B">
            <w:pPr>
              <w:widowControl/>
              <w:snapToGrid w:val="0"/>
              <w:jc w:val="center"/>
              <w:rPr>
                <w:rFonts w:ascii="Times New Roman" w:hAnsi="Times New Roman"/>
                <w:sz w:val="18"/>
                <w:szCs w:val="18"/>
                <w:highlight w:val="none"/>
              </w:rPr>
            </w:pPr>
          </w:p>
        </w:tc>
      </w:tr>
      <w:tr w14:paraId="5B99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2B419626">
            <w:pPr>
              <w:widowControl/>
              <w:snapToGrid w:val="0"/>
              <w:rPr>
                <w:rFonts w:ascii="Times New Roman" w:hAnsi="Times New Roman"/>
                <w:sz w:val="18"/>
                <w:szCs w:val="18"/>
                <w:highlight w:val="none"/>
              </w:rPr>
            </w:pPr>
            <w:r>
              <w:rPr>
                <w:rFonts w:hint="eastAsia" w:ascii="Times New Roman" w:hAnsi="Times New Roman"/>
                <w:sz w:val="18"/>
                <w:szCs w:val="18"/>
                <w:highlight w:val="none"/>
              </w:rPr>
              <w:t>有机合成</w:t>
            </w:r>
          </w:p>
        </w:tc>
        <w:tc>
          <w:tcPr>
            <w:tcW w:w="708" w:type="dxa"/>
            <w:shd w:val="clear" w:color="auto" w:fill="auto"/>
            <w:noWrap/>
            <w:vAlign w:val="center"/>
          </w:tcPr>
          <w:p w14:paraId="18E8B900">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3BD27D0A">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5C23257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2E2F1275">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DFC33F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51033B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0898B3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91CE25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3A1F63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443F97A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13C85C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D778F6D">
            <w:pPr>
              <w:widowControl/>
              <w:snapToGrid w:val="0"/>
              <w:jc w:val="center"/>
              <w:rPr>
                <w:rFonts w:ascii="Times New Roman" w:hAnsi="Times New Roman"/>
                <w:sz w:val="18"/>
                <w:szCs w:val="18"/>
                <w:highlight w:val="none"/>
              </w:rPr>
            </w:pPr>
          </w:p>
        </w:tc>
      </w:tr>
      <w:tr w14:paraId="7DA1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3872" w:type="dxa"/>
            <w:shd w:val="clear" w:color="auto" w:fill="auto"/>
            <w:noWrap/>
            <w:vAlign w:val="center"/>
          </w:tcPr>
          <w:p w14:paraId="7972A07E">
            <w:pPr>
              <w:widowControl/>
              <w:snapToGrid w:val="0"/>
              <w:rPr>
                <w:rFonts w:ascii="Times New Roman" w:hAnsi="Times New Roman"/>
                <w:sz w:val="18"/>
                <w:szCs w:val="18"/>
                <w:highlight w:val="none"/>
              </w:rPr>
            </w:pPr>
            <w:r>
              <w:rPr>
                <w:rFonts w:hint="eastAsia" w:ascii="Times New Roman" w:hAnsi="Times New Roman"/>
                <w:sz w:val="18"/>
                <w:szCs w:val="18"/>
                <w:highlight w:val="none"/>
              </w:rPr>
              <w:t>二次电池与应用</w:t>
            </w:r>
          </w:p>
        </w:tc>
        <w:tc>
          <w:tcPr>
            <w:tcW w:w="708" w:type="dxa"/>
            <w:shd w:val="clear" w:color="auto" w:fill="auto"/>
            <w:noWrap/>
            <w:vAlign w:val="center"/>
          </w:tcPr>
          <w:p w14:paraId="38CB4830">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746" w:type="dxa"/>
            <w:shd w:val="clear" w:color="auto" w:fill="auto"/>
            <w:noWrap/>
            <w:vAlign w:val="center"/>
          </w:tcPr>
          <w:p w14:paraId="3F36D6B2">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13616B0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961CA4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687CA2B">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C3D29E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AEE08C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257B0B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CC01BB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4A53BF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58D192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04B668E">
            <w:pPr>
              <w:widowControl/>
              <w:snapToGrid w:val="0"/>
              <w:jc w:val="center"/>
              <w:rPr>
                <w:rFonts w:ascii="Times New Roman" w:hAnsi="Times New Roman"/>
                <w:sz w:val="18"/>
                <w:szCs w:val="18"/>
                <w:highlight w:val="none"/>
              </w:rPr>
            </w:pPr>
          </w:p>
        </w:tc>
      </w:tr>
      <w:tr w14:paraId="435E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070DC464">
            <w:pPr>
              <w:widowControl/>
              <w:snapToGrid w:val="0"/>
              <w:rPr>
                <w:rFonts w:ascii="Times New Roman" w:hAnsi="Times New Roman"/>
                <w:sz w:val="18"/>
                <w:szCs w:val="18"/>
                <w:highlight w:val="none"/>
              </w:rPr>
            </w:pPr>
            <w:r>
              <w:rPr>
                <w:rFonts w:hint="eastAsia" w:ascii="Times New Roman" w:hAnsi="Times New Roman"/>
                <w:sz w:val="18"/>
                <w:szCs w:val="18"/>
                <w:highlight w:val="none"/>
              </w:rPr>
              <w:t>高技术纤维</w:t>
            </w:r>
          </w:p>
        </w:tc>
        <w:tc>
          <w:tcPr>
            <w:tcW w:w="708" w:type="dxa"/>
            <w:shd w:val="clear" w:color="auto" w:fill="auto"/>
            <w:noWrap/>
            <w:vAlign w:val="center"/>
          </w:tcPr>
          <w:p w14:paraId="7E98B043">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0CF1F854">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696D898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B108526">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0C43A57">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F7AB7A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4A1D45F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5124DB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0390E0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CC3844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3D768F3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F739FD9">
            <w:pPr>
              <w:widowControl/>
              <w:snapToGrid w:val="0"/>
              <w:jc w:val="center"/>
              <w:rPr>
                <w:rFonts w:ascii="Times New Roman" w:hAnsi="Times New Roman"/>
                <w:sz w:val="18"/>
                <w:szCs w:val="18"/>
                <w:highlight w:val="none"/>
              </w:rPr>
            </w:pPr>
          </w:p>
        </w:tc>
      </w:tr>
      <w:tr w14:paraId="2386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3E6C628C">
            <w:pPr>
              <w:widowControl/>
              <w:snapToGrid w:val="0"/>
              <w:rPr>
                <w:rFonts w:ascii="Times New Roman" w:hAnsi="Times New Roman"/>
                <w:sz w:val="18"/>
                <w:szCs w:val="18"/>
                <w:highlight w:val="none"/>
              </w:rPr>
            </w:pPr>
            <w:r>
              <w:rPr>
                <w:rFonts w:hint="eastAsia" w:ascii="Times New Roman" w:hAnsi="Times New Roman"/>
                <w:sz w:val="18"/>
                <w:szCs w:val="18"/>
                <w:highlight w:val="none"/>
              </w:rPr>
              <w:t>环境友好材料及其应用</w:t>
            </w:r>
          </w:p>
        </w:tc>
        <w:tc>
          <w:tcPr>
            <w:tcW w:w="708" w:type="dxa"/>
            <w:shd w:val="clear" w:color="auto" w:fill="auto"/>
            <w:noWrap/>
            <w:vAlign w:val="center"/>
          </w:tcPr>
          <w:p w14:paraId="69550E72">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4A043B45">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0A08F091">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6E508BC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DFA4843">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4809100E">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73BFF41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03097689">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77FDB0F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3F3976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FC04EA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3F67B4E">
            <w:pPr>
              <w:widowControl/>
              <w:snapToGrid w:val="0"/>
              <w:jc w:val="center"/>
              <w:rPr>
                <w:rFonts w:ascii="Times New Roman" w:hAnsi="Times New Roman"/>
                <w:sz w:val="18"/>
                <w:szCs w:val="18"/>
                <w:highlight w:val="none"/>
              </w:rPr>
            </w:pPr>
          </w:p>
        </w:tc>
      </w:tr>
      <w:tr w14:paraId="1295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872" w:type="dxa"/>
            <w:shd w:val="clear" w:color="auto" w:fill="auto"/>
            <w:noWrap/>
            <w:vAlign w:val="center"/>
          </w:tcPr>
          <w:p w14:paraId="71E785BC">
            <w:pPr>
              <w:widowControl/>
              <w:snapToGrid w:val="0"/>
              <w:rPr>
                <w:rFonts w:ascii="Times New Roman" w:hAnsi="Times New Roman"/>
                <w:sz w:val="18"/>
                <w:szCs w:val="18"/>
                <w:highlight w:val="none"/>
              </w:rPr>
            </w:pPr>
            <w:r>
              <w:rPr>
                <w:rFonts w:hint="eastAsia" w:ascii="Times New Roman" w:hAnsi="Times New Roman"/>
                <w:sz w:val="18"/>
                <w:szCs w:val="18"/>
                <w:highlight w:val="none"/>
              </w:rPr>
              <w:t>科技写作</w:t>
            </w:r>
          </w:p>
        </w:tc>
        <w:tc>
          <w:tcPr>
            <w:tcW w:w="708" w:type="dxa"/>
            <w:shd w:val="clear" w:color="auto" w:fill="auto"/>
            <w:noWrap/>
            <w:vAlign w:val="center"/>
          </w:tcPr>
          <w:p w14:paraId="5F156780">
            <w:pPr>
              <w:widowControl/>
              <w:snapToGrid w:val="0"/>
              <w:jc w:val="center"/>
              <w:rPr>
                <w:rFonts w:ascii="Times New Roman" w:hAnsi="Times New Roman"/>
                <w:sz w:val="18"/>
                <w:szCs w:val="18"/>
                <w:highlight w:val="none"/>
              </w:rPr>
            </w:pPr>
          </w:p>
        </w:tc>
        <w:tc>
          <w:tcPr>
            <w:tcW w:w="746" w:type="dxa"/>
            <w:shd w:val="clear" w:color="auto" w:fill="auto"/>
            <w:noWrap/>
            <w:vAlign w:val="center"/>
          </w:tcPr>
          <w:p w14:paraId="5D5A16AF">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82" w:type="dxa"/>
            <w:shd w:val="clear" w:color="auto" w:fill="auto"/>
            <w:noWrap/>
            <w:vAlign w:val="center"/>
          </w:tcPr>
          <w:p w14:paraId="36252BFD">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8558141">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F6888B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3DD022F9">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BF28F04">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017A4A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6F0C1080">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51EEDCA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235CF942">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6D5C568D">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r>
      <w:tr w14:paraId="6345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872" w:type="dxa"/>
            <w:shd w:val="clear" w:color="auto" w:fill="auto"/>
            <w:noWrap/>
            <w:vAlign w:val="center"/>
          </w:tcPr>
          <w:p w14:paraId="622B5C7C">
            <w:pPr>
              <w:widowControl/>
              <w:snapToGrid w:val="0"/>
              <w:rPr>
                <w:rFonts w:ascii="Times New Roman" w:hAnsi="Times New Roman"/>
                <w:sz w:val="18"/>
                <w:szCs w:val="18"/>
                <w:highlight w:val="none"/>
              </w:rPr>
            </w:pPr>
            <w:r>
              <w:rPr>
                <w:rFonts w:hint="eastAsia" w:ascii="Times New Roman" w:hAnsi="Times New Roman"/>
                <w:sz w:val="18"/>
                <w:szCs w:val="18"/>
                <w:highlight w:val="none"/>
              </w:rPr>
              <w:t>薄膜材料与技术</w:t>
            </w:r>
          </w:p>
        </w:tc>
        <w:tc>
          <w:tcPr>
            <w:tcW w:w="708" w:type="dxa"/>
            <w:shd w:val="clear" w:color="auto" w:fill="auto"/>
            <w:noWrap/>
            <w:vAlign w:val="center"/>
          </w:tcPr>
          <w:p w14:paraId="2EF63F78">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746" w:type="dxa"/>
            <w:shd w:val="clear" w:color="auto" w:fill="auto"/>
            <w:noWrap/>
            <w:vAlign w:val="center"/>
          </w:tcPr>
          <w:p w14:paraId="375872F0">
            <w:pPr>
              <w:widowControl/>
              <w:snapToGrid w:val="0"/>
              <w:jc w:val="center"/>
              <w:rPr>
                <w:rFonts w:ascii="Times New Roman" w:hAnsi="Times New Roman"/>
                <w:sz w:val="18"/>
                <w:szCs w:val="18"/>
                <w:highlight w:val="none"/>
              </w:rPr>
            </w:pPr>
          </w:p>
        </w:tc>
        <w:tc>
          <w:tcPr>
            <w:tcW w:w="782" w:type="dxa"/>
            <w:shd w:val="clear" w:color="auto" w:fill="auto"/>
            <w:noWrap/>
            <w:vAlign w:val="center"/>
          </w:tcPr>
          <w:p w14:paraId="528681CC">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CC365A2">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71EC935">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20B0E24A">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7FAD7434">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L</w:t>
            </w:r>
          </w:p>
        </w:tc>
        <w:tc>
          <w:tcPr>
            <w:tcW w:w="878" w:type="dxa"/>
            <w:shd w:val="clear" w:color="auto" w:fill="auto"/>
            <w:noWrap/>
            <w:vAlign w:val="center"/>
          </w:tcPr>
          <w:p w14:paraId="38A2673F">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9406BAC">
            <w:pPr>
              <w:widowControl/>
              <w:snapToGrid w:val="0"/>
              <w:jc w:val="center"/>
              <w:rPr>
                <w:rFonts w:ascii="Times New Roman" w:hAnsi="Times New Roman"/>
                <w:sz w:val="18"/>
                <w:szCs w:val="18"/>
                <w:highlight w:val="none"/>
              </w:rPr>
            </w:pPr>
            <w:r>
              <w:rPr>
                <w:rFonts w:hint="eastAsia" w:ascii="Times New Roman" w:hAnsi="Times New Roman"/>
                <w:sz w:val="18"/>
                <w:szCs w:val="18"/>
                <w:highlight w:val="none"/>
              </w:rPr>
              <w:t>M</w:t>
            </w:r>
          </w:p>
        </w:tc>
        <w:tc>
          <w:tcPr>
            <w:tcW w:w="878" w:type="dxa"/>
            <w:shd w:val="clear" w:color="auto" w:fill="auto"/>
            <w:noWrap/>
            <w:vAlign w:val="center"/>
          </w:tcPr>
          <w:p w14:paraId="434E73D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14AC8728">
            <w:pPr>
              <w:widowControl/>
              <w:snapToGrid w:val="0"/>
              <w:jc w:val="center"/>
              <w:rPr>
                <w:rFonts w:ascii="Times New Roman" w:hAnsi="Times New Roman"/>
                <w:sz w:val="18"/>
                <w:szCs w:val="18"/>
                <w:highlight w:val="none"/>
              </w:rPr>
            </w:pPr>
          </w:p>
        </w:tc>
        <w:tc>
          <w:tcPr>
            <w:tcW w:w="878" w:type="dxa"/>
            <w:shd w:val="clear" w:color="auto" w:fill="auto"/>
            <w:noWrap/>
            <w:vAlign w:val="center"/>
          </w:tcPr>
          <w:p w14:paraId="045035B5">
            <w:pPr>
              <w:widowControl/>
              <w:snapToGrid w:val="0"/>
              <w:jc w:val="center"/>
              <w:rPr>
                <w:rFonts w:ascii="Times New Roman" w:hAnsi="Times New Roman"/>
                <w:sz w:val="18"/>
                <w:szCs w:val="18"/>
                <w:highlight w:val="none"/>
              </w:rPr>
            </w:pPr>
          </w:p>
        </w:tc>
      </w:tr>
    </w:tbl>
    <w:p w14:paraId="53BCE6DB">
      <w:pPr>
        <w:rPr>
          <w:rFonts w:ascii="Times New Roman" w:hAnsi="Times New Roman"/>
          <w:sz w:val="21"/>
          <w:szCs w:val="21"/>
          <w:highlight w:val="none"/>
        </w:rPr>
      </w:pPr>
      <w:r>
        <w:rPr>
          <w:rFonts w:hint="eastAsia" w:ascii="Times New Roman" w:hAnsi="Times New Roman"/>
          <w:sz w:val="21"/>
          <w:szCs w:val="21"/>
          <w:highlight w:val="none"/>
        </w:rPr>
        <w:t>注：相关性强标注“H”，相关性中标注“M”，相关性弱标注“L”</w:t>
      </w:r>
    </w:p>
    <w:p w14:paraId="7D97AF5D">
      <w:pPr>
        <w:adjustRightInd w:val="0"/>
        <w:snapToGrid w:val="0"/>
        <w:spacing w:line="360" w:lineRule="auto"/>
        <w:ind w:left="19185" w:hanging="19185" w:hangingChars="9100"/>
        <w:jc w:val="right"/>
        <w:rPr>
          <w:rFonts w:ascii="Times New Roman" w:hAnsi="Times New Roman"/>
          <w:b/>
          <w:sz w:val="21"/>
          <w:szCs w:val="21"/>
          <w:highlight w:val="none"/>
        </w:rPr>
      </w:pPr>
    </w:p>
    <w:p w14:paraId="3B7E9555">
      <w:pPr>
        <w:adjustRightInd w:val="0"/>
        <w:snapToGrid w:val="0"/>
        <w:spacing w:line="360" w:lineRule="auto"/>
        <w:ind w:left="19185" w:hanging="19185" w:hangingChars="9100"/>
        <w:jc w:val="right"/>
        <w:rPr>
          <w:highlight w:val="none"/>
        </w:rPr>
      </w:pPr>
      <w:r>
        <w:rPr>
          <w:rFonts w:hint="eastAsia" w:ascii="Times New Roman" w:hAnsi="Times New Roman"/>
          <w:b/>
          <w:sz w:val="21"/>
          <w:szCs w:val="21"/>
          <w:highlight w:val="none"/>
        </w:rPr>
        <w:t>修订人：</w:t>
      </w:r>
      <w:r>
        <w:rPr>
          <w:rFonts w:hint="eastAsia" w:ascii="Times New Roman" w:hAnsi="Times New Roman"/>
          <w:b/>
          <w:sz w:val="21"/>
          <w:szCs w:val="21"/>
          <w:highlight w:val="none"/>
          <w:lang w:val="en-US" w:eastAsia="zh-CN"/>
        </w:rPr>
        <w:t>王艳青 宾端</w:t>
      </w:r>
      <w:r>
        <w:rPr>
          <w:rFonts w:hint="eastAsia" w:ascii="Times New Roman" w:hAnsi="Times New Roman"/>
          <w:b/>
          <w:sz w:val="21"/>
          <w:szCs w:val="21"/>
          <w:highlight w:val="none"/>
        </w:rPr>
        <w:t xml:space="preserve">                          </w:t>
      </w:r>
      <w:r>
        <w:rPr>
          <w:rFonts w:hint="eastAsia" w:ascii="Times New Roman" w:hAnsi="Times New Roman"/>
          <w:b/>
          <w:sz w:val="21"/>
          <w:szCs w:val="21"/>
          <w:highlight w:val="none"/>
          <w:lang w:val="en-US"/>
        </w:rPr>
        <w:t xml:space="preserve"> </w:t>
      </w:r>
      <w:r>
        <w:rPr>
          <w:rFonts w:hint="eastAsia" w:ascii="Times New Roman" w:hAnsi="Times New Roman"/>
          <w:b/>
          <w:sz w:val="21"/>
          <w:szCs w:val="21"/>
          <w:highlight w:val="none"/>
        </w:rPr>
        <w:t xml:space="preserve">    审核人：葛明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25D8">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NTM0YzE2ZThhZTk3ZmIwZWMyNDhhOTUxYWJjMmUifQ=="/>
  </w:docVars>
  <w:rsids>
    <w:rsidRoot w:val="4FF777CE"/>
    <w:rsid w:val="132C12ED"/>
    <w:rsid w:val="180532F5"/>
    <w:rsid w:val="287C615A"/>
    <w:rsid w:val="33573D37"/>
    <w:rsid w:val="4FF777CE"/>
    <w:rsid w:val="618A1E17"/>
    <w:rsid w:val="7867695A"/>
    <w:rsid w:val="78D0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5">
    <w:name w:val="列出段落1"/>
    <w:basedOn w:val="1"/>
    <w:qFormat/>
    <w:uiPriority w:val="99"/>
    <w:pPr>
      <w:autoSpaceDE/>
      <w:autoSpaceDN/>
      <w:ind w:firstLine="420" w:firstLineChars="200"/>
      <w:jc w:val="both"/>
    </w:pPr>
    <w:rPr>
      <w:rFonts w:ascii="Calibri" w:hAnsi="Calibri" w:cs="Times New Roman"/>
      <w:kern w:val="2"/>
      <w:sz w:val="21"/>
      <w:lang w:val="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5470</Words>
  <Characters>8699</Characters>
  <Lines>0</Lines>
  <Paragraphs>0</Paragraphs>
  <TotalTime>6</TotalTime>
  <ScaleCrop>false</ScaleCrop>
  <LinksUpToDate>false</LinksUpToDate>
  <CharactersWithSpaces>8972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2024-09-11T02:35:00Z</dcterms:created>
  <dc:creator>张怡</dc:creator>
  <cp:lastModifiedBy>葛明</cp:lastModifiedBy>
  <dcterms:modified xsi:type="dcterms:W3CDTF">2024-10-09T08:21:34Z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6C0AB732A4C64F03BF59C70C824D8AEE_11</vt:lpwstr>
  </property>
</Properties>
</file>